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D2" w:rsidRDefault="000341D2" w:rsidP="000341D2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341D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89583" cy="8689793"/>
            <wp:effectExtent l="0" t="0" r="0" b="0"/>
            <wp:docPr id="1" name="Рисунок 1" descr="F:\Сканы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115"/>
                    <a:stretch/>
                  </pic:blipFill>
                  <pic:spPr bwMode="auto">
                    <a:xfrm>
                      <a:off x="0" y="0"/>
                      <a:ext cx="6390005" cy="869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41D2" w:rsidRDefault="000341D2" w:rsidP="00AD5B00">
      <w:pPr>
        <w:spacing w:after="0" w:line="36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5B00" w:rsidRPr="00AD5B00" w:rsidRDefault="00AD5B00" w:rsidP="00E935F6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5B0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D5B00" w:rsidRPr="00AD5B00" w:rsidRDefault="00AD5B00" w:rsidP="00AD5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B00">
        <w:rPr>
          <w:rFonts w:ascii="Times New Roman" w:hAnsi="Times New Roman" w:cs="Times New Roman"/>
          <w:sz w:val="24"/>
          <w:szCs w:val="24"/>
        </w:rPr>
        <w:t xml:space="preserve">Данная рабочая программа </w:t>
      </w:r>
      <w:r w:rsidR="00E82DE0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AD5B00">
        <w:rPr>
          <w:rFonts w:ascii="Times New Roman" w:hAnsi="Times New Roman" w:cs="Times New Roman"/>
          <w:sz w:val="24"/>
          <w:szCs w:val="24"/>
        </w:rPr>
        <w:t>курса «Информатика» для 5 класса средней общеобразовательной школы составлена на основе следующих документов:</w:t>
      </w:r>
      <w:proofErr w:type="gramEnd"/>
    </w:p>
    <w:p w:rsidR="000B3065" w:rsidRPr="002D2862" w:rsidRDefault="000B3065" w:rsidP="000B3065">
      <w:pPr>
        <w:pStyle w:val="a5"/>
        <w:numPr>
          <w:ilvl w:val="0"/>
          <w:numId w:val="5"/>
        </w:numPr>
        <w:spacing w:line="360" w:lineRule="auto"/>
        <w:ind w:left="567" w:hanging="283"/>
      </w:pPr>
      <w:r w:rsidRPr="002D2862">
        <w:t>Федеральный закон Российской Федерации от 29 декабря 2012 г. №273-ФЗ «Об образовании в Российской Федерации» (в редакции от 02.07.2021 г.).</w:t>
      </w:r>
    </w:p>
    <w:p w:rsidR="000B3065" w:rsidRPr="002D2862" w:rsidRDefault="000B3065" w:rsidP="000B3065">
      <w:pPr>
        <w:pStyle w:val="a5"/>
        <w:numPr>
          <w:ilvl w:val="0"/>
          <w:numId w:val="5"/>
        </w:numPr>
        <w:spacing w:line="360" w:lineRule="auto"/>
        <w:ind w:left="567" w:hanging="283"/>
      </w:pPr>
      <w:r w:rsidRPr="002D2862">
        <w:t>Приказ Минобрнауки России от 17.12.2010 г. №1897 «Об утверждении федерального государственного образовательного стандарта основного общего образования» (ред. от 11.12.2020 г.).</w:t>
      </w:r>
    </w:p>
    <w:p w:rsidR="000B3065" w:rsidRPr="002D2862" w:rsidRDefault="000B3065" w:rsidP="000B3065">
      <w:pPr>
        <w:pStyle w:val="a5"/>
        <w:numPr>
          <w:ilvl w:val="0"/>
          <w:numId w:val="5"/>
        </w:numPr>
        <w:spacing w:line="360" w:lineRule="auto"/>
        <w:ind w:left="567" w:hanging="283"/>
      </w:pPr>
      <w:r w:rsidRPr="002D2862">
        <w:t>Постановление Главного государственного санитарного врача от 28.09.2020 г. №28 СП 2.4.3648-20 «Санитарно-эпидемиологические требования к организации воспитания и обучения, отдыха и оздоровления детей и молодежи».</w:t>
      </w:r>
    </w:p>
    <w:p w:rsidR="000B3065" w:rsidRPr="002D2862" w:rsidRDefault="000B3065" w:rsidP="000B3065">
      <w:pPr>
        <w:pStyle w:val="a5"/>
        <w:numPr>
          <w:ilvl w:val="0"/>
          <w:numId w:val="5"/>
        </w:numPr>
        <w:spacing w:line="360" w:lineRule="auto"/>
        <w:ind w:left="567" w:hanging="283"/>
      </w:pPr>
      <w:r w:rsidRPr="002D2862">
        <w:t>СанПиН 1.2.3685-21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обитания»».</w:t>
      </w:r>
    </w:p>
    <w:p w:rsidR="000B3065" w:rsidRPr="002D2862" w:rsidRDefault="000B3065" w:rsidP="000B3065">
      <w:pPr>
        <w:pStyle w:val="a5"/>
        <w:numPr>
          <w:ilvl w:val="0"/>
          <w:numId w:val="5"/>
        </w:numPr>
        <w:spacing w:line="360" w:lineRule="auto"/>
        <w:ind w:left="567" w:hanging="283"/>
      </w:pPr>
      <w:r w:rsidRPr="002D2862">
        <w:t xml:space="preserve">Примерная образовательная программа учебного предмета «Информатика» для образовательных организаций, реализующих образовательные программы основного общего образования </w:t>
      </w:r>
      <w:r w:rsidRPr="002D2862">
        <w:rPr>
          <w:rFonts w:eastAsia="Calibri"/>
        </w:rPr>
        <w:t>от 04.02 2020 г. № 1/20.</w:t>
      </w:r>
    </w:p>
    <w:p w:rsidR="000B3065" w:rsidRPr="002D2862" w:rsidRDefault="000B3065" w:rsidP="000B3065">
      <w:pPr>
        <w:pStyle w:val="a5"/>
        <w:numPr>
          <w:ilvl w:val="0"/>
          <w:numId w:val="5"/>
        </w:numPr>
        <w:spacing w:line="360" w:lineRule="auto"/>
        <w:ind w:left="567" w:hanging="283"/>
      </w:pPr>
      <w:r w:rsidRPr="002D2862">
        <w:t>Методическое письмо «О преподавании  учебного предмета Информатика и ИКТ в 2021-2022 учебном году в общеобразовательных учреждениях».</w:t>
      </w:r>
    </w:p>
    <w:p w:rsidR="000B3065" w:rsidRPr="002D2862" w:rsidRDefault="009F1667" w:rsidP="000B3065">
      <w:pPr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0B3065" w:rsidRPr="002D2862">
          <w:rPr>
            <w:rFonts w:ascii="Times New Roman" w:hAnsi="Times New Roman" w:cs="Times New Roman"/>
            <w:sz w:val="24"/>
            <w:szCs w:val="24"/>
          </w:rPr>
          <w:t>Приказ Министерства просвещения РФ №345 от 28.12.2018</w:t>
        </w:r>
      </w:hyperlink>
      <w:r w:rsidR="000B3065" w:rsidRPr="002D2862">
        <w:rPr>
          <w:rFonts w:ascii="Times New Roman" w:hAnsi="Times New Roman" w:cs="Times New Roman"/>
          <w:sz w:val="24"/>
          <w:szCs w:val="24"/>
        </w:rPr>
        <w:t xml:space="preserve">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и имеющих государственную аккредитацию, на 2021/2022 учебный год.</w:t>
      </w:r>
    </w:p>
    <w:p w:rsidR="000B3065" w:rsidRPr="002D2862" w:rsidRDefault="000B3065" w:rsidP="000B3065">
      <w:pPr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2862">
        <w:rPr>
          <w:rFonts w:ascii="Times New Roman" w:hAnsi="Times New Roman" w:cs="Times New Roman"/>
          <w:color w:val="000000"/>
          <w:sz w:val="24"/>
          <w:szCs w:val="24"/>
        </w:rPr>
        <w:t xml:space="preserve">Авторская программа курса информатики для 5-9 классов основной общеобразовательной школы «Информатика. Программа для </w:t>
      </w:r>
      <w:proofErr w:type="gramStart"/>
      <w:r w:rsidRPr="002D2862">
        <w:rPr>
          <w:rFonts w:ascii="Times New Roman" w:hAnsi="Times New Roman" w:cs="Times New Roman"/>
          <w:color w:val="000000"/>
          <w:sz w:val="24"/>
          <w:szCs w:val="24"/>
        </w:rPr>
        <w:t>основной</w:t>
      </w:r>
      <w:proofErr w:type="gramEnd"/>
      <w:r w:rsidRPr="002D2862">
        <w:rPr>
          <w:rFonts w:ascii="Times New Roman" w:hAnsi="Times New Roman" w:cs="Times New Roman"/>
          <w:color w:val="000000"/>
          <w:sz w:val="24"/>
          <w:szCs w:val="24"/>
        </w:rPr>
        <w:t xml:space="preserve"> школы: 5-6, 7-9 классы». </w:t>
      </w:r>
      <w:r w:rsidRPr="002D2862">
        <w:rPr>
          <w:rFonts w:ascii="Times New Roman" w:hAnsi="Times New Roman" w:cs="Times New Roman"/>
          <w:sz w:val="24"/>
          <w:szCs w:val="24"/>
        </w:rPr>
        <w:t>Босовой Л.Л., М.:</w:t>
      </w:r>
      <w:r w:rsidR="00CB5254">
        <w:rPr>
          <w:rFonts w:ascii="Times New Roman" w:hAnsi="Times New Roman" w:cs="Times New Roman"/>
          <w:sz w:val="24"/>
          <w:szCs w:val="24"/>
        </w:rPr>
        <w:t xml:space="preserve"> БИНОМ. Лаборатория знаний, 2019</w:t>
      </w:r>
      <w:r w:rsidRPr="002D286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D5B00" w:rsidRDefault="00AD5B00" w:rsidP="00AD5B0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5B00" w:rsidRPr="00AD5B00" w:rsidRDefault="00AD5B00" w:rsidP="00AD5B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B00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0D328D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D5B00" w:rsidRPr="00AD5B00" w:rsidRDefault="00AD5B00" w:rsidP="00AD5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B00">
        <w:rPr>
          <w:rFonts w:ascii="Times New Roman" w:hAnsi="Times New Roman" w:cs="Times New Roman"/>
          <w:sz w:val="24"/>
          <w:szCs w:val="24"/>
        </w:rPr>
        <w:t>Приобретение учащим</w:t>
      </w:r>
      <w:r w:rsidR="00131269">
        <w:rPr>
          <w:rFonts w:ascii="Times New Roman" w:hAnsi="Times New Roman" w:cs="Times New Roman"/>
          <w:sz w:val="24"/>
          <w:szCs w:val="24"/>
        </w:rPr>
        <w:t xml:space="preserve">ися учебной ИКТ-компетентности, </w:t>
      </w:r>
      <w:r w:rsidRPr="00AD5B00">
        <w:rPr>
          <w:rFonts w:ascii="Times New Roman" w:hAnsi="Times New Roman" w:cs="Times New Roman"/>
          <w:sz w:val="24"/>
          <w:szCs w:val="24"/>
        </w:rPr>
        <w:t>что позволит сформировать у учащихся предметные и универсальные учебные действия, а также опорную систему знаний, обеспечивающие продолжение образования в основной школе.</w:t>
      </w:r>
      <w:proofErr w:type="gramEnd"/>
    </w:p>
    <w:p w:rsidR="00AD5B00" w:rsidRDefault="00AD5B00" w:rsidP="00AD5B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065" w:rsidRDefault="000B3065" w:rsidP="003352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B00" w:rsidRPr="00AD5B00" w:rsidRDefault="00AD5B00" w:rsidP="003352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 </w:t>
      </w:r>
      <w:r w:rsidR="000D328D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D5B00" w:rsidRDefault="00EE7AD5" w:rsidP="00792CC8">
      <w:pPr>
        <w:pStyle w:val="a4"/>
        <w:numPr>
          <w:ilvl w:val="0"/>
          <w:numId w:val="6"/>
        </w:numPr>
        <w:tabs>
          <w:tab w:val="clear" w:pos="720"/>
        </w:tabs>
        <w:spacing w:before="0" w:beforeAutospacing="0" w:after="0" w:afterAutospacing="0" w:line="360" w:lineRule="auto"/>
        <w:ind w:left="567" w:hanging="283"/>
        <w:jc w:val="both"/>
      </w:pPr>
      <w:r>
        <w:rPr>
          <w:color w:val="000000"/>
        </w:rPr>
        <w:t>П</w:t>
      </w:r>
      <w:r w:rsidR="00AD5B00">
        <w:rPr>
          <w:color w:val="000000"/>
        </w:rPr>
        <w:t xml:space="preserve">оказать учащимся роль информации и информационных процессов </w:t>
      </w:r>
      <w:r>
        <w:rPr>
          <w:color w:val="000000"/>
        </w:rPr>
        <w:t>в их жизни и в окружающем мире.</w:t>
      </w:r>
    </w:p>
    <w:p w:rsidR="00AD5B00" w:rsidRDefault="00EE7AD5" w:rsidP="00792CC8">
      <w:pPr>
        <w:pStyle w:val="a4"/>
        <w:numPr>
          <w:ilvl w:val="0"/>
          <w:numId w:val="6"/>
        </w:numPr>
        <w:tabs>
          <w:tab w:val="clear" w:pos="720"/>
        </w:tabs>
        <w:spacing w:before="0" w:beforeAutospacing="0" w:after="0" w:afterAutospacing="0" w:line="360" w:lineRule="auto"/>
        <w:ind w:left="567" w:hanging="283"/>
        <w:jc w:val="both"/>
      </w:pPr>
      <w:r>
        <w:rPr>
          <w:color w:val="000000"/>
        </w:rPr>
        <w:t>П</w:t>
      </w:r>
      <w:r w:rsidR="00AD5B00">
        <w:rPr>
          <w:color w:val="000000"/>
        </w:rPr>
        <w:t>оказать роль средств информационных и коммуникационных технологий в инфор</w:t>
      </w:r>
      <w:r>
        <w:rPr>
          <w:color w:val="000000"/>
        </w:rPr>
        <w:t>мационной деятельности человека.</w:t>
      </w:r>
    </w:p>
    <w:p w:rsidR="00AD5B00" w:rsidRDefault="00EE7AD5" w:rsidP="00792CC8">
      <w:pPr>
        <w:pStyle w:val="a4"/>
        <w:numPr>
          <w:ilvl w:val="0"/>
          <w:numId w:val="7"/>
        </w:numPr>
        <w:tabs>
          <w:tab w:val="clear" w:pos="720"/>
        </w:tabs>
        <w:spacing w:before="0" w:beforeAutospacing="0" w:after="0" w:afterAutospacing="0" w:line="360" w:lineRule="auto"/>
        <w:ind w:left="567" w:hanging="283"/>
        <w:jc w:val="both"/>
      </w:pPr>
      <w:r>
        <w:rPr>
          <w:color w:val="000000"/>
        </w:rPr>
        <w:t>В</w:t>
      </w:r>
      <w:r w:rsidR="00AD5B00" w:rsidRPr="009704B2">
        <w:rPr>
          <w:color w:val="000000"/>
        </w:rPr>
        <w:t>ключить в учебный процесс содержание, направленное на формирование у учащихся основных общеучебных умений информационно-логического характера: анализ объектов и ситуаций; синтез как составление целого из частей и самостоятельное достраивание недостающих компонентов; выбор оснований и критериев для сравнения, классификации объектов; обобщение и сравнение данных; подведение под понятие, выведение следствий; установление причинно-следственных связей; построение логичес</w:t>
      </w:r>
      <w:r>
        <w:rPr>
          <w:color w:val="000000"/>
        </w:rPr>
        <w:t>ких цепочек рассуждений и т.д.</w:t>
      </w:r>
    </w:p>
    <w:p w:rsidR="00AD5B00" w:rsidRDefault="00EE7AD5" w:rsidP="00792CC8">
      <w:pPr>
        <w:pStyle w:val="a4"/>
        <w:numPr>
          <w:ilvl w:val="0"/>
          <w:numId w:val="7"/>
        </w:numPr>
        <w:tabs>
          <w:tab w:val="clear" w:pos="720"/>
        </w:tabs>
        <w:spacing w:before="0" w:beforeAutospacing="0" w:after="0" w:afterAutospacing="0" w:line="360" w:lineRule="auto"/>
        <w:ind w:left="567" w:hanging="283"/>
        <w:jc w:val="both"/>
      </w:pPr>
      <w:r>
        <w:rPr>
          <w:color w:val="000000"/>
        </w:rPr>
        <w:t>С</w:t>
      </w:r>
      <w:r w:rsidR="00AD5B00">
        <w:rPr>
          <w:color w:val="000000"/>
        </w:rPr>
        <w:t>оздать условия для овладения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</w:t>
      </w:r>
      <w:r>
        <w:rPr>
          <w:color w:val="000000"/>
        </w:rPr>
        <w:t>ческого и поискового характера.</w:t>
      </w:r>
    </w:p>
    <w:p w:rsidR="00AD5B00" w:rsidRDefault="00EE7AD5" w:rsidP="00792CC8">
      <w:pPr>
        <w:pStyle w:val="a4"/>
        <w:numPr>
          <w:ilvl w:val="0"/>
          <w:numId w:val="7"/>
        </w:numPr>
        <w:tabs>
          <w:tab w:val="clear" w:pos="720"/>
        </w:tabs>
        <w:spacing w:before="0" w:beforeAutospacing="0" w:after="0" w:afterAutospacing="0" w:line="360" w:lineRule="auto"/>
        <w:ind w:left="567" w:hanging="283"/>
        <w:jc w:val="both"/>
      </w:pPr>
      <w:r>
        <w:rPr>
          <w:color w:val="000000"/>
        </w:rPr>
        <w:t>О</w:t>
      </w:r>
      <w:r w:rsidR="00AD5B00">
        <w:rPr>
          <w:color w:val="000000"/>
        </w:rPr>
        <w:t xml:space="preserve">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</w:t>
      </w:r>
      <w:r>
        <w:rPr>
          <w:color w:val="000000"/>
        </w:rPr>
        <w:t>составленных для них алгоритмов.</w:t>
      </w:r>
    </w:p>
    <w:p w:rsidR="00AD5B00" w:rsidRDefault="00EE7AD5" w:rsidP="00792CC8">
      <w:pPr>
        <w:pStyle w:val="a4"/>
        <w:numPr>
          <w:ilvl w:val="0"/>
          <w:numId w:val="7"/>
        </w:numPr>
        <w:tabs>
          <w:tab w:val="clear" w:pos="720"/>
        </w:tabs>
        <w:spacing w:before="0" w:beforeAutospacing="0" w:after="0" w:afterAutospacing="0" w:line="360" w:lineRule="auto"/>
        <w:ind w:left="567" w:hanging="283"/>
        <w:jc w:val="both"/>
      </w:pPr>
      <w:proofErr w:type="gramStart"/>
      <w:r>
        <w:rPr>
          <w:color w:val="000000"/>
        </w:rPr>
        <w:t>О</w:t>
      </w:r>
      <w:r w:rsidR="00AD5B00">
        <w:rPr>
          <w:color w:val="000000"/>
        </w:rPr>
        <w:t>рганизовать компьютерный практикум, ориентированный на: формирование широкого спектра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</w:t>
      </w:r>
      <w:r>
        <w:rPr>
          <w:color w:val="000000"/>
        </w:rPr>
        <w:t>ения другим предметам и в жизни.</w:t>
      </w:r>
      <w:proofErr w:type="gramEnd"/>
    </w:p>
    <w:p w:rsidR="00D77134" w:rsidRPr="00B469D0" w:rsidRDefault="00EE7AD5" w:rsidP="00CD3328">
      <w:pPr>
        <w:pStyle w:val="a4"/>
        <w:numPr>
          <w:ilvl w:val="0"/>
          <w:numId w:val="7"/>
        </w:numPr>
        <w:tabs>
          <w:tab w:val="clear" w:pos="720"/>
        </w:tabs>
        <w:spacing w:before="0" w:beforeAutospacing="0" w:after="0" w:afterAutospacing="0" w:line="360" w:lineRule="auto"/>
        <w:ind w:left="568" w:hanging="284"/>
        <w:jc w:val="both"/>
      </w:pPr>
      <w:r>
        <w:rPr>
          <w:color w:val="000000"/>
        </w:rPr>
        <w:t>С</w:t>
      </w:r>
      <w:r w:rsidR="00AD5B00">
        <w:rPr>
          <w:color w:val="000000"/>
        </w:rPr>
        <w:t>оздать условия для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ИКТ.</w:t>
      </w:r>
    </w:p>
    <w:p w:rsidR="00B469D0" w:rsidRPr="00CD3328" w:rsidRDefault="00CD3328" w:rsidP="00CD3328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360" w:lineRule="auto"/>
        <w:ind w:left="568" w:hanging="284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Воспитать ответственное и избирательное отношение к информации</w:t>
      </w:r>
      <w:r w:rsidRPr="00CD33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7134" w:rsidRPr="00D77134" w:rsidRDefault="00D77134" w:rsidP="00D77134">
      <w:pPr>
        <w:pStyle w:val="a4"/>
        <w:spacing w:before="0" w:beforeAutospacing="0" w:after="0" w:afterAutospacing="0" w:line="360" w:lineRule="auto"/>
        <w:ind w:left="567"/>
        <w:jc w:val="both"/>
      </w:pPr>
    </w:p>
    <w:p w:rsidR="00941F87" w:rsidRPr="00AD5B00" w:rsidRDefault="00941F87" w:rsidP="00AD5B00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szCs w:val="24"/>
        </w:rPr>
      </w:pPr>
      <w:r w:rsidRPr="00AD5B00">
        <w:rPr>
          <w:rFonts w:ascii="Times New Roman" w:hAnsi="Times New Roman" w:cs="Times New Roman"/>
          <w:i w:val="0"/>
          <w:szCs w:val="24"/>
        </w:rPr>
        <w:lastRenderedPageBreak/>
        <w:t xml:space="preserve">Планируемые результаты освоения </w:t>
      </w:r>
      <w:r w:rsidR="00A47F5D">
        <w:rPr>
          <w:rFonts w:ascii="Times New Roman" w:hAnsi="Times New Roman" w:cs="Times New Roman"/>
          <w:i w:val="0"/>
          <w:szCs w:val="24"/>
        </w:rPr>
        <w:t>учебного предмета</w:t>
      </w:r>
    </w:p>
    <w:p w:rsidR="00941F87" w:rsidRPr="00AD5B00" w:rsidRDefault="00941F87" w:rsidP="00AD5B00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ja-JP"/>
        </w:rPr>
      </w:pPr>
    </w:p>
    <w:p w:rsidR="00941F87" w:rsidRPr="006D7379" w:rsidRDefault="00941F87" w:rsidP="00AD5B00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iCs/>
          <w:color w:val="000000"/>
          <w:sz w:val="24"/>
          <w:szCs w:val="24"/>
          <w:lang w:eastAsia="ja-JP"/>
        </w:rPr>
      </w:pPr>
      <w:r w:rsidRPr="006D7379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ja-JP"/>
        </w:rPr>
        <w:t xml:space="preserve">Личностные результаты: </w:t>
      </w:r>
    </w:p>
    <w:p w:rsidR="00941F87" w:rsidRPr="00A3632E" w:rsidRDefault="00941F87" w:rsidP="00AD5B00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A3632E">
        <w:rPr>
          <w:rFonts w:eastAsiaTheme="minorEastAsia"/>
          <w:iCs/>
          <w:color w:val="000000"/>
          <w:lang w:eastAsia="ja-JP"/>
        </w:rPr>
        <w:t xml:space="preserve">наличие представлений об информации как </w:t>
      </w:r>
      <w:r>
        <w:rPr>
          <w:rFonts w:eastAsiaTheme="minorEastAsia"/>
          <w:iCs/>
          <w:color w:val="000000"/>
          <w:lang w:eastAsia="ja-JP"/>
        </w:rPr>
        <w:t xml:space="preserve">о </w:t>
      </w:r>
      <w:r w:rsidRPr="00A3632E">
        <w:rPr>
          <w:rFonts w:eastAsiaTheme="minorEastAsia"/>
          <w:iCs/>
          <w:color w:val="000000"/>
          <w:lang w:eastAsia="ja-JP"/>
        </w:rPr>
        <w:t>важнейшем стратегическом ресурсе</w:t>
      </w:r>
      <w:r w:rsidR="00131269">
        <w:rPr>
          <w:rFonts w:eastAsiaTheme="minorEastAsia"/>
          <w:iCs/>
          <w:color w:val="000000"/>
          <w:lang w:eastAsia="ja-JP"/>
        </w:rPr>
        <w:t xml:space="preserve"> </w:t>
      </w:r>
      <w:r w:rsidRPr="00A3632E">
        <w:rPr>
          <w:rFonts w:eastAsiaTheme="minorEastAsia"/>
          <w:iCs/>
          <w:color w:val="000000"/>
          <w:lang w:eastAsia="ja-JP"/>
        </w:rPr>
        <w:t>развития личности, государства, общества;</w:t>
      </w:r>
    </w:p>
    <w:p w:rsidR="00941F87" w:rsidRPr="00A3632E" w:rsidRDefault="00941F87" w:rsidP="00941F87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A3632E">
        <w:rPr>
          <w:rFonts w:eastAsiaTheme="minorEastAsia"/>
          <w:iCs/>
          <w:color w:val="000000"/>
          <w:lang w:eastAsia="ja-JP"/>
        </w:rPr>
        <w:t>понимание роли информационных процессов в современном мире;</w:t>
      </w:r>
    </w:p>
    <w:p w:rsidR="00941F87" w:rsidRPr="00A3632E" w:rsidRDefault="00941F87" w:rsidP="00941F87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A3632E">
        <w:rPr>
          <w:rFonts w:eastAsiaTheme="minorEastAsia"/>
          <w:iCs/>
          <w:color w:val="000000"/>
          <w:lang w:eastAsia="ja-JP"/>
        </w:rPr>
        <w:t>владение первичными навыками анализа и критичной оценки получаемой</w:t>
      </w:r>
      <w:r w:rsidR="00131269">
        <w:rPr>
          <w:rFonts w:eastAsiaTheme="minorEastAsia"/>
          <w:iCs/>
          <w:color w:val="000000"/>
          <w:lang w:eastAsia="ja-JP"/>
        </w:rPr>
        <w:t xml:space="preserve"> </w:t>
      </w:r>
      <w:r w:rsidRPr="00A3632E">
        <w:rPr>
          <w:rFonts w:eastAsiaTheme="minorEastAsia"/>
          <w:iCs/>
          <w:color w:val="000000"/>
          <w:lang w:eastAsia="ja-JP"/>
        </w:rPr>
        <w:t>информации;</w:t>
      </w:r>
    </w:p>
    <w:p w:rsidR="00941F87" w:rsidRPr="00A3632E" w:rsidRDefault="00941F87" w:rsidP="00941F87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A3632E">
        <w:rPr>
          <w:rFonts w:eastAsiaTheme="minorEastAsia"/>
          <w:iCs/>
          <w:color w:val="000000"/>
          <w:lang w:eastAsia="ja-JP"/>
        </w:rPr>
        <w:t>ответственное отношение к информации с учетом правовых и этических</w:t>
      </w:r>
      <w:r w:rsidR="00131269">
        <w:rPr>
          <w:rFonts w:eastAsiaTheme="minorEastAsia"/>
          <w:iCs/>
          <w:color w:val="000000"/>
          <w:lang w:eastAsia="ja-JP"/>
        </w:rPr>
        <w:t xml:space="preserve"> </w:t>
      </w:r>
      <w:r w:rsidRPr="00A3632E">
        <w:rPr>
          <w:rFonts w:eastAsiaTheme="minorEastAsia"/>
          <w:iCs/>
          <w:color w:val="000000"/>
          <w:lang w:eastAsia="ja-JP"/>
        </w:rPr>
        <w:t>аспектов ее распространения;</w:t>
      </w:r>
    </w:p>
    <w:p w:rsidR="00941F87" w:rsidRPr="00A3632E" w:rsidRDefault="00941F87" w:rsidP="00941F87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A3632E">
        <w:rPr>
          <w:rFonts w:eastAsiaTheme="minorEastAsia"/>
          <w:iCs/>
          <w:color w:val="000000"/>
          <w:lang w:eastAsia="ja-JP"/>
        </w:rPr>
        <w:t>развитие чувства личной ответственности за качество окружающей</w:t>
      </w:r>
      <w:r w:rsidR="00131269">
        <w:rPr>
          <w:rFonts w:eastAsiaTheme="minorEastAsia"/>
          <w:iCs/>
          <w:color w:val="000000"/>
          <w:lang w:eastAsia="ja-JP"/>
        </w:rPr>
        <w:t xml:space="preserve"> </w:t>
      </w:r>
      <w:r w:rsidRPr="00A3632E">
        <w:rPr>
          <w:rFonts w:eastAsiaTheme="minorEastAsia"/>
          <w:iCs/>
          <w:color w:val="000000"/>
          <w:lang w:eastAsia="ja-JP"/>
        </w:rPr>
        <w:t>информационной среды;</w:t>
      </w:r>
    </w:p>
    <w:p w:rsidR="00941F87" w:rsidRPr="00A3632E" w:rsidRDefault="00941F87" w:rsidP="00941F87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A3632E">
        <w:rPr>
          <w:rFonts w:eastAsiaTheme="minorEastAsia"/>
          <w:iCs/>
          <w:color w:val="000000"/>
          <w:lang w:eastAsia="ja-JP"/>
        </w:rPr>
        <w:t>способность увязать учебное содержание с собственным жизненным опытом,</w:t>
      </w:r>
      <w:r w:rsidR="00131269">
        <w:rPr>
          <w:rFonts w:eastAsiaTheme="minorEastAsia"/>
          <w:iCs/>
          <w:color w:val="000000"/>
          <w:lang w:eastAsia="ja-JP"/>
        </w:rPr>
        <w:t xml:space="preserve"> </w:t>
      </w:r>
      <w:r w:rsidRPr="00A3632E">
        <w:rPr>
          <w:rFonts w:eastAsiaTheme="minorEastAsia"/>
          <w:iCs/>
          <w:color w:val="000000"/>
          <w:lang w:eastAsia="ja-JP"/>
        </w:rPr>
        <w:t>понять значимость подготовки в области информатики и ИКТ в условиях</w:t>
      </w:r>
      <w:r w:rsidR="00131269">
        <w:rPr>
          <w:rFonts w:eastAsiaTheme="minorEastAsia"/>
          <w:iCs/>
          <w:color w:val="000000"/>
          <w:lang w:eastAsia="ja-JP"/>
        </w:rPr>
        <w:t xml:space="preserve"> </w:t>
      </w:r>
      <w:r w:rsidRPr="00A3632E">
        <w:rPr>
          <w:rFonts w:eastAsiaTheme="minorEastAsia"/>
          <w:iCs/>
          <w:color w:val="000000"/>
          <w:lang w:eastAsia="ja-JP"/>
        </w:rPr>
        <w:t>развития информационного общества;</w:t>
      </w:r>
    </w:p>
    <w:p w:rsidR="00941F87" w:rsidRPr="00A3632E" w:rsidRDefault="00941F87" w:rsidP="00941F87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A3632E">
        <w:rPr>
          <w:rFonts w:eastAsiaTheme="minorEastAsia"/>
          <w:iCs/>
          <w:color w:val="000000"/>
          <w:lang w:eastAsia="ja-JP"/>
        </w:rPr>
        <w:t>готовность к повышению своего образовательного уровня и продолжению</w:t>
      </w:r>
      <w:r w:rsidR="00131269">
        <w:rPr>
          <w:rFonts w:eastAsiaTheme="minorEastAsia"/>
          <w:iCs/>
          <w:color w:val="000000"/>
          <w:lang w:eastAsia="ja-JP"/>
        </w:rPr>
        <w:t xml:space="preserve"> </w:t>
      </w:r>
      <w:r w:rsidRPr="00A3632E">
        <w:rPr>
          <w:rFonts w:eastAsiaTheme="minorEastAsia"/>
          <w:iCs/>
          <w:color w:val="000000"/>
          <w:lang w:eastAsia="ja-JP"/>
        </w:rPr>
        <w:t>обучения с использованием средств и методов информатики и ИКТ;</w:t>
      </w:r>
    </w:p>
    <w:p w:rsidR="00941F87" w:rsidRPr="00A3632E" w:rsidRDefault="00941F87" w:rsidP="00941F87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A3632E">
        <w:rPr>
          <w:rFonts w:eastAsiaTheme="minorEastAsia"/>
          <w:iCs/>
          <w:color w:val="000000"/>
          <w:lang w:eastAsia="ja-JP"/>
        </w:rPr>
        <w:t>способность и готовность к общению и сотрудничеству со сверстниками и взрослыми в процессе образовательно</w:t>
      </w:r>
      <w:r>
        <w:rPr>
          <w:rFonts w:eastAsiaTheme="minorEastAsia"/>
          <w:iCs/>
          <w:color w:val="000000"/>
          <w:lang w:eastAsia="ja-JP"/>
        </w:rPr>
        <w:t>й, общественно-полезной, учебно-</w:t>
      </w:r>
      <w:r w:rsidRPr="00A3632E">
        <w:rPr>
          <w:rFonts w:eastAsiaTheme="minorEastAsia"/>
          <w:iCs/>
          <w:color w:val="000000"/>
          <w:lang w:eastAsia="ja-JP"/>
        </w:rPr>
        <w:t>исследовательской, творческой деятельности;</w:t>
      </w:r>
    </w:p>
    <w:p w:rsidR="00941F87" w:rsidRPr="00A3632E" w:rsidRDefault="00941F87" w:rsidP="00AD2DA9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A3632E">
        <w:rPr>
          <w:rFonts w:eastAsiaTheme="minorEastAsia"/>
          <w:iCs/>
          <w:color w:val="000000"/>
          <w:lang w:eastAsia="ja-JP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</w:t>
      </w:r>
      <w:r w:rsidR="00131269">
        <w:rPr>
          <w:rFonts w:eastAsiaTheme="minorEastAsia"/>
          <w:iCs/>
          <w:color w:val="000000"/>
          <w:lang w:eastAsia="ja-JP"/>
        </w:rPr>
        <w:t xml:space="preserve"> </w:t>
      </w:r>
      <w:r w:rsidRPr="00A3632E">
        <w:rPr>
          <w:rFonts w:eastAsiaTheme="minorEastAsia"/>
          <w:iCs/>
          <w:color w:val="000000"/>
          <w:lang w:eastAsia="ja-JP"/>
        </w:rPr>
        <w:t>безопасной эксплуатации средств ИКТ.</w:t>
      </w:r>
    </w:p>
    <w:p w:rsidR="00941F87" w:rsidRDefault="00941F87" w:rsidP="00AD2DA9">
      <w:pPr>
        <w:autoSpaceDE w:val="0"/>
        <w:autoSpaceDN w:val="0"/>
        <w:adjustRightInd w:val="0"/>
        <w:spacing w:after="0" w:line="360" w:lineRule="auto"/>
        <w:outlineLvl w:val="0"/>
        <w:rPr>
          <w:b/>
          <w:bCs/>
          <w:i/>
          <w:iCs/>
          <w:color w:val="000000"/>
          <w:lang w:eastAsia="ja-JP"/>
        </w:rPr>
      </w:pPr>
    </w:p>
    <w:p w:rsidR="00941F87" w:rsidRPr="006D7379" w:rsidRDefault="00941F87" w:rsidP="00AD2DA9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iCs/>
          <w:color w:val="000000"/>
          <w:sz w:val="24"/>
          <w:szCs w:val="24"/>
          <w:lang w:eastAsia="ja-JP"/>
        </w:rPr>
      </w:pPr>
      <w:r w:rsidRPr="006D7379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ja-JP"/>
        </w:rPr>
        <w:t>Метапредметные результаты:</w:t>
      </w:r>
    </w:p>
    <w:p w:rsidR="00941F87" w:rsidRPr="00A3632E" w:rsidRDefault="00941F87" w:rsidP="00AD2DA9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A3632E">
        <w:rPr>
          <w:rFonts w:eastAsiaTheme="minorEastAsia"/>
          <w:iCs/>
          <w:color w:val="000000"/>
          <w:lang w:eastAsia="ja-JP"/>
        </w:rPr>
        <w:t>владение общепредметными понятиями «объект», «система», «модель»,</w:t>
      </w:r>
      <w:r w:rsidR="00131269">
        <w:rPr>
          <w:rFonts w:eastAsiaTheme="minorEastAsia"/>
          <w:iCs/>
          <w:color w:val="000000"/>
          <w:lang w:eastAsia="ja-JP"/>
        </w:rPr>
        <w:t xml:space="preserve"> </w:t>
      </w:r>
      <w:r w:rsidRPr="00A3632E">
        <w:rPr>
          <w:rFonts w:eastAsiaTheme="minorEastAsia"/>
          <w:iCs/>
          <w:color w:val="000000"/>
          <w:lang w:eastAsia="ja-JP"/>
        </w:rPr>
        <w:t>«алгоритм», «исполнитель» и др.;</w:t>
      </w:r>
    </w:p>
    <w:p w:rsidR="00941F87" w:rsidRPr="00A3632E" w:rsidRDefault="00941F87" w:rsidP="00941F87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A3632E">
        <w:rPr>
          <w:rFonts w:eastAsiaTheme="minorEastAsia"/>
          <w:iCs/>
          <w:color w:val="000000"/>
          <w:lang w:eastAsia="ja-JP"/>
        </w:rPr>
        <w:t>владение информационно-логическими умениями: определять понятия, создавать обобщения, устанавливать аналогии, классифицировать,</w:t>
      </w:r>
      <w:r w:rsidR="00131269">
        <w:rPr>
          <w:rFonts w:eastAsiaTheme="minorEastAsia"/>
          <w:iCs/>
          <w:color w:val="000000"/>
          <w:lang w:eastAsia="ja-JP"/>
        </w:rPr>
        <w:t xml:space="preserve"> </w:t>
      </w:r>
      <w:r w:rsidRPr="00A3632E">
        <w:rPr>
          <w:rFonts w:eastAsiaTheme="minorEastAsia"/>
          <w:iCs/>
          <w:color w:val="000000"/>
          <w:lang w:eastAsia="ja-JP"/>
        </w:rPr>
        <w:t>самостоятельно выбирать основан</w:t>
      </w:r>
      <w:r>
        <w:rPr>
          <w:rFonts w:eastAsiaTheme="minorEastAsia"/>
          <w:iCs/>
          <w:color w:val="000000"/>
          <w:lang w:eastAsia="ja-JP"/>
        </w:rPr>
        <w:t>ия и критерии для классификации;</w:t>
      </w:r>
    </w:p>
    <w:p w:rsidR="00941F87" w:rsidRPr="00A3632E" w:rsidRDefault="00941F87" w:rsidP="00941F87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A3632E">
        <w:rPr>
          <w:rFonts w:eastAsiaTheme="minorEastAsia"/>
          <w:iCs/>
          <w:color w:val="000000"/>
          <w:lang w:eastAsia="ja-JP"/>
        </w:rPr>
        <w:t xml:space="preserve">устанавливать причинно-следственные связи, строить </w:t>
      </w:r>
      <w:proofErr w:type="gramStart"/>
      <w:r w:rsidRPr="00A3632E">
        <w:rPr>
          <w:rFonts w:eastAsiaTheme="minorEastAsia"/>
          <w:iCs/>
          <w:color w:val="000000"/>
          <w:lang w:eastAsia="ja-JP"/>
        </w:rPr>
        <w:t>логическое рассуждение</w:t>
      </w:r>
      <w:proofErr w:type="gramEnd"/>
      <w:r w:rsidRPr="00A3632E">
        <w:rPr>
          <w:rFonts w:eastAsiaTheme="minorEastAsia"/>
          <w:iCs/>
          <w:color w:val="000000"/>
          <w:lang w:eastAsia="ja-JP"/>
        </w:rPr>
        <w:t>,</w:t>
      </w:r>
      <w:r w:rsidR="00131269">
        <w:rPr>
          <w:rFonts w:eastAsiaTheme="minorEastAsia"/>
          <w:iCs/>
          <w:color w:val="000000"/>
          <w:lang w:eastAsia="ja-JP"/>
        </w:rPr>
        <w:t xml:space="preserve"> </w:t>
      </w:r>
      <w:r w:rsidR="00792CC8">
        <w:rPr>
          <w:rFonts w:eastAsiaTheme="minorEastAsia"/>
          <w:iCs/>
          <w:color w:val="000000"/>
          <w:lang w:eastAsia="ja-JP"/>
        </w:rPr>
        <w:t xml:space="preserve">умозаключение (индуктивное, </w:t>
      </w:r>
      <w:r w:rsidRPr="00A3632E">
        <w:rPr>
          <w:rFonts w:eastAsiaTheme="minorEastAsia"/>
          <w:iCs/>
          <w:color w:val="000000"/>
          <w:lang w:eastAsia="ja-JP"/>
        </w:rPr>
        <w:t>дедуктивное и по аналогии) и делать выводы;</w:t>
      </w:r>
    </w:p>
    <w:p w:rsidR="00941F87" w:rsidRPr="00A3632E" w:rsidRDefault="00941F87" w:rsidP="00941F87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A3632E">
        <w:rPr>
          <w:rFonts w:eastAsiaTheme="minorEastAsia"/>
          <w:iCs/>
          <w:color w:val="000000"/>
          <w:lang w:eastAsia="ja-JP"/>
        </w:rPr>
        <w:t>владение умениями самостоятельно планировать пути достижения целей;</w:t>
      </w:r>
    </w:p>
    <w:p w:rsidR="00941F87" w:rsidRPr="00F904EA" w:rsidRDefault="00941F87" w:rsidP="00941F87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A3632E">
        <w:rPr>
          <w:rFonts w:eastAsiaTheme="minorEastAsia"/>
          <w:iCs/>
          <w:color w:val="000000"/>
          <w:lang w:eastAsia="ja-JP"/>
        </w:rPr>
        <w:t>соотносить свои действия с планируемыми результатами, осуществлять</w:t>
      </w:r>
      <w:r w:rsidR="00131269">
        <w:rPr>
          <w:rFonts w:eastAsiaTheme="minorEastAsia"/>
          <w:iCs/>
          <w:color w:val="000000"/>
          <w:lang w:eastAsia="ja-JP"/>
        </w:rPr>
        <w:t xml:space="preserve"> </w:t>
      </w:r>
      <w:r w:rsidRPr="00A3632E">
        <w:rPr>
          <w:rFonts w:eastAsiaTheme="minorEastAsia"/>
          <w:iCs/>
          <w:color w:val="000000"/>
          <w:lang w:eastAsia="ja-JP"/>
        </w:rPr>
        <w:t>контроль своей деятельности, определять способы действий в рамках</w:t>
      </w:r>
      <w:r w:rsidR="00131269">
        <w:rPr>
          <w:rFonts w:eastAsiaTheme="minorEastAsia"/>
          <w:iCs/>
          <w:color w:val="000000"/>
          <w:lang w:eastAsia="ja-JP"/>
        </w:rPr>
        <w:t xml:space="preserve"> </w:t>
      </w:r>
      <w:r w:rsidRPr="00F904EA">
        <w:rPr>
          <w:rFonts w:eastAsiaTheme="minorEastAsia"/>
          <w:iCs/>
          <w:color w:val="000000"/>
          <w:lang w:eastAsia="ja-JP"/>
        </w:rPr>
        <w:t xml:space="preserve">предложенных условий, </w:t>
      </w:r>
      <w:r w:rsidRPr="00F904EA">
        <w:rPr>
          <w:rFonts w:eastAsiaTheme="minorEastAsia"/>
          <w:iCs/>
          <w:color w:val="000000"/>
          <w:lang w:eastAsia="ja-JP"/>
        </w:rPr>
        <w:lastRenderedPageBreak/>
        <w:t>корректировать свои действия в соответствии с изменяющейся ситуацией; оценивать правильность выполнения учебной задачи;</w:t>
      </w:r>
    </w:p>
    <w:p w:rsidR="00941F87" w:rsidRPr="00A3632E" w:rsidRDefault="00941F87" w:rsidP="00941F87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A3632E">
        <w:rPr>
          <w:rFonts w:eastAsiaTheme="minorEastAsia"/>
          <w:iCs/>
          <w:color w:val="000000"/>
          <w:lang w:eastAsia="ja-JP"/>
        </w:rPr>
        <w:t>владение основами самоконтроля, самооценки, принятия решений и</w:t>
      </w:r>
      <w:r w:rsidR="00131269">
        <w:rPr>
          <w:rFonts w:eastAsiaTheme="minorEastAsia"/>
          <w:iCs/>
          <w:color w:val="000000"/>
          <w:lang w:eastAsia="ja-JP"/>
        </w:rPr>
        <w:t xml:space="preserve"> </w:t>
      </w:r>
      <w:r w:rsidRPr="00A3632E">
        <w:rPr>
          <w:rFonts w:eastAsiaTheme="minorEastAsia"/>
          <w:iCs/>
          <w:color w:val="000000"/>
          <w:lang w:eastAsia="ja-JP"/>
        </w:rPr>
        <w:t>осуществления осознанного выбора в учебной и познавательной деятельности;</w:t>
      </w:r>
    </w:p>
    <w:p w:rsidR="00941F87" w:rsidRPr="00473ED8" w:rsidRDefault="00941F87" w:rsidP="00941F87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473ED8">
        <w:rPr>
          <w:rFonts w:eastAsiaTheme="minorEastAsia"/>
          <w:iCs/>
          <w:color w:val="000000"/>
          <w:lang w:eastAsia="ja-JP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</w:t>
      </w:r>
      <w:r w:rsidR="00131269">
        <w:rPr>
          <w:rFonts w:eastAsiaTheme="minorEastAsia"/>
          <w:iCs/>
          <w:color w:val="000000"/>
          <w:lang w:eastAsia="ja-JP"/>
        </w:rPr>
        <w:t xml:space="preserve"> </w:t>
      </w:r>
      <w:r w:rsidRPr="00473ED8">
        <w:rPr>
          <w:rFonts w:eastAsiaTheme="minorEastAsia"/>
          <w:iCs/>
          <w:color w:val="000000"/>
          <w:lang w:eastAsia="ja-JP"/>
        </w:rPr>
        <w:t>характера;</w:t>
      </w:r>
    </w:p>
    <w:p w:rsidR="00941F87" w:rsidRDefault="00941F87" w:rsidP="00941F87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473ED8">
        <w:rPr>
          <w:rFonts w:eastAsiaTheme="minorEastAsia"/>
          <w:iCs/>
          <w:color w:val="000000"/>
          <w:lang w:eastAsia="ja-JP"/>
        </w:rPr>
        <w:t>умение «читать» таблицы, графики, диаграммы, схемы и т.д., самостоятельно</w:t>
      </w:r>
      <w:r w:rsidR="00131269">
        <w:rPr>
          <w:rFonts w:eastAsiaTheme="minorEastAsia"/>
          <w:iCs/>
          <w:color w:val="000000"/>
          <w:lang w:eastAsia="ja-JP"/>
        </w:rPr>
        <w:t xml:space="preserve"> </w:t>
      </w:r>
      <w:r w:rsidRPr="00473ED8">
        <w:rPr>
          <w:rFonts w:eastAsiaTheme="minorEastAsia"/>
          <w:iCs/>
          <w:color w:val="000000"/>
          <w:lang w:eastAsia="ja-JP"/>
        </w:rPr>
        <w:t xml:space="preserve">перекодировать информацию из одной знаковой системы в другую; </w:t>
      </w:r>
    </w:p>
    <w:p w:rsidR="00941F87" w:rsidRPr="00473ED8" w:rsidRDefault="00941F87" w:rsidP="00941F87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473ED8">
        <w:rPr>
          <w:rFonts w:eastAsiaTheme="minorEastAsia"/>
          <w:iCs/>
          <w:color w:val="000000"/>
          <w:lang w:eastAsia="ja-JP"/>
        </w:rPr>
        <w:t>умение выбирать форму представления информации в зависимости от стоящей задачи,</w:t>
      </w:r>
      <w:r w:rsidR="00131269">
        <w:rPr>
          <w:rFonts w:eastAsiaTheme="minorEastAsia"/>
          <w:iCs/>
          <w:color w:val="000000"/>
          <w:lang w:eastAsia="ja-JP"/>
        </w:rPr>
        <w:t xml:space="preserve"> </w:t>
      </w:r>
      <w:r w:rsidRPr="00473ED8">
        <w:rPr>
          <w:rFonts w:eastAsiaTheme="minorEastAsia"/>
          <w:iCs/>
          <w:color w:val="000000"/>
          <w:lang w:eastAsia="ja-JP"/>
        </w:rPr>
        <w:t>проверять адекватность модели объекту и цели моделирования;</w:t>
      </w:r>
    </w:p>
    <w:p w:rsidR="00941F87" w:rsidRPr="00473ED8" w:rsidRDefault="00941F87" w:rsidP="00941F87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473ED8">
        <w:rPr>
          <w:rFonts w:eastAsiaTheme="minorEastAsia"/>
          <w:iCs/>
          <w:color w:val="000000"/>
          <w:lang w:eastAsia="ja-JP"/>
        </w:rPr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</w:t>
      </w:r>
      <w:r w:rsidR="00131269">
        <w:rPr>
          <w:rFonts w:eastAsiaTheme="minorEastAsia"/>
          <w:iCs/>
          <w:color w:val="000000"/>
          <w:lang w:eastAsia="ja-JP"/>
        </w:rPr>
        <w:t xml:space="preserve"> </w:t>
      </w:r>
      <w:r w:rsidRPr="00473ED8">
        <w:rPr>
          <w:rFonts w:eastAsiaTheme="minorEastAsia"/>
          <w:iCs/>
          <w:color w:val="000000"/>
          <w:lang w:eastAsia="ja-JP"/>
        </w:rPr>
        <w:t>ИКТ; фиксация изображений и звуков; создание письменных сообщений;</w:t>
      </w:r>
    </w:p>
    <w:p w:rsidR="00941F87" w:rsidRPr="00A3632E" w:rsidRDefault="00941F87" w:rsidP="00941F87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A3632E">
        <w:rPr>
          <w:rFonts w:eastAsiaTheme="minorEastAsia"/>
          <w:iCs/>
          <w:color w:val="000000"/>
          <w:lang w:eastAsia="ja-JP"/>
        </w:rPr>
        <w:t>создание графических объектов; создание музыкальных и звуковых сообщений;</w:t>
      </w:r>
    </w:p>
    <w:p w:rsidR="00941F87" w:rsidRPr="00473ED8" w:rsidRDefault="00941F87" w:rsidP="00AD2DA9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473ED8">
        <w:rPr>
          <w:rFonts w:eastAsiaTheme="minorEastAsia"/>
          <w:iCs/>
          <w:color w:val="000000"/>
          <w:lang w:eastAsia="ja-JP"/>
        </w:rPr>
        <w:t>создание, восприятие и использование гипермедиа</w:t>
      </w:r>
      <w:r w:rsidR="00131269">
        <w:rPr>
          <w:rFonts w:eastAsiaTheme="minorEastAsia"/>
          <w:iCs/>
          <w:color w:val="000000"/>
          <w:lang w:eastAsia="ja-JP"/>
        </w:rPr>
        <w:t xml:space="preserve"> </w:t>
      </w:r>
      <w:r w:rsidRPr="00473ED8">
        <w:rPr>
          <w:rFonts w:eastAsiaTheme="minorEastAsia"/>
          <w:iCs/>
          <w:color w:val="000000"/>
          <w:lang w:eastAsia="ja-JP"/>
        </w:rPr>
        <w:t>сообщений; коммуникация и социальное взаимодействие; поиск и организация хранения информации; анализ</w:t>
      </w:r>
      <w:r w:rsidR="00131269">
        <w:rPr>
          <w:rFonts w:eastAsiaTheme="minorEastAsia"/>
          <w:iCs/>
          <w:color w:val="000000"/>
          <w:lang w:eastAsia="ja-JP"/>
        </w:rPr>
        <w:t xml:space="preserve"> </w:t>
      </w:r>
      <w:r w:rsidRPr="00473ED8">
        <w:rPr>
          <w:rFonts w:eastAsiaTheme="minorEastAsia"/>
          <w:iCs/>
          <w:color w:val="000000"/>
          <w:lang w:eastAsia="ja-JP"/>
        </w:rPr>
        <w:t>информации).</w:t>
      </w:r>
    </w:p>
    <w:p w:rsidR="00941F87" w:rsidRDefault="00941F87" w:rsidP="00AD2DA9">
      <w:pPr>
        <w:autoSpaceDE w:val="0"/>
        <w:autoSpaceDN w:val="0"/>
        <w:adjustRightInd w:val="0"/>
        <w:spacing w:after="0" w:line="360" w:lineRule="auto"/>
        <w:outlineLvl w:val="0"/>
        <w:rPr>
          <w:b/>
          <w:bCs/>
          <w:i/>
          <w:iCs/>
          <w:color w:val="000000"/>
          <w:lang w:eastAsia="ja-JP"/>
        </w:rPr>
      </w:pPr>
    </w:p>
    <w:p w:rsidR="00941F87" w:rsidRPr="006D7379" w:rsidRDefault="00941F87" w:rsidP="00AD2DA9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iCs/>
          <w:color w:val="000000"/>
          <w:sz w:val="24"/>
          <w:szCs w:val="24"/>
          <w:lang w:eastAsia="ja-JP"/>
        </w:rPr>
      </w:pPr>
      <w:r w:rsidRPr="006D7379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ja-JP"/>
        </w:rPr>
        <w:t>Предметные результаты:</w:t>
      </w:r>
    </w:p>
    <w:p w:rsidR="00941F87" w:rsidRDefault="00941F87" w:rsidP="00AD2DA9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473ED8">
        <w:rPr>
          <w:rFonts w:eastAsiaTheme="minorEastAsia"/>
          <w:iCs/>
          <w:color w:val="000000"/>
          <w:lang w:eastAsia="ja-JP"/>
        </w:rPr>
        <w:t xml:space="preserve">формирование информационной и алгоритмической культуры; </w:t>
      </w:r>
    </w:p>
    <w:p w:rsidR="00941F87" w:rsidRDefault="00941F87" w:rsidP="00941F87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473ED8">
        <w:rPr>
          <w:rFonts w:eastAsiaTheme="minorEastAsia"/>
          <w:iCs/>
          <w:color w:val="000000"/>
          <w:lang w:eastAsia="ja-JP"/>
        </w:rPr>
        <w:t>формирование представления о компьютере как универсальном устройстве обработки</w:t>
      </w:r>
      <w:r w:rsidR="00131269">
        <w:rPr>
          <w:rFonts w:eastAsiaTheme="minorEastAsia"/>
          <w:iCs/>
          <w:color w:val="000000"/>
          <w:lang w:eastAsia="ja-JP"/>
        </w:rPr>
        <w:t xml:space="preserve"> </w:t>
      </w:r>
      <w:r w:rsidRPr="00473ED8">
        <w:rPr>
          <w:rFonts w:eastAsiaTheme="minorEastAsia"/>
          <w:iCs/>
          <w:color w:val="000000"/>
          <w:lang w:eastAsia="ja-JP"/>
        </w:rPr>
        <w:t>информации;</w:t>
      </w:r>
    </w:p>
    <w:p w:rsidR="00941F87" w:rsidRPr="00473ED8" w:rsidRDefault="00941F87" w:rsidP="00941F87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473ED8">
        <w:rPr>
          <w:rFonts w:eastAsiaTheme="minorEastAsia"/>
          <w:iCs/>
          <w:color w:val="000000"/>
          <w:lang w:eastAsia="ja-JP"/>
        </w:rPr>
        <w:t xml:space="preserve"> развитие основных навыков и умений использования</w:t>
      </w:r>
      <w:r w:rsidR="00131269">
        <w:rPr>
          <w:rFonts w:eastAsiaTheme="minorEastAsia"/>
          <w:iCs/>
          <w:color w:val="000000"/>
          <w:lang w:eastAsia="ja-JP"/>
        </w:rPr>
        <w:t xml:space="preserve"> </w:t>
      </w:r>
      <w:r w:rsidRPr="00473ED8">
        <w:rPr>
          <w:rFonts w:eastAsiaTheme="minorEastAsia"/>
          <w:iCs/>
          <w:color w:val="000000"/>
          <w:lang w:eastAsia="ja-JP"/>
        </w:rPr>
        <w:t>компьютерных устройств;</w:t>
      </w:r>
    </w:p>
    <w:p w:rsidR="00941F87" w:rsidRPr="00473ED8" w:rsidRDefault="00941F87" w:rsidP="00941F87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473ED8">
        <w:rPr>
          <w:rFonts w:eastAsiaTheme="minorEastAsia"/>
          <w:iCs/>
          <w:color w:val="000000"/>
          <w:lang w:eastAsia="ja-JP"/>
        </w:rPr>
        <w:t>формирование представления об основных изучаемых понятиях: информация,</w:t>
      </w:r>
      <w:r>
        <w:rPr>
          <w:rFonts w:eastAsiaTheme="minorEastAsia"/>
          <w:iCs/>
          <w:color w:val="000000"/>
          <w:lang w:eastAsia="ja-JP"/>
        </w:rPr>
        <w:t xml:space="preserve"> алгоритм</w:t>
      </w:r>
      <w:r w:rsidRPr="00473ED8">
        <w:rPr>
          <w:rFonts w:eastAsiaTheme="minorEastAsia"/>
          <w:iCs/>
          <w:color w:val="000000"/>
          <w:lang w:eastAsia="ja-JP"/>
        </w:rPr>
        <w:t>;</w:t>
      </w:r>
    </w:p>
    <w:p w:rsidR="00941F87" w:rsidRDefault="00941F87" w:rsidP="00941F87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473ED8">
        <w:rPr>
          <w:rFonts w:eastAsiaTheme="minorEastAsia"/>
          <w:iCs/>
          <w:color w:val="000000"/>
          <w:lang w:eastAsia="ja-JP"/>
        </w:rPr>
        <w:t>развитие алгоритмического мышления, необходимого для профессиональной</w:t>
      </w:r>
      <w:r w:rsidR="00131269">
        <w:rPr>
          <w:rFonts w:eastAsiaTheme="minorEastAsia"/>
          <w:iCs/>
          <w:color w:val="000000"/>
          <w:lang w:eastAsia="ja-JP"/>
        </w:rPr>
        <w:t xml:space="preserve"> </w:t>
      </w:r>
      <w:r w:rsidRPr="00473ED8">
        <w:rPr>
          <w:rFonts w:eastAsiaTheme="minorEastAsia"/>
          <w:iCs/>
          <w:color w:val="000000"/>
          <w:lang w:eastAsia="ja-JP"/>
        </w:rPr>
        <w:t xml:space="preserve">деятельности в современном обществе; </w:t>
      </w:r>
    </w:p>
    <w:p w:rsidR="00941F87" w:rsidRDefault="00941F87" w:rsidP="00941F87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473ED8">
        <w:rPr>
          <w:rFonts w:eastAsiaTheme="minorEastAsia"/>
          <w:iCs/>
          <w:color w:val="000000"/>
          <w:lang w:eastAsia="ja-JP"/>
        </w:rPr>
        <w:t>развитие умений составить и записать алгори</w:t>
      </w:r>
      <w:r>
        <w:rPr>
          <w:rFonts w:eastAsiaTheme="minorEastAsia"/>
          <w:iCs/>
          <w:color w:val="000000"/>
          <w:lang w:eastAsia="ja-JP"/>
        </w:rPr>
        <w:t>тм для конкретного исполнителя;</w:t>
      </w:r>
    </w:p>
    <w:p w:rsidR="00941F87" w:rsidRPr="00473ED8" w:rsidRDefault="00941F87" w:rsidP="00941F87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473ED8">
        <w:rPr>
          <w:rFonts w:eastAsiaTheme="minorEastAsia"/>
          <w:iCs/>
          <w:color w:val="000000"/>
          <w:lang w:eastAsia="ja-JP"/>
        </w:rPr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</w:t>
      </w:r>
      <w:r w:rsidRPr="00473ED8">
        <w:rPr>
          <w:rFonts w:eastAsiaTheme="minorEastAsia"/>
          <w:iCs/>
          <w:color w:val="000000"/>
          <w:lang w:eastAsia="ja-JP"/>
        </w:rPr>
        <w:lastRenderedPageBreak/>
        <w:t>графики, диаграммы, с использованием соответствующих программных средств обработки данных;</w:t>
      </w:r>
    </w:p>
    <w:p w:rsidR="00AD5B00" w:rsidRPr="00D77134" w:rsidRDefault="00941F87" w:rsidP="00AC2A69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473ED8">
        <w:rPr>
          <w:rFonts w:eastAsiaTheme="minorEastAsia"/>
          <w:iCs/>
          <w:color w:val="000000"/>
          <w:lang w:eastAsia="ja-JP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</w:t>
      </w:r>
      <w:r w:rsidR="00131269">
        <w:rPr>
          <w:rFonts w:eastAsiaTheme="minorEastAsia"/>
          <w:iCs/>
          <w:color w:val="000000"/>
          <w:lang w:eastAsia="ja-JP"/>
        </w:rPr>
        <w:t xml:space="preserve"> </w:t>
      </w:r>
      <w:r w:rsidRPr="00473ED8">
        <w:rPr>
          <w:rFonts w:eastAsiaTheme="minorEastAsia"/>
          <w:iCs/>
          <w:color w:val="000000"/>
          <w:lang w:eastAsia="ja-JP"/>
        </w:rPr>
        <w:t>информационной этики и права.</w:t>
      </w:r>
    </w:p>
    <w:p w:rsidR="00D77134" w:rsidRDefault="00D77134" w:rsidP="00AC2A69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b/>
          <w:bCs/>
        </w:rPr>
      </w:pPr>
    </w:p>
    <w:p w:rsidR="00D77134" w:rsidRDefault="00D77134" w:rsidP="00AC2A69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77134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обучения информатике и ИКТ</w:t>
      </w:r>
    </w:p>
    <w:p w:rsidR="00AC2A69" w:rsidRPr="00D77134" w:rsidRDefault="00AC2A69" w:rsidP="00AC2A69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77134" w:rsidRPr="00E53E1B" w:rsidRDefault="00D77134" w:rsidP="00AC2A69">
      <w:pPr>
        <w:pStyle w:val="af"/>
        <w:numPr>
          <w:ilvl w:val="0"/>
          <w:numId w:val="15"/>
        </w:numPr>
        <w:spacing w:line="360" w:lineRule="auto"/>
        <w:ind w:left="1134" w:hanging="283"/>
        <w:outlineLvl w:val="0"/>
        <w:rPr>
          <w:b/>
          <w:szCs w:val="24"/>
        </w:rPr>
      </w:pPr>
      <w:r w:rsidRPr="00E53E1B">
        <w:rPr>
          <w:b/>
          <w:szCs w:val="24"/>
        </w:rPr>
        <w:t xml:space="preserve">Информация </w:t>
      </w:r>
      <w:r w:rsidR="00557115">
        <w:rPr>
          <w:b/>
          <w:szCs w:val="24"/>
        </w:rPr>
        <w:t>вокруг нас.</w:t>
      </w:r>
    </w:p>
    <w:p w:rsidR="00D77134" w:rsidRDefault="00D77134" w:rsidP="00AC2A69">
      <w:pPr>
        <w:pStyle w:val="af"/>
        <w:spacing w:line="360" w:lineRule="auto"/>
        <w:ind w:firstLine="0"/>
        <w:rPr>
          <w:b/>
          <w:i/>
          <w:szCs w:val="24"/>
        </w:rPr>
      </w:pPr>
    </w:p>
    <w:p w:rsidR="00D77134" w:rsidRPr="00E53E1B" w:rsidRDefault="00D77134" w:rsidP="00AC2A69">
      <w:pPr>
        <w:pStyle w:val="af"/>
        <w:spacing w:line="360" w:lineRule="auto"/>
        <w:ind w:firstLine="0"/>
        <w:rPr>
          <w:b/>
          <w:i/>
          <w:szCs w:val="24"/>
        </w:rPr>
      </w:pPr>
      <w:r w:rsidRPr="00E53E1B">
        <w:rPr>
          <w:b/>
          <w:i/>
          <w:szCs w:val="24"/>
        </w:rPr>
        <w:t>Выпускник научится:</w:t>
      </w:r>
    </w:p>
    <w:p w:rsidR="00D77134" w:rsidRPr="00E53E1B" w:rsidRDefault="00D77134" w:rsidP="00AC2A69">
      <w:pPr>
        <w:pStyle w:val="af"/>
        <w:numPr>
          <w:ilvl w:val="0"/>
          <w:numId w:val="16"/>
        </w:numPr>
        <w:spacing w:line="360" w:lineRule="auto"/>
        <w:ind w:left="567" w:hanging="283"/>
        <w:rPr>
          <w:szCs w:val="24"/>
        </w:rPr>
      </w:pPr>
      <w:r w:rsidRPr="00E53E1B">
        <w:rPr>
          <w:szCs w:val="24"/>
        </w:rPr>
        <w:t>использовать термины «информация», «сообщение», «данные», «кодирование», а также понимать разницу между употреблением этих терминов в обыденной речи и в информатике;</w:t>
      </w:r>
    </w:p>
    <w:p w:rsidR="00D77134" w:rsidRPr="00E53E1B" w:rsidRDefault="00D77134" w:rsidP="00AC2A69">
      <w:pPr>
        <w:pStyle w:val="af"/>
        <w:numPr>
          <w:ilvl w:val="0"/>
          <w:numId w:val="16"/>
        </w:numPr>
        <w:spacing w:line="360" w:lineRule="auto"/>
        <w:ind w:left="567" w:hanging="283"/>
        <w:rPr>
          <w:szCs w:val="24"/>
        </w:rPr>
      </w:pPr>
      <w:r w:rsidRPr="00E53E1B">
        <w:rPr>
          <w:szCs w:val="24"/>
        </w:rPr>
        <w:t xml:space="preserve">описывать размер двоичных текстов, используя термины «бит», «байт» и производные от них;  </w:t>
      </w:r>
    </w:p>
    <w:p w:rsidR="00D77134" w:rsidRPr="00E53E1B" w:rsidRDefault="00D77134" w:rsidP="00AC2A69">
      <w:pPr>
        <w:pStyle w:val="af"/>
        <w:numPr>
          <w:ilvl w:val="0"/>
          <w:numId w:val="16"/>
        </w:numPr>
        <w:spacing w:line="360" w:lineRule="auto"/>
        <w:ind w:left="567" w:hanging="283"/>
        <w:rPr>
          <w:szCs w:val="24"/>
        </w:rPr>
      </w:pPr>
      <w:r w:rsidRPr="00E53E1B">
        <w:rPr>
          <w:szCs w:val="24"/>
        </w:rPr>
        <w:t>кодировать и декодировать текст</w:t>
      </w:r>
      <w:r>
        <w:rPr>
          <w:szCs w:val="24"/>
        </w:rPr>
        <w:t>ы при известной кодовой таблице.</w:t>
      </w:r>
    </w:p>
    <w:p w:rsidR="00D77134" w:rsidRDefault="00D77134" w:rsidP="00AC2A69">
      <w:pPr>
        <w:pStyle w:val="af"/>
        <w:spacing w:line="360" w:lineRule="auto"/>
        <w:ind w:firstLine="0"/>
        <w:rPr>
          <w:b/>
          <w:i/>
          <w:szCs w:val="24"/>
        </w:rPr>
      </w:pPr>
    </w:p>
    <w:p w:rsidR="00D77134" w:rsidRPr="00E53E1B" w:rsidRDefault="00D77134" w:rsidP="00AC2A69">
      <w:pPr>
        <w:pStyle w:val="af"/>
        <w:spacing w:line="360" w:lineRule="auto"/>
        <w:ind w:firstLine="0"/>
        <w:rPr>
          <w:b/>
          <w:i/>
          <w:szCs w:val="24"/>
        </w:rPr>
      </w:pPr>
      <w:r w:rsidRPr="00E53E1B">
        <w:rPr>
          <w:b/>
          <w:i/>
          <w:szCs w:val="24"/>
        </w:rPr>
        <w:t>Выпускник получит возможность:</w:t>
      </w:r>
    </w:p>
    <w:p w:rsidR="00D77134" w:rsidRPr="00E53E1B" w:rsidRDefault="00D77134" w:rsidP="00AC2A69">
      <w:pPr>
        <w:pStyle w:val="af"/>
        <w:numPr>
          <w:ilvl w:val="0"/>
          <w:numId w:val="17"/>
        </w:numPr>
        <w:spacing w:line="360" w:lineRule="auto"/>
        <w:ind w:left="567" w:hanging="283"/>
        <w:rPr>
          <w:szCs w:val="24"/>
        </w:rPr>
      </w:pPr>
      <w:r w:rsidRPr="00E53E1B">
        <w:rPr>
          <w:szCs w:val="24"/>
        </w:rPr>
        <w:t>узнать о том, что любые данные можно описать, используя алфавит, содержащий только два символа, например 0 и 1;</w:t>
      </w:r>
    </w:p>
    <w:p w:rsidR="00D77134" w:rsidRPr="00E53E1B" w:rsidRDefault="00D77134" w:rsidP="00AC2A69">
      <w:pPr>
        <w:pStyle w:val="af"/>
        <w:numPr>
          <w:ilvl w:val="0"/>
          <w:numId w:val="17"/>
        </w:numPr>
        <w:spacing w:line="360" w:lineRule="auto"/>
        <w:ind w:left="567" w:hanging="283"/>
        <w:rPr>
          <w:szCs w:val="24"/>
        </w:rPr>
      </w:pPr>
      <w:r w:rsidRPr="00E53E1B">
        <w:rPr>
          <w:szCs w:val="24"/>
        </w:rPr>
        <w:t>познакомиться с тем, как информация (данные) представляется в современных компьютерах;</w:t>
      </w:r>
    </w:p>
    <w:p w:rsidR="00D77134" w:rsidRPr="00E53E1B" w:rsidRDefault="00D77134" w:rsidP="00AC2A69">
      <w:pPr>
        <w:pStyle w:val="af"/>
        <w:numPr>
          <w:ilvl w:val="0"/>
          <w:numId w:val="17"/>
        </w:numPr>
        <w:spacing w:line="360" w:lineRule="auto"/>
        <w:ind w:left="567" w:hanging="283"/>
        <w:rPr>
          <w:szCs w:val="24"/>
        </w:rPr>
      </w:pPr>
      <w:r w:rsidRPr="00E53E1B">
        <w:rPr>
          <w:szCs w:val="24"/>
        </w:rPr>
        <w:t>познакомиться с двоичной системой счисления;</w:t>
      </w:r>
    </w:p>
    <w:p w:rsidR="00D77134" w:rsidRDefault="00D77134" w:rsidP="00AC2A69">
      <w:pPr>
        <w:pStyle w:val="af"/>
        <w:numPr>
          <w:ilvl w:val="0"/>
          <w:numId w:val="17"/>
        </w:numPr>
        <w:spacing w:line="360" w:lineRule="auto"/>
        <w:ind w:left="567" w:hanging="283"/>
        <w:rPr>
          <w:szCs w:val="24"/>
        </w:rPr>
      </w:pPr>
      <w:r w:rsidRPr="00E53E1B">
        <w:rPr>
          <w:szCs w:val="24"/>
        </w:rPr>
        <w:t>познакомиться с двоичным кодированием текстов и наиболее употребительными современными кодами.</w:t>
      </w:r>
    </w:p>
    <w:p w:rsidR="00AC2A69" w:rsidRPr="00E53E1B" w:rsidRDefault="00AC2A69" w:rsidP="00AC2A69">
      <w:pPr>
        <w:pStyle w:val="af"/>
        <w:spacing w:line="360" w:lineRule="auto"/>
        <w:ind w:left="567" w:firstLine="0"/>
        <w:rPr>
          <w:szCs w:val="24"/>
        </w:rPr>
      </w:pPr>
    </w:p>
    <w:p w:rsidR="00D77134" w:rsidRPr="00E53E1B" w:rsidRDefault="00557115" w:rsidP="00AC2A69">
      <w:pPr>
        <w:pStyle w:val="af"/>
        <w:numPr>
          <w:ilvl w:val="0"/>
          <w:numId w:val="15"/>
        </w:numPr>
        <w:spacing w:line="360" w:lineRule="auto"/>
        <w:ind w:left="1134" w:hanging="283"/>
        <w:outlineLvl w:val="0"/>
        <w:rPr>
          <w:b/>
          <w:szCs w:val="24"/>
        </w:rPr>
      </w:pPr>
      <w:r>
        <w:rPr>
          <w:b/>
          <w:szCs w:val="24"/>
        </w:rPr>
        <w:t>Информационные технологии.</w:t>
      </w:r>
    </w:p>
    <w:p w:rsidR="00D77134" w:rsidRDefault="00D77134" w:rsidP="00AC2A69">
      <w:pPr>
        <w:pStyle w:val="af"/>
        <w:spacing w:line="360" w:lineRule="auto"/>
        <w:ind w:firstLine="0"/>
        <w:rPr>
          <w:b/>
          <w:i/>
          <w:szCs w:val="24"/>
        </w:rPr>
      </w:pPr>
    </w:p>
    <w:p w:rsidR="00D77134" w:rsidRPr="00E53E1B" w:rsidRDefault="00D77134" w:rsidP="00AC2A69">
      <w:pPr>
        <w:pStyle w:val="af"/>
        <w:spacing w:line="360" w:lineRule="auto"/>
        <w:ind w:firstLine="0"/>
        <w:rPr>
          <w:b/>
          <w:i/>
          <w:szCs w:val="24"/>
        </w:rPr>
      </w:pPr>
      <w:r w:rsidRPr="00E53E1B">
        <w:rPr>
          <w:b/>
          <w:i/>
          <w:szCs w:val="24"/>
        </w:rPr>
        <w:t>Выпускник научится:</w:t>
      </w:r>
    </w:p>
    <w:p w:rsidR="00D77134" w:rsidRPr="00E53E1B" w:rsidRDefault="00D77134" w:rsidP="00AC2A69">
      <w:pPr>
        <w:pStyle w:val="af"/>
        <w:numPr>
          <w:ilvl w:val="0"/>
          <w:numId w:val="18"/>
        </w:numPr>
        <w:spacing w:line="360" w:lineRule="auto"/>
        <w:ind w:left="567" w:hanging="283"/>
        <w:rPr>
          <w:szCs w:val="24"/>
        </w:rPr>
      </w:pPr>
      <w:r w:rsidRPr="00E53E1B">
        <w:rPr>
          <w:szCs w:val="24"/>
        </w:rPr>
        <w:t xml:space="preserve">базовым навыкам работы с компьютером; </w:t>
      </w:r>
    </w:p>
    <w:p w:rsidR="00AC2A69" w:rsidRPr="007254D3" w:rsidRDefault="00D77134" w:rsidP="007254D3">
      <w:pPr>
        <w:pStyle w:val="af"/>
        <w:numPr>
          <w:ilvl w:val="0"/>
          <w:numId w:val="18"/>
        </w:numPr>
        <w:spacing w:line="360" w:lineRule="auto"/>
        <w:ind w:left="567" w:hanging="283"/>
        <w:rPr>
          <w:szCs w:val="24"/>
        </w:rPr>
      </w:pPr>
      <w:r w:rsidRPr="00E53E1B">
        <w:rPr>
          <w:szCs w:val="24"/>
        </w:rPr>
        <w:t>использовать базовый набор понятий, которые позволяют описывать работу основных типов программных средств и сервисов (файловые системы, текстовые редакторы, электронные таблицы, браузеры, поисковые системы, сло</w:t>
      </w:r>
      <w:r w:rsidR="00AC2A69">
        <w:rPr>
          <w:szCs w:val="24"/>
        </w:rPr>
        <w:t>вари, электронные энциклопедии).</w:t>
      </w:r>
      <w:r w:rsidRPr="00E53E1B">
        <w:rPr>
          <w:szCs w:val="24"/>
        </w:rPr>
        <w:t xml:space="preserve"> </w:t>
      </w:r>
    </w:p>
    <w:p w:rsidR="00D77134" w:rsidRPr="00E53E1B" w:rsidRDefault="00D77134" w:rsidP="00AC2A69">
      <w:pPr>
        <w:pStyle w:val="af"/>
        <w:spacing w:line="360" w:lineRule="auto"/>
        <w:ind w:firstLine="0"/>
        <w:rPr>
          <w:b/>
          <w:i/>
          <w:szCs w:val="24"/>
        </w:rPr>
      </w:pPr>
      <w:r w:rsidRPr="00E53E1B">
        <w:rPr>
          <w:b/>
          <w:i/>
          <w:szCs w:val="24"/>
        </w:rPr>
        <w:lastRenderedPageBreak/>
        <w:t>Выпускник получит возможность:</w:t>
      </w:r>
    </w:p>
    <w:p w:rsidR="00D77134" w:rsidRPr="00E53E1B" w:rsidRDefault="00D77134" w:rsidP="00AC2A69">
      <w:pPr>
        <w:pStyle w:val="af"/>
        <w:numPr>
          <w:ilvl w:val="0"/>
          <w:numId w:val="19"/>
        </w:numPr>
        <w:spacing w:line="360" w:lineRule="auto"/>
        <w:ind w:left="567" w:hanging="283"/>
        <w:rPr>
          <w:szCs w:val="24"/>
        </w:rPr>
      </w:pPr>
      <w:r w:rsidRPr="00E53E1B">
        <w:rPr>
          <w:szCs w:val="24"/>
        </w:rPr>
        <w:t xml:space="preserve">познакомиться с программными средствами для работы с </w:t>
      </w:r>
      <w:proofErr w:type="gramStart"/>
      <w:r w:rsidRPr="00E53E1B">
        <w:rPr>
          <w:szCs w:val="24"/>
        </w:rPr>
        <w:t>аудио-визуальными</w:t>
      </w:r>
      <w:proofErr w:type="gramEnd"/>
      <w:r w:rsidRPr="00E53E1B">
        <w:rPr>
          <w:szCs w:val="24"/>
        </w:rPr>
        <w:t xml:space="preserve"> данными и соответствующим понятийным аппаратом;</w:t>
      </w:r>
    </w:p>
    <w:p w:rsidR="00D77134" w:rsidRDefault="00D77134" w:rsidP="00AC2A69">
      <w:pPr>
        <w:pStyle w:val="af"/>
        <w:numPr>
          <w:ilvl w:val="0"/>
          <w:numId w:val="19"/>
        </w:numPr>
        <w:spacing w:line="360" w:lineRule="auto"/>
        <w:ind w:left="567" w:hanging="283"/>
        <w:rPr>
          <w:szCs w:val="24"/>
        </w:rPr>
      </w:pPr>
      <w:r w:rsidRPr="00E53E1B">
        <w:rPr>
          <w:szCs w:val="24"/>
        </w:rPr>
        <w:t>научиться создавать текстовые документы, включающие рисунки и другие иллюстративные</w:t>
      </w:r>
      <w:r w:rsidR="00AC2A69">
        <w:rPr>
          <w:szCs w:val="24"/>
        </w:rPr>
        <w:t xml:space="preserve"> материалы, презентации и т. п.</w:t>
      </w:r>
    </w:p>
    <w:p w:rsidR="00AC2A69" w:rsidRPr="00E53E1B" w:rsidRDefault="00AC2A69" w:rsidP="00AC2A69">
      <w:pPr>
        <w:pStyle w:val="af"/>
        <w:spacing w:line="360" w:lineRule="auto"/>
        <w:ind w:left="567" w:firstLine="0"/>
        <w:rPr>
          <w:szCs w:val="24"/>
        </w:rPr>
      </w:pPr>
    </w:p>
    <w:p w:rsidR="00D77134" w:rsidRPr="00E53E1B" w:rsidRDefault="00557115" w:rsidP="00AC2A69">
      <w:pPr>
        <w:pStyle w:val="af"/>
        <w:numPr>
          <w:ilvl w:val="0"/>
          <w:numId w:val="15"/>
        </w:numPr>
        <w:spacing w:line="360" w:lineRule="auto"/>
        <w:ind w:left="1134" w:hanging="283"/>
        <w:outlineLvl w:val="0"/>
        <w:rPr>
          <w:b/>
          <w:szCs w:val="24"/>
        </w:rPr>
      </w:pPr>
      <w:r>
        <w:rPr>
          <w:b/>
          <w:szCs w:val="24"/>
        </w:rPr>
        <w:t>Информационное моделирование.</w:t>
      </w:r>
    </w:p>
    <w:p w:rsidR="00AC2A69" w:rsidRDefault="00AC2A69" w:rsidP="00AC2A69">
      <w:pPr>
        <w:pStyle w:val="af"/>
        <w:spacing w:line="360" w:lineRule="auto"/>
        <w:ind w:firstLine="0"/>
        <w:rPr>
          <w:b/>
          <w:i/>
          <w:szCs w:val="24"/>
        </w:rPr>
      </w:pPr>
    </w:p>
    <w:p w:rsidR="00D77134" w:rsidRPr="00E53E1B" w:rsidRDefault="00D77134" w:rsidP="00AC2A69">
      <w:pPr>
        <w:pStyle w:val="af"/>
        <w:spacing w:line="360" w:lineRule="auto"/>
        <w:ind w:firstLine="0"/>
        <w:rPr>
          <w:b/>
          <w:i/>
          <w:szCs w:val="24"/>
        </w:rPr>
      </w:pPr>
      <w:r w:rsidRPr="00E53E1B">
        <w:rPr>
          <w:b/>
          <w:i/>
          <w:szCs w:val="24"/>
        </w:rPr>
        <w:t>Выпускник научится:</w:t>
      </w:r>
    </w:p>
    <w:p w:rsidR="00D77134" w:rsidRPr="00E53E1B" w:rsidRDefault="00D77134" w:rsidP="00AC2A69">
      <w:pPr>
        <w:pStyle w:val="af"/>
        <w:numPr>
          <w:ilvl w:val="0"/>
          <w:numId w:val="20"/>
        </w:numPr>
        <w:spacing w:line="360" w:lineRule="auto"/>
        <w:ind w:left="567" w:hanging="283"/>
        <w:rPr>
          <w:szCs w:val="24"/>
        </w:rPr>
      </w:pPr>
      <w:r w:rsidRPr="00E53E1B">
        <w:rPr>
          <w:szCs w:val="24"/>
        </w:rPr>
        <w:t xml:space="preserve">базовым навыкам и знаниям, необходимым для использования </w:t>
      </w:r>
      <w:proofErr w:type="gramStart"/>
      <w:r w:rsidRPr="00E53E1B">
        <w:rPr>
          <w:szCs w:val="24"/>
        </w:rPr>
        <w:t>интернет-сервисов</w:t>
      </w:r>
      <w:proofErr w:type="gramEnd"/>
      <w:r w:rsidRPr="00E53E1B">
        <w:rPr>
          <w:szCs w:val="24"/>
        </w:rPr>
        <w:t xml:space="preserve"> при решении учебных и внеучебных задач;</w:t>
      </w:r>
    </w:p>
    <w:p w:rsidR="00D77134" w:rsidRPr="00E53E1B" w:rsidRDefault="00D77134" w:rsidP="00AC2A69">
      <w:pPr>
        <w:pStyle w:val="af"/>
        <w:numPr>
          <w:ilvl w:val="0"/>
          <w:numId w:val="20"/>
        </w:numPr>
        <w:spacing w:line="360" w:lineRule="auto"/>
        <w:ind w:left="567" w:hanging="283"/>
        <w:rPr>
          <w:szCs w:val="24"/>
        </w:rPr>
      </w:pPr>
      <w:r w:rsidRPr="00E53E1B">
        <w:rPr>
          <w:szCs w:val="24"/>
        </w:rPr>
        <w:t xml:space="preserve">организации своего личного пространства данных с использованием индивидуальных накопителей данных, </w:t>
      </w:r>
      <w:proofErr w:type="gramStart"/>
      <w:r w:rsidRPr="00E53E1B">
        <w:rPr>
          <w:szCs w:val="24"/>
        </w:rPr>
        <w:t>интернет-сервисов</w:t>
      </w:r>
      <w:proofErr w:type="gramEnd"/>
      <w:r w:rsidRPr="00E53E1B">
        <w:rPr>
          <w:szCs w:val="24"/>
        </w:rPr>
        <w:t xml:space="preserve"> и т. п.;</w:t>
      </w:r>
    </w:p>
    <w:p w:rsidR="00D77134" w:rsidRPr="00E53E1B" w:rsidRDefault="00D77134" w:rsidP="00AC2A69">
      <w:pPr>
        <w:pStyle w:val="af"/>
        <w:numPr>
          <w:ilvl w:val="0"/>
          <w:numId w:val="20"/>
        </w:numPr>
        <w:spacing w:line="360" w:lineRule="auto"/>
        <w:ind w:left="567" w:hanging="283"/>
        <w:rPr>
          <w:szCs w:val="24"/>
        </w:rPr>
      </w:pPr>
      <w:r w:rsidRPr="00E53E1B">
        <w:rPr>
          <w:szCs w:val="24"/>
        </w:rPr>
        <w:t xml:space="preserve">основам соблюдения норм информационной этики и права. </w:t>
      </w:r>
    </w:p>
    <w:p w:rsidR="00AC2A69" w:rsidRDefault="00AC2A69" w:rsidP="00AC2A69">
      <w:pPr>
        <w:pStyle w:val="af"/>
        <w:spacing w:line="360" w:lineRule="auto"/>
        <w:ind w:firstLine="0"/>
        <w:rPr>
          <w:b/>
          <w:i/>
          <w:szCs w:val="24"/>
        </w:rPr>
      </w:pPr>
    </w:p>
    <w:p w:rsidR="00D77134" w:rsidRPr="00E53E1B" w:rsidRDefault="00D77134" w:rsidP="00AC2A69">
      <w:pPr>
        <w:pStyle w:val="af"/>
        <w:spacing w:line="360" w:lineRule="auto"/>
        <w:ind w:firstLine="0"/>
        <w:rPr>
          <w:b/>
          <w:i/>
          <w:szCs w:val="24"/>
        </w:rPr>
      </w:pPr>
      <w:r w:rsidRPr="00E53E1B">
        <w:rPr>
          <w:b/>
          <w:i/>
          <w:szCs w:val="24"/>
        </w:rPr>
        <w:t>Выпускник получит возможность:</w:t>
      </w:r>
    </w:p>
    <w:p w:rsidR="00D77134" w:rsidRPr="00E53E1B" w:rsidRDefault="00D77134" w:rsidP="00AC2A69">
      <w:pPr>
        <w:pStyle w:val="af"/>
        <w:numPr>
          <w:ilvl w:val="0"/>
          <w:numId w:val="21"/>
        </w:numPr>
        <w:spacing w:line="360" w:lineRule="auto"/>
        <w:ind w:left="567" w:hanging="283"/>
        <w:rPr>
          <w:szCs w:val="24"/>
        </w:rPr>
      </w:pPr>
      <w:r w:rsidRPr="00E53E1B">
        <w:rPr>
          <w:szCs w:val="24"/>
        </w:rPr>
        <w:t>познакомиться с принципами устройства Интернета и сетевого взаимодействия между компьютерами, методами поиска в Интернете;</w:t>
      </w:r>
    </w:p>
    <w:p w:rsidR="00D77134" w:rsidRPr="00E53E1B" w:rsidRDefault="00D77134" w:rsidP="00AC2A69">
      <w:pPr>
        <w:pStyle w:val="af"/>
        <w:numPr>
          <w:ilvl w:val="0"/>
          <w:numId w:val="21"/>
        </w:numPr>
        <w:spacing w:line="360" w:lineRule="auto"/>
        <w:ind w:left="567" w:hanging="283"/>
        <w:rPr>
          <w:szCs w:val="24"/>
        </w:rPr>
      </w:pPr>
      <w:r w:rsidRPr="00E53E1B">
        <w:rPr>
          <w:szCs w:val="24"/>
        </w:rPr>
        <w:t xml:space="preserve">познакомиться с постановкой вопроса о том, насколько достоверна полученная информация, подкреплена ли она доказательствами; познакомиться с возможными подходами к оценке достоверности информации (оценка надёжности источника, сравнение данных из разных источников и в </w:t>
      </w:r>
      <w:r>
        <w:rPr>
          <w:szCs w:val="24"/>
        </w:rPr>
        <w:t>разные моменты времени и т. п.).</w:t>
      </w:r>
    </w:p>
    <w:p w:rsidR="00D77134" w:rsidRDefault="00D77134" w:rsidP="00AC2A69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1F87" w:rsidRDefault="00941F87" w:rsidP="00AC2A69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41CC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C37884"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Pr="001541CC">
        <w:rPr>
          <w:rFonts w:ascii="Times New Roman" w:hAnsi="Times New Roman" w:cs="Times New Roman"/>
          <w:b/>
          <w:sz w:val="28"/>
          <w:szCs w:val="28"/>
        </w:rPr>
        <w:t xml:space="preserve">курса </w:t>
      </w:r>
    </w:p>
    <w:p w:rsidR="00941F87" w:rsidRPr="00A5676A" w:rsidRDefault="00941F87" w:rsidP="00AD2DA9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1F87" w:rsidRDefault="00941F87" w:rsidP="001505D5">
      <w:pPr>
        <w:pStyle w:val="a4"/>
        <w:numPr>
          <w:ilvl w:val="1"/>
          <w:numId w:val="4"/>
        </w:numPr>
        <w:tabs>
          <w:tab w:val="clear" w:pos="1440"/>
        </w:tabs>
        <w:spacing w:before="0" w:beforeAutospacing="0" w:after="0" w:afterAutospacing="0" w:line="360" w:lineRule="auto"/>
        <w:ind w:left="1418" w:hanging="283"/>
        <w:jc w:val="both"/>
        <w:outlineLvl w:val="0"/>
        <w:rPr>
          <w:b/>
          <w:bCs/>
          <w:iCs/>
        </w:rPr>
      </w:pPr>
      <w:r w:rsidRPr="001075FF">
        <w:rPr>
          <w:b/>
          <w:bCs/>
          <w:iCs/>
        </w:rPr>
        <w:t>Информация вокруг нас</w:t>
      </w:r>
      <w:r w:rsidR="001505D5">
        <w:rPr>
          <w:b/>
          <w:bCs/>
          <w:iCs/>
        </w:rPr>
        <w:t>.</w:t>
      </w:r>
      <w:r w:rsidRPr="001075FF">
        <w:rPr>
          <w:b/>
          <w:bCs/>
          <w:iCs/>
        </w:rPr>
        <w:t xml:space="preserve"> (11 ч</w:t>
      </w:r>
      <w:r w:rsidR="00792CC8">
        <w:rPr>
          <w:b/>
          <w:bCs/>
          <w:iCs/>
        </w:rPr>
        <w:t>.</w:t>
      </w:r>
      <w:r w:rsidRPr="001075FF">
        <w:rPr>
          <w:b/>
          <w:bCs/>
          <w:iCs/>
        </w:rPr>
        <w:t>).</w:t>
      </w:r>
    </w:p>
    <w:p w:rsidR="00941F87" w:rsidRPr="00A5676A" w:rsidRDefault="00941F87" w:rsidP="00AD2DA9">
      <w:pPr>
        <w:pStyle w:val="a4"/>
        <w:spacing w:before="0" w:beforeAutospacing="0" w:after="0" w:afterAutospacing="0" w:line="360" w:lineRule="auto"/>
        <w:jc w:val="both"/>
        <w:outlineLvl w:val="0"/>
        <w:rPr>
          <w:b/>
          <w:bCs/>
          <w:iCs/>
        </w:rPr>
      </w:pPr>
    </w:p>
    <w:p w:rsidR="00941F87" w:rsidRPr="00A5676A" w:rsidRDefault="00941F87" w:rsidP="00AD2D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9A0845">
        <w:rPr>
          <w:rFonts w:eastAsia="Calibri"/>
          <w:b/>
          <w:i/>
        </w:rPr>
        <w:t>Информация вокруг нас. ТБ и организация рабочего места:</w:t>
      </w:r>
      <w:r w:rsidR="00131269">
        <w:rPr>
          <w:rFonts w:eastAsia="Calibri"/>
          <w:b/>
          <w:i/>
        </w:rPr>
        <w:t xml:space="preserve"> </w:t>
      </w:r>
      <w:r>
        <w:rPr>
          <w:rFonts w:eastAsia="Calibri"/>
        </w:rPr>
        <w:t>как человек получает информацию (</w:t>
      </w:r>
      <w:r>
        <w:rPr>
          <w:iCs/>
        </w:rPr>
        <w:t xml:space="preserve">информация, органы чувств человека и мир информации); </w:t>
      </w:r>
      <w:r w:rsidRPr="00A5676A">
        <w:rPr>
          <w:iCs/>
        </w:rPr>
        <w:t>виды информации по форме представления</w:t>
      </w:r>
      <w:r>
        <w:rPr>
          <w:iCs/>
        </w:rPr>
        <w:t xml:space="preserve"> (числовая</w:t>
      </w:r>
      <w:r w:rsidR="00705038">
        <w:rPr>
          <w:iCs/>
        </w:rPr>
        <w:t xml:space="preserve"> информация</w:t>
      </w:r>
      <w:r>
        <w:rPr>
          <w:iCs/>
        </w:rPr>
        <w:t>, текстовая</w:t>
      </w:r>
      <w:r w:rsidR="00705038">
        <w:rPr>
          <w:iCs/>
        </w:rPr>
        <w:t xml:space="preserve"> информация</w:t>
      </w:r>
      <w:r>
        <w:rPr>
          <w:iCs/>
        </w:rPr>
        <w:t>, графическая</w:t>
      </w:r>
      <w:r w:rsidR="00705038">
        <w:rPr>
          <w:iCs/>
        </w:rPr>
        <w:t xml:space="preserve"> информация</w:t>
      </w:r>
      <w:r>
        <w:rPr>
          <w:iCs/>
        </w:rPr>
        <w:t>, звуковая</w:t>
      </w:r>
      <w:r w:rsidR="00705038">
        <w:rPr>
          <w:iCs/>
        </w:rPr>
        <w:t xml:space="preserve"> информация</w:t>
      </w:r>
      <w:r>
        <w:rPr>
          <w:iCs/>
        </w:rPr>
        <w:t xml:space="preserve"> и видеоинформация)</w:t>
      </w:r>
      <w:r w:rsidRPr="00A5676A">
        <w:rPr>
          <w:iCs/>
        </w:rPr>
        <w:t>; действия с информацией</w:t>
      </w:r>
      <w:r>
        <w:rPr>
          <w:iCs/>
        </w:rPr>
        <w:t xml:space="preserve"> (получение</w:t>
      </w:r>
      <w:r w:rsidR="00705038">
        <w:rPr>
          <w:iCs/>
        </w:rPr>
        <w:t xml:space="preserve"> информации</w:t>
      </w:r>
      <w:r>
        <w:rPr>
          <w:iCs/>
        </w:rPr>
        <w:t>, хранение</w:t>
      </w:r>
      <w:r w:rsidR="00705038">
        <w:rPr>
          <w:iCs/>
        </w:rPr>
        <w:t xml:space="preserve"> информации</w:t>
      </w:r>
      <w:r>
        <w:rPr>
          <w:iCs/>
        </w:rPr>
        <w:t>, обработка</w:t>
      </w:r>
      <w:r w:rsidR="00705038">
        <w:rPr>
          <w:iCs/>
        </w:rPr>
        <w:t xml:space="preserve"> информации</w:t>
      </w:r>
      <w:r>
        <w:rPr>
          <w:iCs/>
        </w:rPr>
        <w:t xml:space="preserve"> и передача информации)</w:t>
      </w:r>
      <w:r w:rsidRPr="00A5676A">
        <w:rPr>
          <w:iCs/>
        </w:rPr>
        <w:t xml:space="preserve">. </w:t>
      </w:r>
      <w:r w:rsidRPr="00A5676A">
        <w:rPr>
          <w:b/>
          <w:iCs/>
        </w:rPr>
        <w:t>(1 ч</w:t>
      </w:r>
      <w:r w:rsidR="00792CC8">
        <w:rPr>
          <w:b/>
          <w:iCs/>
        </w:rPr>
        <w:t>.</w:t>
      </w:r>
      <w:r w:rsidRPr="00A5676A">
        <w:rPr>
          <w:b/>
          <w:iCs/>
        </w:rPr>
        <w:t>).</w:t>
      </w:r>
    </w:p>
    <w:p w:rsidR="00941F87" w:rsidRPr="004C73C6" w:rsidRDefault="00941F87" w:rsidP="00941F87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proofErr w:type="gramStart"/>
      <w:r w:rsidRPr="009A0845">
        <w:rPr>
          <w:b/>
          <w:i/>
          <w:color w:val="000000"/>
        </w:rPr>
        <w:t>Компьютер – универсальная машина для работы с информацией:</w:t>
      </w:r>
      <w:r w:rsidR="00131269">
        <w:rPr>
          <w:b/>
          <w:i/>
          <w:color w:val="000000"/>
        </w:rPr>
        <w:t xml:space="preserve"> </w:t>
      </w:r>
      <w:r w:rsidRPr="004C73C6">
        <w:rPr>
          <w:color w:val="000000"/>
        </w:rPr>
        <w:t>что умеет компьютер?</w:t>
      </w:r>
      <w:r w:rsidR="00705038">
        <w:rPr>
          <w:color w:val="000000"/>
        </w:rPr>
        <w:t xml:space="preserve"> (универсальный объект, компьютер</w:t>
      </w:r>
      <w:r>
        <w:rPr>
          <w:color w:val="000000"/>
        </w:rPr>
        <w:t xml:space="preserve">, что делает наука «информатика»?, отличие </w:t>
      </w:r>
      <w:r>
        <w:rPr>
          <w:color w:val="000000"/>
        </w:rPr>
        <w:lastRenderedPageBreak/>
        <w:t xml:space="preserve">данных от программ); </w:t>
      </w:r>
      <w:r w:rsidRPr="004C73C6">
        <w:rPr>
          <w:color w:val="000000"/>
        </w:rPr>
        <w:t>как устроен компьютер?</w:t>
      </w:r>
      <w:r>
        <w:rPr>
          <w:color w:val="000000"/>
        </w:rPr>
        <w:t xml:space="preserve"> (аппаратное обеспечение: системный блок и его составляющие, клавиатура, монитор, мышь, и другие дополнительные устройства компьютера);</w:t>
      </w:r>
      <w:r w:rsidRPr="004C73C6">
        <w:rPr>
          <w:color w:val="000000"/>
        </w:rPr>
        <w:t xml:space="preserve"> техника безопасности и организация рабочего места.  </w:t>
      </w:r>
      <w:r w:rsidRPr="004C73C6">
        <w:rPr>
          <w:b/>
          <w:iCs/>
        </w:rPr>
        <w:t>(1 ч</w:t>
      </w:r>
      <w:r w:rsidR="00755A43">
        <w:rPr>
          <w:b/>
          <w:iCs/>
        </w:rPr>
        <w:t>.</w:t>
      </w:r>
      <w:r w:rsidRPr="004C73C6">
        <w:rPr>
          <w:b/>
          <w:iCs/>
        </w:rPr>
        <w:t>).</w:t>
      </w:r>
      <w:proofErr w:type="gramEnd"/>
    </w:p>
    <w:p w:rsidR="00941F87" w:rsidRPr="004C73C6" w:rsidRDefault="00941F87" w:rsidP="00941F87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 w:rsidRPr="004C73C6">
        <w:rPr>
          <w:b/>
          <w:i/>
        </w:rPr>
        <w:t xml:space="preserve">Ввод информации в память компьютера. Клавиатура: </w:t>
      </w:r>
      <w:r w:rsidRPr="004C73C6">
        <w:t>устройства ввода информации</w:t>
      </w:r>
      <w:r>
        <w:t xml:space="preserve"> (сканер, видеокамера, микрофон и др.)</w:t>
      </w:r>
      <w:r w:rsidRPr="004C73C6">
        <w:t xml:space="preserve">; </w:t>
      </w:r>
      <w:r>
        <w:t>клавиатура (</w:t>
      </w:r>
      <w:r w:rsidRPr="004C73C6">
        <w:t>пять групп клавиш на клавиатуре</w:t>
      </w:r>
      <w:r>
        <w:t xml:space="preserve">: </w:t>
      </w:r>
      <w:r w:rsidRPr="004C73C6">
        <w:t>функциональные клавиши, символьные или алфавитно-цифровые клавиши, клавиши управления курсором, специальные клавиши и клавиши дополнительной клавиатуры); основная позиция пальцев на клавиатуре</w:t>
      </w:r>
      <w:r>
        <w:t xml:space="preserve"> (</w:t>
      </w:r>
      <w:r w:rsidRPr="004C73C6">
        <w:t>слепая десятипальцевая печать</w:t>
      </w:r>
      <w:r w:rsidR="00705038">
        <w:t>, основная позиция пальцев на клавиатуре</w:t>
      </w:r>
      <w:r>
        <w:t>)</w:t>
      </w:r>
      <w:r w:rsidRPr="004C73C6">
        <w:t>.</w:t>
      </w:r>
      <w:r w:rsidRPr="004C73C6">
        <w:rPr>
          <w:b/>
          <w:iCs/>
        </w:rPr>
        <w:t xml:space="preserve"> (1 ч</w:t>
      </w:r>
      <w:r w:rsidR="00792CC8">
        <w:rPr>
          <w:b/>
          <w:iCs/>
        </w:rPr>
        <w:t>.</w:t>
      </w:r>
      <w:r w:rsidRPr="004C73C6">
        <w:rPr>
          <w:b/>
          <w:iCs/>
        </w:rPr>
        <w:t>).</w:t>
      </w:r>
    </w:p>
    <w:p w:rsidR="00941F87" w:rsidRPr="00DA4979" w:rsidRDefault="00941F87" w:rsidP="00941F8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highlight w:val="yellow"/>
        </w:rPr>
      </w:pPr>
      <w:r w:rsidRPr="009A0845">
        <w:rPr>
          <w:b/>
          <w:i/>
          <w:color w:val="000000"/>
        </w:rPr>
        <w:t>Практическая работа №1: «Вспоминаем клавиатуру»</w:t>
      </w:r>
      <w:r>
        <w:rPr>
          <w:b/>
          <w:i/>
          <w:color w:val="000000"/>
        </w:rPr>
        <w:t xml:space="preserve">. </w:t>
      </w:r>
      <w:r w:rsidRPr="00941F87">
        <w:rPr>
          <w:b/>
          <w:iCs/>
        </w:rPr>
        <w:t>(1 ч</w:t>
      </w:r>
      <w:r w:rsidR="00792CC8">
        <w:rPr>
          <w:b/>
          <w:iCs/>
        </w:rPr>
        <w:t>.</w:t>
      </w:r>
      <w:r w:rsidRPr="00941F87">
        <w:rPr>
          <w:b/>
          <w:iCs/>
        </w:rPr>
        <w:t>).</w:t>
      </w:r>
    </w:p>
    <w:p w:rsidR="00941F87" w:rsidRPr="00DA4979" w:rsidRDefault="00941F87" w:rsidP="00941F87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  <w:r>
        <w:rPr>
          <w:b/>
          <w:i/>
          <w:color w:val="000000"/>
        </w:rPr>
        <w:t xml:space="preserve">Управление компьютером. </w:t>
      </w:r>
      <w:proofErr w:type="gramStart"/>
      <w:r>
        <w:rPr>
          <w:b/>
          <w:i/>
          <w:color w:val="000000"/>
        </w:rPr>
        <w:t>Главное меню</w:t>
      </w:r>
      <w:r w:rsidRPr="001075FF">
        <w:rPr>
          <w:b/>
          <w:i/>
          <w:color w:val="000000"/>
        </w:rPr>
        <w:t>:</w:t>
      </w:r>
      <w:r w:rsidR="00131269">
        <w:rPr>
          <w:b/>
          <w:i/>
          <w:color w:val="000000"/>
        </w:rPr>
        <w:t xml:space="preserve"> </w:t>
      </w:r>
      <w:r w:rsidRPr="00BB7472">
        <w:rPr>
          <w:color w:val="000000"/>
        </w:rPr>
        <w:t>программы и документы</w:t>
      </w:r>
      <w:r>
        <w:rPr>
          <w:color w:val="000000"/>
        </w:rPr>
        <w:t xml:space="preserve"> (</w:t>
      </w:r>
      <w:r w:rsidRPr="00BB7472">
        <w:rPr>
          <w:color w:val="000000"/>
        </w:rPr>
        <w:t>программное обеспечение (ПО)</w:t>
      </w:r>
      <w:r>
        <w:rPr>
          <w:color w:val="000000"/>
        </w:rPr>
        <w:t>,</w:t>
      </w:r>
      <w:r w:rsidRPr="00BB7472">
        <w:rPr>
          <w:color w:val="000000"/>
        </w:rPr>
        <w:t xml:space="preserve"> операционная система (ОС)</w:t>
      </w:r>
      <w:r>
        <w:rPr>
          <w:color w:val="000000"/>
        </w:rPr>
        <w:t>, прикладные программы (приложения), документы); рабочий стол (</w:t>
      </w:r>
      <w:r w:rsidR="00705038">
        <w:rPr>
          <w:color w:val="000000"/>
        </w:rPr>
        <w:t>рабочий стол и его основные элементы</w:t>
      </w:r>
      <w:r>
        <w:rPr>
          <w:color w:val="000000"/>
        </w:rPr>
        <w:t>); управление компьютером с помощью мыши (мышь, основные указатели мыши, основные действия с мышью); главное меню и запуск программ (</w:t>
      </w:r>
      <w:r w:rsidR="00705038">
        <w:rPr>
          <w:color w:val="000000"/>
        </w:rPr>
        <w:t xml:space="preserve">главное меню, </w:t>
      </w:r>
      <w:r>
        <w:rPr>
          <w:color w:val="000000"/>
        </w:rPr>
        <w:t>основные программы главного меню, окно программы «Блокнот» и его основные элементы);</w:t>
      </w:r>
      <w:proofErr w:type="gramEnd"/>
      <w:r>
        <w:rPr>
          <w:color w:val="000000"/>
        </w:rPr>
        <w:t xml:space="preserve"> что можно выбрать в компьютерном меню (раскрывающееся меню, контекстное меню, диалоговое окно</w:t>
      </w:r>
      <w:r w:rsidR="00705038">
        <w:rPr>
          <w:color w:val="000000"/>
        </w:rPr>
        <w:t>, основные элементы диалогового окна</w:t>
      </w:r>
      <w:r>
        <w:rPr>
          <w:color w:val="000000"/>
        </w:rPr>
        <w:t xml:space="preserve">). </w:t>
      </w:r>
      <w:r w:rsidRPr="00BB7472">
        <w:rPr>
          <w:b/>
          <w:iCs/>
        </w:rPr>
        <w:t>(1 ч</w:t>
      </w:r>
      <w:r w:rsidR="00755A43">
        <w:rPr>
          <w:b/>
          <w:iCs/>
        </w:rPr>
        <w:t>.</w:t>
      </w:r>
      <w:r w:rsidRPr="00BB7472">
        <w:rPr>
          <w:b/>
          <w:iCs/>
        </w:rPr>
        <w:t>).</w:t>
      </w:r>
    </w:p>
    <w:p w:rsidR="00941F87" w:rsidRPr="00DA4979" w:rsidRDefault="00941F87" w:rsidP="00941F87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  <w:r w:rsidRPr="001075FF">
        <w:rPr>
          <w:b/>
          <w:i/>
        </w:rPr>
        <w:t>Практическая работа №2: «Вспоминаем приемы управления компьютером»</w:t>
      </w:r>
      <w:r>
        <w:rPr>
          <w:b/>
          <w:i/>
        </w:rPr>
        <w:t xml:space="preserve">. </w:t>
      </w:r>
      <w:r w:rsidRPr="00941F87">
        <w:rPr>
          <w:b/>
          <w:iCs/>
        </w:rPr>
        <w:t>(1 ч</w:t>
      </w:r>
      <w:r w:rsidR="00755A43">
        <w:rPr>
          <w:b/>
          <w:iCs/>
        </w:rPr>
        <w:t>.</w:t>
      </w:r>
      <w:r w:rsidRPr="00941F87">
        <w:rPr>
          <w:b/>
          <w:iCs/>
        </w:rPr>
        <w:t>).</w:t>
      </w:r>
    </w:p>
    <w:p w:rsidR="00941F87" w:rsidRPr="007400DB" w:rsidRDefault="00941F87" w:rsidP="00941F87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 w:rsidRPr="001075FF">
        <w:rPr>
          <w:b/>
          <w:i/>
          <w:color w:val="000000"/>
        </w:rPr>
        <w:t xml:space="preserve">Хранение информации. </w:t>
      </w:r>
      <w:proofErr w:type="gramStart"/>
      <w:r w:rsidRPr="001075FF">
        <w:rPr>
          <w:b/>
          <w:i/>
          <w:color w:val="000000"/>
        </w:rPr>
        <w:t xml:space="preserve">Файлы и папки: </w:t>
      </w:r>
      <w:r w:rsidRPr="007400DB">
        <w:rPr>
          <w:color w:val="000000"/>
        </w:rPr>
        <w:t>память человека и память человечества</w:t>
      </w:r>
      <w:r w:rsidR="00E52D9A">
        <w:rPr>
          <w:color w:val="000000"/>
        </w:rPr>
        <w:t xml:space="preserve"> (память отдельного человека и человечества)</w:t>
      </w:r>
      <w:r w:rsidRPr="007400DB">
        <w:rPr>
          <w:color w:val="000000"/>
        </w:rPr>
        <w:t>; оперативная и долговременная память</w:t>
      </w:r>
      <w:r>
        <w:rPr>
          <w:color w:val="000000"/>
        </w:rPr>
        <w:t xml:space="preserve"> (</w:t>
      </w:r>
      <w:r w:rsidR="00E52D9A">
        <w:rPr>
          <w:color w:val="000000"/>
        </w:rPr>
        <w:t xml:space="preserve">внутренняя память, внешняя память, </w:t>
      </w:r>
      <w:r w:rsidRPr="007400DB">
        <w:rPr>
          <w:color w:val="000000"/>
        </w:rPr>
        <w:t>носитель информации</w:t>
      </w:r>
      <w:r w:rsidR="00E52D9A">
        <w:rPr>
          <w:color w:val="000000"/>
        </w:rPr>
        <w:t xml:space="preserve">, </w:t>
      </w:r>
      <w:r>
        <w:rPr>
          <w:color w:val="000000"/>
        </w:rPr>
        <w:t>свойства бумаги как носителя информации)</w:t>
      </w:r>
      <w:r w:rsidRPr="007400DB">
        <w:rPr>
          <w:color w:val="000000"/>
        </w:rPr>
        <w:t>; файлы и папки</w:t>
      </w:r>
      <w:r w:rsidR="00E52D9A">
        <w:rPr>
          <w:color w:val="000000"/>
        </w:rPr>
        <w:t xml:space="preserve"> (файл,</w:t>
      </w:r>
      <w:r>
        <w:rPr>
          <w:color w:val="000000"/>
        </w:rPr>
        <w:t xml:space="preserve"> папка, </w:t>
      </w:r>
      <w:r w:rsidRPr="007400DB">
        <w:rPr>
          <w:color w:val="000000"/>
        </w:rPr>
        <w:t xml:space="preserve">имя </w:t>
      </w:r>
      <w:r w:rsidR="00E52D9A">
        <w:rPr>
          <w:color w:val="000000"/>
        </w:rPr>
        <w:t>файла,</w:t>
      </w:r>
      <w:r w:rsidRPr="007400DB">
        <w:rPr>
          <w:color w:val="000000"/>
        </w:rPr>
        <w:t xml:space="preserve"> расширение файла</w:t>
      </w:r>
      <w:r>
        <w:rPr>
          <w:color w:val="000000"/>
        </w:rPr>
        <w:t>, система хранения файлов)</w:t>
      </w:r>
      <w:r w:rsidRPr="007400DB">
        <w:rPr>
          <w:color w:val="000000"/>
        </w:rPr>
        <w:t xml:space="preserve">. </w:t>
      </w:r>
      <w:r w:rsidRPr="007400DB">
        <w:rPr>
          <w:b/>
          <w:iCs/>
        </w:rPr>
        <w:t>(1 ч</w:t>
      </w:r>
      <w:r w:rsidR="00755A43">
        <w:rPr>
          <w:b/>
          <w:iCs/>
        </w:rPr>
        <w:t>.</w:t>
      </w:r>
      <w:r w:rsidRPr="007400DB">
        <w:rPr>
          <w:b/>
          <w:iCs/>
        </w:rPr>
        <w:t>).</w:t>
      </w:r>
      <w:proofErr w:type="gramEnd"/>
    </w:p>
    <w:p w:rsidR="00941F87" w:rsidRPr="00DA4979" w:rsidRDefault="00941F87" w:rsidP="00941F87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  <w:r w:rsidRPr="001075FF">
        <w:rPr>
          <w:b/>
          <w:i/>
          <w:color w:val="000000"/>
        </w:rPr>
        <w:t>Практическая работа №3: «Создаем и сохраняем файлы»</w:t>
      </w:r>
      <w:r>
        <w:rPr>
          <w:b/>
          <w:i/>
          <w:color w:val="000000"/>
        </w:rPr>
        <w:t xml:space="preserve">. </w:t>
      </w:r>
      <w:r w:rsidRPr="00941F87">
        <w:rPr>
          <w:b/>
          <w:iCs/>
        </w:rPr>
        <w:t>(1 ч</w:t>
      </w:r>
      <w:r w:rsidR="00755A43">
        <w:rPr>
          <w:b/>
          <w:iCs/>
        </w:rPr>
        <w:t>.</w:t>
      </w:r>
      <w:r w:rsidRPr="00941F87">
        <w:rPr>
          <w:b/>
          <w:iCs/>
        </w:rPr>
        <w:t>).</w:t>
      </w:r>
    </w:p>
    <w:p w:rsidR="00941F87" w:rsidRPr="00DE4AF3" w:rsidRDefault="00941F87" w:rsidP="00941F87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 w:rsidRPr="001075FF">
        <w:rPr>
          <w:b/>
          <w:i/>
          <w:color w:val="000000"/>
        </w:rPr>
        <w:t xml:space="preserve">Передача информации. Электронная почта: </w:t>
      </w:r>
      <w:r>
        <w:rPr>
          <w:color w:val="000000"/>
        </w:rPr>
        <w:t xml:space="preserve">схема передачи информации (источник информации, приемник информации, </w:t>
      </w:r>
      <w:r w:rsidRPr="00DE4AF3">
        <w:rPr>
          <w:color w:val="000000"/>
        </w:rPr>
        <w:t>информационный канал</w:t>
      </w:r>
      <w:r>
        <w:rPr>
          <w:color w:val="000000"/>
        </w:rPr>
        <w:t>)</w:t>
      </w:r>
      <w:r w:rsidRPr="00DE4AF3">
        <w:rPr>
          <w:color w:val="000000"/>
        </w:rPr>
        <w:t>; электронная почта</w:t>
      </w:r>
      <w:r>
        <w:rPr>
          <w:color w:val="000000"/>
        </w:rPr>
        <w:t xml:space="preserve"> (письмо и электронное письмо, адрес электронной почты)</w:t>
      </w:r>
      <w:r w:rsidRPr="00DE4AF3">
        <w:rPr>
          <w:color w:val="000000"/>
        </w:rPr>
        <w:t xml:space="preserve">. </w:t>
      </w:r>
      <w:r w:rsidRPr="00DE4AF3">
        <w:rPr>
          <w:b/>
          <w:iCs/>
        </w:rPr>
        <w:t>(1 ч</w:t>
      </w:r>
      <w:r w:rsidR="00755A43">
        <w:rPr>
          <w:b/>
          <w:iCs/>
        </w:rPr>
        <w:t>.</w:t>
      </w:r>
      <w:r w:rsidRPr="00DE4AF3">
        <w:rPr>
          <w:b/>
          <w:iCs/>
        </w:rPr>
        <w:t>).</w:t>
      </w:r>
    </w:p>
    <w:p w:rsidR="00941F87" w:rsidRPr="00DA4979" w:rsidRDefault="00941F87" w:rsidP="00941F87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  <w:r>
        <w:rPr>
          <w:b/>
          <w:i/>
          <w:color w:val="000000"/>
        </w:rPr>
        <w:t>Практическая работа №4</w:t>
      </w:r>
      <w:r w:rsidRPr="001075FF">
        <w:rPr>
          <w:b/>
          <w:i/>
          <w:color w:val="000000"/>
        </w:rPr>
        <w:t>:</w:t>
      </w:r>
      <w:r>
        <w:rPr>
          <w:b/>
          <w:i/>
          <w:color w:val="000000"/>
        </w:rPr>
        <w:t xml:space="preserve"> «Работаем с электронной почтой». </w:t>
      </w:r>
      <w:r w:rsidRPr="00941F87">
        <w:rPr>
          <w:b/>
          <w:iCs/>
        </w:rPr>
        <w:t>(1 ч</w:t>
      </w:r>
      <w:r w:rsidR="00755A43">
        <w:rPr>
          <w:b/>
          <w:iCs/>
        </w:rPr>
        <w:t>.</w:t>
      </w:r>
      <w:r w:rsidRPr="00941F87">
        <w:rPr>
          <w:b/>
          <w:iCs/>
        </w:rPr>
        <w:t>).</w:t>
      </w:r>
    </w:p>
    <w:p w:rsidR="00941F87" w:rsidRDefault="00941F87" w:rsidP="00AD2DA9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  <w:proofErr w:type="gramStart"/>
      <w:r>
        <w:rPr>
          <w:b/>
          <w:i/>
          <w:color w:val="000000"/>
        </w:rPr>
        <w:t>Контрольная</w:t>
      </w:r>
      <w:proofErr w:type="gramEnd"/>
      <w:r>
        <w:rPr>
          <w:b/>
          <w:i/>
          <w:color w:val="000000"/>
        </w:rPr>
        <w:t xml:space="preserve"> работа №1 по </w:t>
      </w:r>
      <w:r w:rsidR="0008334B">
        <w:rPr>
          <w:b/>
          <w:i/>
          <w:color w:val="000000"/>
        </w:rPr>
        <w:t>главе</w:t>
      </w:r>
      <w:r>
        <w:rPr>
          <w:b/>
          <w:i/>
          <w:color w:val="000000"/>
        </w:rPr>
        <w:t xml:space="preserve">: «Информация вокруг нас». </w:t>
      </w:r>
      <w:r w:rsidRPr="00941F87">
        <w:rPr>
          <w:b/>
          <w:iCs/>
        </w:rPr>
        <w:t>(1 ч</w:t>
      </w:r>
      <w:r w:rsidR="00755A43">
        <w:rPr>
          <w:b/>
          <w:iCs/>
        </w:rPr>
        <w:t>.</w:t>
      </w:r>
      <w:r w:rsidRPr="00941F87">
        <w:rPr>
          <w:b/>
          <w:iCs/>
        </w:rPr>
        <w:t>).</w:t>
      </w:r>
    </w:p>
    <w:p w:rsidR="00FC6F27" w:rsidRPr="00DA4979" w:rsidRDefault="00FC6F27" w:rsidP="007254D3">
      <w:pPr>
        <w:pStyle w:val="a4"/>
        <w:spacing w:before="0" w:beforeAutospacing="0" w:after="0" w:afterAutospacing="0" w:line="360" w:lineRule="auto"/>
        <w:jc w:val="both"/>
        <w:rPr>
          <w:b/>
          <w:iCs/>
          <w:highlight w:val="yellow"/>
        </w:rPr>
      </w:pPr>
    </w:p>
    <w:p w:rsidR="00941F87" w:rsidRDefault="00941F87" w:rsidP="001505D5">
      <w:pPr>
        <w:pStyle w:val="a4"/>
        <w:numPr>
          <w:ilvl w:val="1"/>
          <w:numId w:val="4"/>
        </w:numPr>
        <w:tabs>
          <w:tab w:val="clear" w:pos="1440"/>
        </w:tabs>
        <w:spacing w:before="0" w:beforeAutospacing="0" w:after="0" w:afterAutospacing="0" w:line="360" w:lineRule="auto"/>
        <w:ind w:left="1418" w:hanging="283"/>
        <w:rPr>
          <w:b/>
          <w:color w:val="000000"/>
        </w:rPr>
      </w:pPr>
      <w:r w:rsidRPr="001075FF">
        <w:rPr>
          <w:b/>
          <w:color w:val="000000"/>
        </w:rPr>
        <w:t>Информационные технологии</w:t>
      </w:r>
      <w:r w:rsidR="001505D5">
        <w:rPr>
          <w:b/>
          <w:color w:val="000000"/>
        </w:rPr>
        <w:t>.</w:t>
      </w:r>
      <w:r w:rsidRPr="001075FF">
        <w:rPr>
          <w:b/>
          <w:color w:val="000000"/>
        </w:rPr>
        <w:t xml:space="preserve"> (11 ч</w:t>
      </w:r>
      <w:r w:rsidR="00755A43">
        <w:rPr>
          <w:b/>
          <w:color w:val="000000"/>
        </w:rPr>
        <w:t>.</w:t>
      </w:r>
      <w:r w:rsidRPr="001075FF">
        <w:rPr>
          <w:b/>
          <w:color w:val="000000"/>
        </w:rPr>
        <w:t>).</w:t>
      </w:r>
    </w:p>
    <w:p w:rsidR="00941F87" w:rsidRPr="002A0740" w:rsidRDefault="00941F87" w:rsidP="00AD2DA9">
      <w:pPr>
        <w:pStyle w:val="a4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941F87" w:rsidRPr="00883BBF" w:rsidRDefault="00941F87" w:rsidP="00AD2D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1075FF">
        <w:rPr>
          <w:b/>
          <w:i/>
        </w:rPr>
        <w:t xml:space="preserve">Кодирование информации. Способы кодирования. </w:t>
      </w:r>
      <w:proofErr w:type="gramStart"/>
      <w:r w:rsidRPr="001075FF">
        <w:rPr>
          <w:b/>
          <w:i/>
        </w:rPr>
        <w:t xml:space="preserve">Метод координат: </w:t>
      </w:r>
      <w:r w:rsidRPr="00883BBF">
        <w:t>в мире кодов</w:t>
      </w:r>
      <w:r>
        <w:t xml:space="preserve"> (</w:t>
      </w:r>
      <w:r w:rsidRPr="00883BBF">
        <w:t>код</w:t>
      </w:r>
      <w:r>
        <w:t>, кодирование</w:t>
      </w:r>
      <w:r w:rsidRPr="00883BBF">
        <w:t>; азбука Брайля</w:t>
      </w:r>
      <w:r>
        <w:t>)</w:t>
      </w:r>
      <w:r w:rsidRPr="00883BBF">
        <w:t xml:space="preserve">; способы кодирования информации (графический, числовой, </w:t>
      </w:r>
      <w:r w:rsidRPr="00883BBF">
        <w:lastRenderedPageBreak/>
        <w:t>символьный</w:t>
      </w:r>
      <w:r>
        <w:t xml:space="preserve"> способы</w:t>
      </w:r>
      <w:r w:rsidR="00E52D9A">
        <w:t xml:space="preserve"> кодирования информации</w:t>
      </w:r>
      <w:r>
        <w:t>, декодирование</w:t>
      </w:r>
      <w:r w:rsidRPr="00883BBF">
        <w:t>); метод координат</w:t>
      </w:r>
      <w:r>
        <w:t xml:space="preserve"> (прямоугольная система координат, начало координат, координаты точек</w:t>
      </w:r>
      <w:r w:rsidR="00E52D9A">
        <w:t>, решение задач</w:t>
      </w:r>
      <w:r>
        <w:t>)</w:t>
      </w:r>
      <w:r w:rsidRPr="00883BBF">
        <w:t xml:space="preserve">. </w:t>
      </w:r>
      <w:r w:rsidRPr="00883BBF">
        <w:rPr>
          <w:b/>
          <w:iCs/>
        </w:rPr>
        <w:t>(1 ч</w:t>
      </w:r>
      <w:r w:rsidR="00755A43">
        <w:rPr>
          <w:b/>
          <w:iCs/>
        </w:rPr>
        <w:t>.</w:t>
      </w:r>
      <w:r w:rsidRPr="00883BBF">
        <w:rPr>
          <w:b/>
          <w:iCs/>
        </w:rPr>
        <w:t>).</w:t>
      </w:r>
      <w:proofErr w:type="gramEnd"/>
    </w:p>
    <w:p w:rsidR="00941F87" w:rsidRPr="00DA4979" w:rsidRDefault="00941F87" w:rsidP="00941F87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  <w:r>
        <w:rPr>
          <w:b/>
          <w:i/>
        </w:rPr>
        <w:t xml:space="preserve">Текстовая информация. Ввод текста. </w:t>
      </w:r>
      <w:proofErr w:type="gramStart"/>
      <w:r>
        <w:rPr>
          <w:b/>
          <w:i/>
        </w:rPr>
        <w:t>Редактирование и форматирование текста</w:t>
      </w:r>
      <w:r w:rsidRPr="00C67609">
        <w:rPr>
          <w:b/>
          <w:i/>
        </w:rPr>
        <w:t>:</w:t>
      </w:r>
      <w:r w:rsidR="00131269">
        <w:rPr>
          <w:b/>
          <w:i/>
        </w:rPr>
        <w:t xml:space="preserve"> </w:t>
      </w:r>
      <w:r w:rsidRPr="00082370">
        <w:t>текст как форма представления информации</w:t>
      </w:r>
      <w:r>
        <w:t xml:space="preserve"> (текст, текстовая информация)</w:t>
      </w:r>
      <w:r w:rsidRPr="00082370">
        <w:t>; текстовые документы</w:t>
      </w:r>
      <w:r>
        <w:t xml:space="preserve"> (документ, гипертекст, символ, слово, строка, абзац, фрагмент); компьютер – основной инструмент подготовки текстов (текстовые редакторы и текстовые процессоры, окно программы «WordPad» и его основные элементы); ввод текста (правила ввода текста); редактирование текста (комбинации клавиш для перемещения по всему документу, буфер обмена);</w:t>
      </w:r>
      <w:proofErr w:type="gramEnd"/>
      <w:r>
        <w:t xml:space="preserve"> </w:t>
      </w:r>
      <w:proofErr w:type="gramStart"/>
      <w:r>
        <w:t>форматирование текста (шрифт, размер шрифта, начертание шрифта, стиль шрифта,</w:t>
      </w:r>
      <w:r w:rsidR="00131269">
        <w:t xml:space="preserve"> </w:t>
      </w:r>
      <w:r>
        <w:t>выравнивание текста</w:t>
      </w:r>
      <w:r w:rsidR="00E52D9A">
        <w:t>, принтер</w:t>
      </w:r>
      <w:r>
        <w:t>).</w:t>
      </w:r>
      <w:r w:rsidRPr="00082370">
        <w:rPr>
          <w:b/>
          <w:iCs/>
        </w:rPr>
        <w:t xml:space="preserve"> (1 ч</w:t>
      </w:r>
      <w:r w:rsidR="00755A43">
        <w:rPr>
          <w:b/>
          <w:iCs/>
        </w:rPr>
        <w:t>.</w:t>
      </w:r>
      <w:r w:rsidRPr="00082370">
        <w:rPr>
          <w:b/>
          <w:iCs/>
        </w:rPr>
        <w:t>).</w:t>
      </w:r>
      <w:proofErr w:type="gramEnd"/>
    </w:p>
    <w:p w:rsidR="00941F87" w:rsidRPr="00DA4979" w:rsidRDefault="00941F87" w:rsidP="00941F87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highlight w:val="yellow"/>
        </w:rPr>
      </w:pPr>
      <w:r>
        <w:rPr>
          <w:b/>
          <w:i/>
        </w:rPr>
        <w:t xml:space="preserve">Практическая работа №5: «Вводим текст». </w:t>
      </w:r>
      <w:r w:rsidRPr="00941F87">
        <w:rPr>
          <w:b/>
          <w:iCs/>
        </w:rPr>
        <w:t xml:space="preserve"> (1 ч</w:t>
      </w:r>
      <w:r w:rsidR="00755A43">
        <w:rPr>
          <w:b/>
          <w:iCs/>
        </w:rPr>
        <w:t>.</w:t>
      </w:r>
      <w:r w:rsidRPr="00941F87">
        <w:rPr>
          <w:b/>
          <w:iCs/>
        </w:rPr>
        <w:t>).</w:t>
      </w:r>
    </w:p>
    <w:p w:rsidR="00941F87" w:rsidRPr="00DA4979" w:rsidRDefault="00941F87" w:rsidP="00941F87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  <w:r>
        <w:rPr>
          <w:b/>
          <w:i/>
        </w:rPr>
        <w:t xml:space="preserve">Практическая работа №6: «Редактируем текст». </w:t>
      </w:r>
      <w:r w:rsidRPr="00941F87">
        <w:rPr>
          <w:b/>
          <w:iCs/>
        </w:rPr>
        <w:t>(1 ч</w:t>
      </w:r>
      <w:r w:rsidR="00755A43">
        <w:rPr>
          <w:b/>
          <w:iCs/>
        </w:rPr>
        <w:t>.</w:t>
      </w:r>
      <w:r w:rsidRPr="00941F87">
        <w:rPr>
          <w:b/>
          <w:iCs/>
        </w:rPr>
        <w:t>).</w:t>
      </w:r>
    </w:p>
    <w:p w:rsidR="00941F87" w:rsidRPr="00DA4979" w:rsidRDefault="00941F87" w:rsidP="00941F87">
      <w:pPr>
        <w:pStyle w:val="a4"/>
        <w:spacing w:before="0" w:beforeAutospacing="0" w:after="0" w:afterAutospacing="0" w:line="360" w:lineRule="auto"/>
        <w:ind w:firstLine="709"/>
        <w:jc w:val="both"/>
        <w:rPr>
          <w:highlight w:val="yellow"/>
        </w:rPr>
      </w:pPr>
      <w:r>
        <w:rPr>
          <w:b/>
          <w:bCs/>
          <w:i/>
        </w:rPr>
        <w:t>Практическая работа №7: «Работаем с фрагментами текста»</w:t>
      </w:r>
      <w:r>
        <w:rPr>
          <w:b/>
          <w:i/>
        </w:rPr>
        <w:t xml:space="preserve">. </w:t>
      </w:r>
      <w:r w:rsidRPr="00941F87">
        <w:rPr>
          <w:b/>
          <w:iCs/>
        </w:rPr>
        <w:t>(1 ч</w:t>
      </w:r>
      <w:r w:rsidR="00755A43">
        <w:rPr>
          <w:b/>
          <w:iCs/>
        </w:rPr>
        <w:t>.</w:t>
      </w:r>
      <w:r w:rsidRPr="00941F87">
        <w:rPr>
          <w:b/>
          <w:iCs/>
        </w:rPr>
        <w:t>).</w:t>
      </w:r>
    </w:p>
    <w:p w:rsidR="00941F87" w:rsidRPr="00DA4979" w:rsidRDefault="00941F87" w:rsidP="00941F87">
      <w:pPr>
        <w:pStyle w:val="22"/>
        <w:shd w:val="clear" w:color="auto" w:fill="auto"/>
        <w:spacing w:before="0" w:line="360" w:lineRule="auto"/>
        <w:ind w:firstLine="709"/>
        <w:rPr>
          <w:rStyle w:val="2115pt"/>
          <w:rFonts w:eastAsia="Courier New"/>
          <w:b/>
          <w:sz w:val="24"/>
          <w:szCs w:val="24"/>
        </w:rPr>
      </w:pPr>
      <w:r w:rsidRPr="00C67609">
        <w:rPr>
          <w:rFonts w:ascii="Times New Roman" w:hAnsi="Times New Roman" w:cs="Times New Roman"/>
          <w:b/>
          <w:i/>
          <w:sz w:val="24"/>
          <w:szCs w:val="24"/>
        </w:rPr>
        <w:t>Практическая работа №8: «Форматируем текст»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47AEC">
        <w:rPr>
          <w:rStyle w:val="2115pt"/>
          <w:rFonts w:eastAsia="Courier New"/>
          <w:b/>
          <w:sz w:val="24"/>
          <w:szCs w:val="24"/>
        </w:rPr>
        <w:t>(1</w:t>
      </w:r>
      <w:r w:rsidR="006E6921">
        <w:rPr>
          <w:rStyle w:val="2115pt"/>
          <w:rFonts w:eastAsia="Courier New"/>
          <w:b/>
          <w:sz w:val="24"/>
          <w:szCs w:val="24"/>
        </w:rPr>
        <w:t xml:space="preserve"> </w:t>
      </w:r>
      <w:r w:rsidRPr="00147AEC">
        <w:rPr>
          <w:rStyle w:val="2115pt"/>
          <w:rFonts w:eastAsia="Courier New"/>
          <w:b/>
          <w:sz w:val="24"/>
          <w:szCs w:val="24"/>
        </w:rPr>
        <w:t>ч</w:t>
      </w:r>
      <w:r w:rsidR="00755A43">
        <w:rPr>
          <w:rStyle w:val="2115pt"/>
          <w:rFonts w:eastAsia="Courier New"/>
          <w:b/>
          <w:sz w:val="24"/>
          <w:szCs w:val="24"/>
        </w:rPr>
        <w:t>.</w:t>
      </w:r>
      <w:r w:rsidRPr="00147AEC">
        <w:rPr>
          <w:rStyle w:val="2115pt"/>
          <w:rFonts w:eastAsia="Courier New"/>
          <w:b/>
          <w:sz w:val="24"/>
          <w:szCs w:val="24"/>
        </w:rPr>
        <w:t>).</w:t>
      </w:r>
    </w:p>
    <w:p w:rsidR="00941F87" w:rsidRPr="00C67609" w:rsidRDefault="00941F87" w:rsidP="00941F87">
      <w:pPr>
        <w:pStyle w:val="22"/>
        <w:shd w:val="clear" w:color="auto" w:fill="auto"/>
        <w:spacing w:before="0" w:line="360" w:lineRule="auto"/>
        <w:ind w:firstLine="709"/>
        <w:rPr>
          <w:rStyle w:val="2115pt"/>
          <w:rFonts w:eastAsia="Courier New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Представление информации в форме таблиц. </w:t>
      </w:r>
      <w:proofErr w:type="gramStart"/>
      <w:r>
        <w:rPr>
          <w:rFonts w:ascii="Times New Roman" w:hAnsi="Times New Roman" w:cs="Times New Roman"/>
          <w:b/>
          <w:bCs/>
          <w:i/>
          <w:sz w:val="24"/>
          <w:szCs w:val="24"/>
        </w:rPr>
        <w:t>Структура таблицы</w:t>
      </w:r>
      <w:r w:rsidRPr="00C6760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1312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81501">
        <w:rPr>
          <w:rFonts w:ascii="Times New Roman" w:hAnsi="Times New Roman" w:cs="Times New Roman"/>
          <w:sz w:val="24"/>
          <w:szCs w:val="24"/>
        </w:rPr>
        <w:t>структура таблицы (название таблицы, строка, столбец, ячейка, головка, прографка, боковик); табличный способ решения логических задач</w:t>
      </w:r>
      <w:r>
        <w:rPr>
          <w:rFonts w:ascii="Times New Roman" w:hAnsi="Times New Roman" w:cs="Times New Roman"/>
          <w:sz w:val="24"/>
          <w:szCs w:val="24"/>
        </w:rPr>
        <w:t xml:space="preserve"> (решение задач с помощью таблиц)</w:t>
      </w:r>
      <w:r w:rsidRPr="00181501">
        <w:rPr>
          <w:rFonts w:ascii="Times New Roman" w:hAnsi="Times New Roman" w:cs="Times New Roman"/>
          <w:sz w:val="24"/>
          <w:szCs w:val="24"/>
        </w:rPr>
        <w:t xml:space="preserve">. </w:t>
      </w:r>
      <w:r w:rsidRPr="00C67609">
        <w:rPr>
          <w:rStyle w:val="2115pt"/>
          <w:rFonts w:eastAsia="Courier New"/>
          <w:b/>
          <w:sz w:val="24"/>
          <w:szCs w:val="24"/>
        </w:rPr>
        <w:t>(1</w:t>
      </w:r>
      <w:r w:rsidR="00131269">
        <w:rPr>
          <w:rStyle w:val="2115pt"/>
          <w:rFonts w:eastAsia="Courier New"/>
          <w:b/>
          <w:sz w:val="24"/>
          <w:szCs w:val="24"/>
        </w:rPr>
        <w:t xml:space="preserve"> </w:t>
      </w:r>
      <w:r w:rsidRPr="00C67609">
        <w:rPr>
          <w:rStyle w:val="2115pt"/>
          <w:rFonts w:eastAsia="Courier New"/>
          <w:b/>
          <w:sz w:val="24"/>
          <w:szCs w:val="24"/>
        </w:rPr>
        <w:t>ч</w:t>
      </w:r>
      <w:r w:rsidR="00755A43">
        <w:rPr>
          <w:rStyle w:val="2115pt"/>
          <w:rFonts w:eastAsia="Courier New"/>
          <w:b/>
          <w:sz w:val="24"/>
          <w:szCs w:val="24"/>
        </w:rPr>
        <w:t>.</w:t>
      </w:r>
      <w:r w:rsidRPr="00C67609">
        <w:rPr>
          <w:rStyle w:val="2115pt"/>
          <w:rFonts w:eastAsia="Courier New"/>
          <w:b/>
          <w:sz w:val="24"/>
          <w:szCs w:val="24"/>
        </w:rPr>
        <w:t>).</w:t>
      </w:r>
      <w:proofErr w:type="gramEnd"/>
    </w:p>
    <w:p w:rsidR="00941F87" w:rsidRPr="00C67609" w:rsidRDefault="00941F87" w:rsidP="00941F87">
      <w:pPr>
        <w:pStyle w:val="22"/>
        <w:shd w:val="clear" w:color="auto" w:fill="auto"/>
        <w:spacing w:before="0" w:line="360" w:lineRule="auto"/>
        <w:ind w:firstLine="709"/>
        <w:rPr>
          <w:rStyle w:val="2115pt"/>
          <w:rFonts w:eastAsia="Courier New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Практическая работа №9: «Создаем простые таблицы». </w:t>
      </w:r>
      <w:r w:rsidRPr="00C67609">
        <w:rPr>
          <w:rStyle w:val="2115pt"/>
          <w:rFonts w:eastAsia="Courier New"/>
          <w:b/>
          <w:sz w:val="24"/>
          <w:szCs w:val="24"/>
        </w:rPr>
        <w:t>(1</w:t>
      </w:r>
      <w:r w:rsidR="00131269">
        <w:rPr>
          <w:rStyle w:val="2115pt"/>
          <w:rFonts w:eastAsia="Courier New"/>
          <w:b/>
          <w:sz w:val="24"/>
          <w:szCs w:val="24"/>
        </w:rPr>
        <w:t xml:space="preserve"> </w:t>
      </w:r>
      <w:r w:rsidRPr="00C67609">
        <w:rPr>
          <w:rStyle w:val="2115pt"/>
          <w:rFonts w:eastAsia="Courier New"/>
          <w:b/>
          <w:sz w:val="24"/>
          <w:szCs w:val="24"/>
        </w:rPr>
        <w:t>ч</w:t>
      </w:r>
      <w:r w:rsidR="00755A43">
        <w:rPr>
          <w:rStyle w:val="2115pt"/>
          <w:rFonts w:eastAsia="Courier New"/>
          <w:b/>
          <w:sz w:val="24"/>
          <w:szCs w:val="24"/>
        </w:rPr>
        <w:t>.</w:t>
      </w:r>
      <w:r w:rsidRPr="00C67609">
        <w:rPr>
          <w:rStyle w:val="2115pt"/>
          <w:rFonts w:eastAsia="Courier New"/>
          <w:b/>
          <w:sz w:val="24"/>
          <w:szCs w:val="24"/>
        </w:rPr>
        <w:t>).</w:t>
      </w:r>
    </w:p>
    <w:p w:rsidR="00941F87" w:rsidRPr="00DA4979" w:rsidRDefault="00941F87" w:rsidP="00941F87">
      <w:pPr>
        <w:pStyle w:val="a4"/>
        <w:spacing w:before="0"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</w:rPr>
      </w:pPr>
      <w:r w:rsidRPr="00C67609">
        <w:rPr>
          <w:b/>
          <w:bCs/>
          <w:i/>
        </w:rPr>
        <w:t>Наглядные формы представления информации</w:t>
      </w:r>
      <w:r w:rsidRPr="00C67609">
        <w:rPr>
          <w:b/>
          <w:i/>
        </w:rPr>
        <w:t xml:space="preserve">: </w:t>
      </w:r>
      <w:r w:rsidRPr="00181501">
        <w:t>рисунок</w:t>
      </w:r>
      <w:r>
        <w:t>, штрих-код, схемы</w:t>
      </w:r>
      <w:r w:rsidRPr="00181501">
        <w:t>; от текста к рисунку</w:t>
      </w:r>
      <w:r w:rsidR="00131269">
        <w:t xml:space="preserve"> </w:t>
      </w:r>
      <w:r w:rsidRPr="00181501">
        <w:t>от рисунка к схеме</w:t>
      </w:r>
      <w:r>
        <w:t xml:space="preserve"> (решение задач с помощью наглядных форм); диаграммы </w:t>
      </w:r>
      <w:r w:rsidRPr="00181501">
        <w:t>(линейная, столбчатая, круговая</w:t>
      </w:r>
      <w:r w:rsidR="00E52D9A">
        <w:t>, решение задач с помощью диаграмм</w:t>
      </w:r>
      <w:r w:rsidRPr="00181501">
        <w:t xml:space="preserve">). </w:t>
      </w:r>
      <w:r w:rsidRPr="00DA4979">
        <w:rPr>
          <w:rStyle w:val="2115pt"/>
          <w:rFonts w:eastAsia="Courier New"/>
          <w:b/>
        </w:rPr>
        <w:t>(1</w:t>
      </w:r>
      <w:r w:rsidR="00755A43">
        <w:rPr>
          <w:rStyle w:val="2115pt"/>
          <w:rFonts w:eastAsia="Courier New"/>
          <w:b/>
        </w:rPr>
        <w:t xml:space="preserve"> </w:t>
      </w:r>
      <w:r w:rsidRPr="00DA4979">
        <w:rPr>
          <w:rStyle w:val="2115pt"/>
          <w:rFonts w:eastAsia="Courier New"/>
          <w:b/>
        </w:rPr>
        <w:t>ч</w:t>
      </w:r>
      <w:r w:rsidR="00755A43">
        <w:rPr>
          <w:rStyle w:val="2115pt"/>
          <w:rFonts w:eastAsia="Courier New"/>
          <w:b/>
        </w:rPr>
        <w:t>.</w:t>
      </w:r>
      <w:r w:rsidRPr="00DA4979">
        <w:rPr>
          <w:rStyle w:val="2115pt"/>
          <w:rFonts w:eastAsia="Courier New"/>
          <w:b/>
        </w:rPr>
        <w:t>).</w:t>
      </w:r>
    </w:p>
    <w:p w:rsidR="00941F87" w:rsidRPr="00DA4979" w:rsidRDefault="00941F87" w:rsidP="00941F87">
      <w:pPr>
        <w:pStyle w:val="a4"/>
        <w:spacing w:before="0"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</w:rPr>
      </w:pPr>
      <w:r>
        <w:rPr>
          <w:b/>
          <w:i/>
        </w:rPr>
        <w:t>Практическая работа №10: «Строим диаграммы»</w:t>
      </w:r>
      <w:r w:rsidR="00375E6A">
        <w:rPr>
          <w:b/>
          <w:i/>
        </w:rPr>
        <w:t xml:space="preserve">. </w:t>
      </w:r>
      <w:r w:rsidRPr="00DA4979">
        <w:rPr>
          <w:rStyle w:val="2115pt"/>
          <w:rFonts w:eastAsia="Courier New"/>
          <w:b/>
        </w:rPr>
        <w:t>(1</w:t>
      </w:r>
      <w:r w:rsidR="00131269">
        <w:rPr>
          <w:rStyle w:val="2115pt"/>
          <w:rFonts w:eastAsia="Courier New"/>
          <w:b/>
        </w:rPr>
        <w:t xml:space="preserve"> </w:t>
      </w:r>
      <w:r w:rsidRPr="00DA4979">
        <w:rPr>
          <w:rStyle w:val="2115pt"/>
          <w:rFonts w:eastAsia="Courier New"/>
          <w:b/>
        </w:rPr>
        <w:t>ч</w:t>
      </w:r>
      <w:r w:rsidR="00755A43">
        <w:rPr>
          <w:rStyle w:val="2115pt"/>
          <w:rFonts w:eastAsia="Courier New"/>
          <w:b/>
        </w:rPr>
        <w:t>.</w:t>
      </w:r>
      <w:r w:rsidRPr="00DA4979">
        <w:rPr>
          <w:rStyle w:val="2115pt"/>
          <w:rFonts w:eastAsia="Courier New"/>
          <w:b/>
        </w:rPr>
        <w:t>).</w:t>
      </w:r>
    </w:p>
    <w:p w:rsidR="00941F87" w:rsidRDefault="00941F87" w:rsidP="00DC2CD6">
      <w:pPr>
        <w:pStyle w:val="a4"/>
        <w:spacing w:before="0"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</w:rPr>
      </w:pPr>
      <w:proofErr w:type="gramStart"/>
      <w:r>
        <w:rPr>
          <w:b/>
          <w:bCs/>
          <w:i/>
        </w:rPr>
        <w:t>Контрольная</w:t>
      </w:r>
      <w:proofErr w:type="gramEnd"/>
      <w:r>
        <w:rPr>
          <w:b/>
          <w:bCs/>
          <w:i/>
        </w:rPr>
        <w:t xml:space="preserve"> работа №2 по </w:t>
      </w:r>
      <w:r w:rsidR="0008334B">
        <w:rPr>
          <w:b/>
          <w:bCs/>
          <w:i/>
        </w:rPr>
        <w:t>главе</w:t>
      </w:r>
      <w:r>
        <w:rPr>
          <w:b/>
          <w:bCs/>
          <w:i/>
        </w:rPr>
        <w:t>: «Информационные технологии»</w:t>
      </w:r>
      <w:r w:rsidR="00375E6A">
        <w:rPr>
          <w:b/>
          <w:i/>
        </w:rPr>
        <w:t xml:space="preserve">. </w:t>
      </w:r>
      <w:r w:rsidRPr="00DA4979">
        <w:rPr>
          <w:rStyle w:val="2115pt"/>
          <w:rFonts w:eastAsia="Courier New"/>
          <w:b/>
        </w:rPr>
        <w:t>(1</w:t>
      </w:r>
      <w:r w:rsidR="00131269">
        <w:rPr>
          <w:rStyle w:val="2115pt"/>
          <w:rFonts w:eastAsia="Courier New"/>
          <w:b/>
        </w:rPr>
        <w:t xml:space="preserve"> </w:t>
      </w:r>
      <w:r w:rsidRPr="00DA4979">
        <w:rPr>
          <w:rStyle w:val="2115pt"/>
          <w:rFonts w:eastAsia="Courier New"/>
          <w:b/>
        </w:rPr>
        <w:t>ч</w:t>
      </w:r>
      <w:r w:rsidR="00755A43">
        <w:rPr>
          <w:rStyle w:val="2115pt"/>
          <w:rFonts w:eastAsia="Courier New"/>
          <w:b/>
        </w:rPr>
        <w:t>.</w:t>
      </w:r>
      <w:r w:rsidRPr="00DA4979">
        <w:rPr>
          <w:rStyle w:val="2115pt"/>
          <w:rFonts w:eastAsia="Courier New"/>
          <w:b/>
        </w:rPr>
        <w:t xml:space="preserve">). </w:t>
      </w:r>
    </w:p>
    <w:p w:rsidR="0008334B" w:rsidRPr="00B75B2B" w:rsidRDefault="0008334B" w:rsidP="00DC2CD6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="Courier New"/>
          <w:b/>
          <w:color w:val="000000"/>
          <w:sz w:val="23"/>
          <w:szCs w:val="23"/>
          <w:shd w:val="clear" w:color="auto" w:fill="FFFFFF"/>
        </w:rPr>
      </w:pPr>
    </w:p>
    <w:p w:rsidR="00941F87" w:rsidRDefault="00941F87" w:rsidP="001505D5">
      <w:pPr>
        <w:pStyle w:val="a4"/>
        <w:numPr>
          <w:ilvl w:val="1"/>
          <w:numId w:val="4"/>
        </w:numPr>
        <w:tabs>
          <w:tab w:val="clear" w:pos="1440"/>
        </w:tabs>
        <w:spacing w:before="0" w:beforeAutospacing="0" w:after="0" w:afterAutospacing="0" w:line="360" w:lineRule="auto"/>
        <w:ind w:hanging="306"/>
        <w:jc w:val="both"/>
        <w:rPr>
          <w:b/>
          <w:i/>
          <w:iCs/>
        </w:rPr>
      </w:pPr>
      <w:r w:rsidRPr="00CA711F">
        <w:rPr>
          <w:b/>
          <w:bCs/>
          <w:iCs/>
        </w:rPr>
        <w:t>Информационное моделирование</w:t>
      </w:r>
      <w:r w:rsidR="001505D5">
        <w:rPr>
          <w:b/>
          <w:bCs/>
          <w:iCs/>
        </w:rPr>
        <w:t>.</w:t>
      </w:r>
      <w:r w:rsidRPr="00CA711F">
        <w:rPr>
          <w:b/>
          <w:bCs/>
          <w:iCs/>
        </w:rPr>
        <w:t xml:space="preserve"> (8 ч</w:t>
      </w:r>
      <w:r w:rsidR="00755A43">
        <w:rPr>
          <w:b/>
          <w:bCs/>
          <w:iCs/>
        </w:rPr>
        <w:t>.</w:t>
      </w:r>
      <w:r w:rsidRPr="00CA711F">
        <w:rPr>
          <w:b/>
          <w:bCs/>
          <w:iCs/>
        </w:rPr>
        <w:t>).</w:t>
      </w:r>
    </w:p>
    <w:p w:rsidR="00941F87" w:rsidRPr="00B75B2B" w:rsidRDefault="00941F87" w:rsidP="00AD2DA9">
      <w:pPr>
        <w:pStyle w:val="a4"/>
        <w:spacing w:before="0" w:beforeAutospacing="0" w:after="0" w:afterAutospacing="0" w:line="360" w:lineRule="auto"/>
        <w:jc w:val="both"/>
        <w:rPr>
          <w:b/>
          <w:i/>
          <w:iCs/>
        </w:rPr>
      </w:pPr>
    </w:p>
    <w:p w:rsidR="00941F87" w:rsidRPr="00DA4979" w:rsidRDefault="00941F87" w:rsidP="00AD2DA9">
      <w:pPr>
        <w:pStyle w:val="a4"/>
        <w:spacing w:before="0" w:beforeAutospacing="0" w:after="0" w:afterAutospacing="0" w:line="360" w:lineRule="auto"/>
        <w:ind w:firstLine="709"/>
        <w:jc w:val="both"/>
        <w:rPr>
          <w:highlight w:val="yellow"/>
        </w:rPr>
      </w:pPr>
      <w:r>
        <w:rPr>
          <w:b/>
          <w:i/>
        </w:rPr>
        <w:t>Компьютерная графика. Графический редактор</w:t>
      </w:r>
      <w:r w:rsidR="00FC6F27">
        <w:rPr>
          <w:b/>
          <w:i/>
        </w:rPr>
        <w:t xml:space="preserve">. </w:t>
      </w:r>
      <w:proofErr w:type="gramStart"/>
      <w:r w:rsidR="00FC6F27" w:rsidRPr="00EE0DBA">
        <w:rPr>
          <w:b/>
          <w:i/>
        </w:rPr>
        <w:t>П</w:t>
      </w:r>
      <w:r w:rsidR="00EE0DBA">
        <w:rPr>
          <w:b/>
          <w:i/>
        </w:rPr>
        <w:t>ромышленный дизайн</w:t>
      </w:r>
      <w:r w:rsidRPr="0001166C">
        <w:rPr>
          <w:b/>
          <w:i/>
        </w:rPr>
        <w:t xml:space="preserve">: </w:t>
      </w:r>
      <w:r w:rsidRPr="0001166C">
        <w:t>компьютерная графика; графический редактор</w:t>
      </w:r>
      <w:r>
        <w:t xml:space="preserve"> (</w:t>
      </w:r>
      <w:r w:rsidR="00E52D9A">
        <w:t xml:space="preserve">графический редактор, </w:t>
      </w:r>
      <w:r>
        <w:t xml:space="preserve">окно программы </w:t>
      </w:r>
      <w:r w:rsidRPr="0001166C">
        <w:t>«Paint»</w:t>
      </w:r>
      <w:r>
        <w:t xml:space="preserve"> и его основные элементы, рабочая область, выбор цвета, инструменты художника, инструменты чертежника, </w:t>
      </w:r>
      <w:r w:rsidRPr="0001166C">
        <w:t>редактирование рисунка</w:t>
      </w:r>
      <w:r>
        <w:t xml:space="preserve">, </w:t>
      </w:r>
      <w:r w:rsidRPr="0001166C">
        <w:t>графический фрагмент</w:t>
      </w:r>
      <w:r>
        <w:t xml:space="preserve">, исправление ошибок); </w:t>
      </w:r>
      <w:r w:rsidRPr="0001166C">
        <w:t>устройства ввода графической информации</w:t>
      </w:r>
      <w:r>
        <w:t xml:space="preserve"> (клавиатура, мышь, сканер, графический планшет</w:t>
      </w:r>
      <w:r w:rsidR="00E52D9A">
        <w:t>)</w:t>
      </w:r>
      <w:r w:rsidRPr="0001166C">
        <w:t>.</w:t>
      </w:r>
      <w:r w:rsidRPr="00DA4979">
        <w:rPr>
          <w:rStyle w:val="2115pt"/>
          <w:rFonts w:eastAsia="Courier New"/>
          <w:b/>
        </w:rPr>
        <w:t xml:space="preserve"> (1</w:t>
      </w:r>
      <w:r w:rsidR="00131269">
        <w:rPr>
          <w:rStyle w:val="2115pt"/>
          <w:rFonts w:eastAsia="Courier New"/>
          <w:b/>
        </w:rPr>
        <w:t xml:space="preserve"> </w:t>
      </w:r>
      <w:r w:rsidRPr="00DA4979">
        <w:rPr>
          <w:rStyle w:val="2115pt"/>
          <w:rFonts w:eastAsia="Courier New"/>
          <w:b/>
        </w:rPr>
        <w:t>ч</w:t>
      </w:r>
      <w:r w:rsidR="00755A43">
        <w:rPr>
          <w:rStyle w:val="2115pt"/>
          <w:rFonts w:eastAsia="Courier New"/>
          <w:b/>
        </w:rPr>
        <w:t>.</w:t>
      </w:r>
      <w:r w:rsidRPr="00DA4979">
        <w:rPr>
          <w:rStyle w:val="2115pt"/>
          <w:rFonts w:eastAsia="Courier New"/>
          <w:b/>
        </w:rPr>
        <w:t>).</w:t>
      </w:r>
      <w:proofErr w:type="gramEnd"/>
    </w:p>
    <w:p w:rsidR="00941F87" w:rsidRPr="00DA4979" w:rsidRDefault="00941F87" w:rsidP="00941F87">
      <w:pPr>
        <w:pStyle w:val="a4"/>
        <w:spacing w:before="0" w:beforeAutospacing="0" w:after="0" w:afterAutospacing="0" w:line="360" w:lineRule="auto"/>
        <w:ind w:firstLine="709"/>
        <w:jc w:val="both"/>
        <w:rPr>
          <w:highlight w:val="yellow"/>
        </w:rPr>
      </w:pPr>
      <w:r>
        <w:rPr>
          <w:b/>
          <w:i/>
        </w:rPr>
        <w:t>Практическая работа №11: «Изучаем инструменты графического редактора»</w:t>
      </w:r>
      <w:r w:rsidR="00375E6A">
        <w:rPr>
          <w:b/>
          <w:i/>
        </w:rPr>
        <w:t xml:space="preserve">. </w:t>
      </w:r>
      <w:r w:rsidRPr="00DA4979">
        <w:rPr>
          <w:rStyle w:val="2115pt"/>
          <w:rFonts w:eastAsia="Courier New"/>
          <w:b/>
        </w:rPr>
        <w:t>(1</w:t>
      </w:r>
      <w:r w:rsidR="00131269">
        <w:rPr>
          <w:rStyle w:val="2115pt"/>
          <w:rFonts w:eastAsia="Courier New"/>
          <w:b/>
        </w:rPr>
        <w:t xml:space="preserve"> </w:t>
      </w:r>
      <w:r w:rsidRPr="00DA4979">
        <w:rPr>
          <w:rStyle w:val="2115pt"/>
          <w:rFonts w:eastAsia="Courier New"/>
          <w:b/>
        </w:rPr>
        <w:t>ч</w:t>
      </w:r>
      <w:r w:rsidR="00755A43">
        <w:rPr>
          <w:rStyle w:val="2115pt"/>
          <w:rFonts w:eastAsia="Courier New"/>
          <w:b/>
        </w:rPr>
        <w:t>.</w:t>
      </w:r>
      <w:r w:rsidRPr="00DA4979">
        <w:rPr>
          <w:rStyle w:val="2115pt"/>
          <w:rFonts w:eastAsia="Courier New"/>
          <w:b/>
        </w:rPr>
        <w:t>).</w:t>
      </w:r>
    </w:p>
    <w:p w:rsidR="007254D3" w:rsidRDefault="00941F87" w:rsidP="007254D3">
      <w:pPr>
        <w:pStyle w:val="a4"/>
        <w:spacing w:before="0" w:beforeAutospacing="0" w:after="0" w:afterAutospacing="0" w:line="360" w:lineRule="auto"/>
        <w:ind w:firstLine="709"/>
        <w:jc w:val="both"/>
      </w:pPr>
      <w:r w:rsidRPr="000B004C">
        <w:rPr>
          <w:b/>
          <w:bCs/>
          <w:i/>
        </w:rPr>
        <w:t>Практическая работа №12: «Работаем с графическими фрагментами</w:t>
      </w:r>
      <w:r w:rsidR="000B004C" w:rsidRPr="000B004C">
        <w:rPr>
          <w:b/>
          <w:bCs/>
          <w:i/>
        </w:rPr>
        <w:t xml:space="preserve">. </w:t>
      </w:r>
      <w:r w:rsidR="000B004C" w:rsidRPr="00EE0DBA">
        <w:rPr>
          <w:b/>
          <w:i/>
          <w:color w:val="000000" w:themeColor="text1"/>
        </w:rPr>
        <w:t>Создание эскиза объемно-пространственной композиции»</w:t>
      </w:r>
      <w:r w:rsidR="00375E6A" w:rsidRPr="000B004C">
        <w:rPr>
          <w:b/>
          <w:i/>
        </w:rPr>
        <w:t>.</w:t>
      </w:r>
      <w:r w:rsidR="00375E6A">
        <w:rPr>
          <w:b/>
          <w:i/>
        </w:rPr>
        <w:t xml:space="preserve"> </w:t>
      </w:r>
      <w:r w:rsidRPr="00DA4979">
        <w:rPr>
          <w:rStyle w:val="2115pt"/>
          <w:rFonts w:eastAsia="Courier New"/>
          <w:b/>
        </w:rPr>
        <w:t>(1</w:t>
      </w:r>
      <w:r w:rsidR="00131269">
        <w:rPr>
          <w:rStyle w:val="2115pt"/>
          <w:rFonts w:eastAsia="Courier New"/>
          <w:b/>
        </w:rPr>
        <w:t xml:space="preserve"> </w:t>
      </w:r>
      <w:r w:rsidRPr="00DA4979">
        <w:rPr>
          <w:rStyle w:val="2115pt"/>
          <w:rFonts w:eastAsia="Courier New"/>
          <w:b/>
        </w:rPr>
        <w:t>ч</w:t>
      </w:r>
      <w:r w:rsidR="00755A43">
        <w:rPr>
          <w:rStyle w:val="2115pt"/>
          <w:rFonts w:eastAsia="Courier New"/>
          <w:b/>
        </w:rPr>
        <w:t>.</w:t>
      </w:r>
      <w:r w:rsidRPr="00DA4979">
        <w:rPr>
          <w:rStyle w:val="2115pt"/>
          <w:rFonts w:eastAsia="Courier New"/>
          <w:b/>
        </w:rPr>
        <w:t>).</w:t>
      </w:r>
    </w:p>
    <w:p w:rsidR="00941F87" w:rsidRPr="00DA4979" w:rsidRDefault="00941F87" w:rsidP="007254D3">
      <w:pPr>
        <w:pStyle w:val="a4"/>
        <w:spacing w:before="0" w:beforeAutospacing="0" w:after="0" w:afterAutospacing="0" w:line="360" w:lineRule="auto"/>
        <w:ind w:firstLine="709"/>
        <w:jc w:val="both"/>
        <w:rPr>
          <w:highlight w:val="yellow"/>
        </w:rPr>
      </w:pPr>
      <w:r w:rsidRPr="000B004C">
        <w:rPr>
          <w:b/>
          <w:i/>
        </w:rPr>
        <w:lastRenderedPageBreak/>
        <w:t>Практическая работа №13: «Планируем работу в графическом редакторе</w:t>
      </w:r>
      <w:r w:rsidR="000B004C" w:rsidRPr="000B004C">
        <w:rPr>
          <w:b/>
          <w:i/>
        </w:rPr>
        <w:t xml:space="preserve">. </w:t>
      </w:r>
      <w:r w:rsidR="000B004C" w:rsidRPr="00EE0DBA">
        <w:rPr>
          <w:b/>
          <w:i/>
          <w:color w:val="000000" w:themeColor="text1"/>
        </w:rPr>
        <w:t>Работа в программе F</w:t>
      </w:r>
      <w:r w:rsidR="000B004C" w:rsidRPr="00EE0DBA">
        <w:rPr>
          <w:b/>
          <w:i/>
          <w:color w:val="000000" w:themeColor="text1"/>
          <w:lang w:val="en-US"/>
        </w:rPr>
        <w:t>usion</w:t>
      </w:r>
      <w:r w:rsidR="000B004C" w:rsidRPr="00EE0DBA">
        <w:rPr>
          <w:b/>
          <w:i/>
          <w:color w:val="000000" w:themeColor="text1"/>
        </w:rPr>
        <w:t xml:space="preserve"> 360</w:t>
      </w:r>
      <w:r w:rsidRPr="000B004C">
        <w:rPr>
          <w:b/>
          <w:i/>
        </w:rPr>
        <w:t>»</w:t>
      </w:r>
      <w:r w:rsidR="00375E6A" w:rsidRPr="000B004C">
        <w:rPr>
          <w:b/>
          <w:i/>
        </w:rPr>
        <w:t>.</w:t>
      </w:r>
      <w:r w:rsidRPr="000B004C">
        <w:rPr>
          <w:rStyle w:val="2115pt"/>
          <w:rFonts w:eastAsia="Courier New"/>
          <w:b/>
          <w:i/>
        </w:rPr>
        <w:t xml:space="preserve"> </w:t>
      </w:r>
      <w:r w:rsidRPr="00DA4979">
        <w:rPr>
          <w:rStyle w:val="2115pt"/>
          <w:rFonts w:eastAsia="Courier New"/>
          <w:b/>
        </w:rPr>
        <w:t>(1</w:t>
      </w:r>
      <w:r w:rsidR="00131269">
        <w:rPr>
          <w:rStyle w:val="2115pt"/>
          <w:rFonts w:eastAsia="Courier New"/>
          <w:b/>
        </w:rPr>
        <w:t xml:space="preserve"> </w:t>
      </w:r>
      <w:r w:rsidRPr="00DA4979">
        <w:rPr>
          <w:rStyle w:val="2115pt"/>
          <w:rFonts w:eastAsia="Courier New"/>
          <w:b/>
        </w:rPr>
        <w:t>ч</w:t>
      </w:r>
      <w:r w:rsidR="00755A43">
        <w:rPr>
          <w:rStyle w:val="2115pt"/>
          <w:rFonts w:eastAsia="Courier New"/>
          <w:b/>
        </w:rPr>
        <w:t>.</w:t>
      </w:r>
      <w:r w:rsidRPr="00DA4979">
        <w:rPr>
          <w:rStyle w:val="2115pt"/>
          <w:rFonts w:eastAsia="Courier New"/>
          <w:b/>
        </w:rPr>
        <w:t>).</w:t>
      </w:r>
    </w:p>
    <w:p w:rsidR="00941F87" w:rsidRPr="00DA4979" w:rsidRDefault="00941F87" w:rsidP="00941F87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highlight w:val="yellow"/>
        </w:rPr>
      </w:pPr>
      <w:r>
        <w:rPr>
          <w:b/>
          <w:bCs/>
          <w:i/>
        </w:rPr>
        <w:t xml:space="preserve">Обработка информации. </w:t>
      </w:r>
      <w:proofErr w:type="gramStart"/>
      <w:r>
        <w:rPr>
          <w:b/>
          <w:bCs/>
          <w:i/>
        </w:rPr>
        <w:t>Изменение формы представления информации</w:t>
      </w:r>
      <w:r w:rsidRPr="00CA711F">
        <w:rPr>
          <w:b/>
          <w:i/>
        </w:rPr>
        <w:t>:</w:t>
      </w:r>
      <w:r w:rsidR="00131269">
        <w:rPr>
          <w:b/>
          <w:i/>
        </w:rPr>
        <w:t xml:space="preserve"> </w:t>
      </w:r>
      <w:r>
        <w:t>разнообразие задач обработки информации (обработка информации, исполнитель, входная информация, выходная информация, форма исходных данных); систематизация информации (систематизация информации,</w:t>
      </w:r>
      <w:r w:rsidR="00DF52FA">
        <w:t xml:space="preserve"> сортировка информации, виды сортировки информации</w:t>
      </w:r>
      <w:r>
        <w:t xml:space="preserve">); поиск информации (поиск информации, систематизированная информация); изменение формы представления информации (форма представления информации, изменение формы представления информации). </w:t>
      </w:r>
      <w:r w:rsidRPr="00DA4979">
        <w:rPr>
          <w:rStyle w:val="2115pt"/>
          <w:rFonts w:eastAsia="Courier New"/>
          <w:b/>
        </w:rPr>
        <w:t>(1</w:t>
      </w:r>
      <w:r w:rsidR="00131269">
        <w:rPr>
          <w:rStyle w:val="2115pt"/>
          <w:rFonts w:eastAsia="Courier New"/>
          <w:b/>
        </w:rPr>
        <w:t xml:space="preserve"> </w:t>
      </w:r>
      <w:r w:rsidRPr="00DA4979">
        <w:rPr>
          <w:rStyle w:val="2115pt"/>
          <w:rFonts w:eastAsia="Courier New"/>
          <w:b/>
        </w:rPr>
        <w:t>ч</w:t>
      </w:r>
      <w:r w:rsidR="00755A43">
        <w:rPr>
          <w:rStyle w:val="2115pt"/>
          <w:rFonts w:eastAsia="Courier New"/>
          <w:b/>
        </w:rPr>
        <w:t>.</w:t>
      </w:r>
      <w:r w:rsidRPr="00DA4979">
        <w:rPr>
          <w:rStyle w:val="2115pt"/>
          <w:rFonts w:eastAsia="Courier New"/>
          <w:b/>
        </w:rPr>
        <w:t>).</w:t>
      </w:r>
      <w:proofErr w:type="gramEnd"/>
    </w:p>
    <w:p w:rsidR="00941F87" w:rsidRPr="00DA4979" w:rsidRDefault="00941F87" w:rsidP="00941F87">
      <w:pPr>
        <w:pStyle w:val="a4"/>
        <w:spacing w:before="0" w:beforeAutospacing="0" w:after="0" w:afterAutospacing="0" w:line="360" w:lineRule="auto"/>
        <w:ind w:firstLine="708"/>
        <w:jc w:val="both"/>
        <w:rPr>
          <w:highlight w:val="yellow"/>
        </w:rPr>
      </w:pPr>
      <w:r>
        <w:rPr>
          <w:b/>
          <w:i/>
        </w:rPr>
        <w:t>Практическая работа №14: «Создаем списки»</w:t>
      </w:r>
      <w:r w:rsidR="00375E6A">
        <w:rPr>
          <w:b/>
          <w:i/>
        </w:rPr>
        <w:t>.</w:t>
      </w:r>
      <w:r w:rsidR="00F8104B">
        <w:rPr>
          <w:b/>
          <w:i/>
        </w:rPr>
        <w:t xml:space="preserve"> </w:t>
      </w:r>
      <w:r w:rsidRPr="00DA4979">
        <w:rPr>
          <w:rStyle w:val="2115pt"/>
          <w:rFonts w:eastAsia="Courier New"/>
          <w:b/>
        </w:rPr>
        <w:t>(1</w:t>
      </w:r>
      <w:r w:rsidR="00131269">
        <w:rPr>
          <w:rStyle w:val="2115pt"/>
          <w:rFonts w:eastAsia="Courier New"/>
          <w:b/>
        </w:rPr>
        <w:t xml:space="preserve"> </w:t>
      </w:r>
      <w:r w:rsidRPr="00DA4979">
        <w:rPr>
          <w:rStyle w:val="2115pt"/>
          <w:rFonts w:eastAsia="Courier New"/>
          <w:b/>
        </w:rPr>
        <w:t>ч</w:t>
      </w:r>
      <w:r w:rsidR="00755A43">
        <w:rPr>
          <w:rStyle w:val="2115pt"/>
          <w:rFonts w:eastAsia="Courier New"/>
          <w:b/>
        </w:rPr>
        <w:t>.</w:t>
      </w:r>
      <w:r w:rsidRPr="00DA4979">
        <w:rPr>
          <w:rStyle w:val="2115pt"/>
          <w:rFonts w:eastAsia="Courier New"/>
          <w:b/>
        </w:rPr>
        <w:t>).</w:t>
      </w:r>
    </w:p>
    <w:p w:rsidR="00941F87" w:rsidRPr="00DA4979" w:rsidRDefault="00941F87" w:rsidP="00941F87">
      <w:pPr>
        <w:pStyle w:val="a4"/>
        <w:spacing w:before="0" w:beforeAutospacing="0" w:after="0" w:afterAutospacing="0" w:line="360" w:lineRule="auto"/>
        <w:ind w:firstLine="708"/>
        <w:jc w:val="both"/>
        <w:rPr>
          <w:highlight w:val="yellow"/>
        </w:rPr>
      </w:pPr>
      <w:r>
        <w:rPr>
          <w:b/>
          <w:bCs/>
          <w:i/>
        </w:rPr>
        <w:t>Практическая работа №15: «Ищем информацию в сети Интернет»</w:t>
      </w:r>
      <w:r w:rsidR="00375E6A">
        <w:rPr>
          <w:b/>
          <w:i/>
        </w:rPr>
        <w:t>.</w:t>
      </w:r>
      <w:r w:rsidR="00F8104B">
        <w:rPr>
          <w:b/>
          <w:i/>
        </w:rPr>
        <w:t xml:space="preserve"> </w:t>
      </w:r>
      <w:r w:rsidRPr="00DA4979">
        <w:rPr>
          <w:rStyle w:val="2115pt"/>
          <w:rFonts w:eastAsia="Courier New"/>
          <w:b/>
        </w:rPr>
        <w:t>(1</w:t>
      </w:r>
      <w:r w:rsidR="00131269">
        <w:rPr>
          <w:rStyle w:val="2115pt"/>
          <w:rFonts w:eastAsia="Courier New"/>
          <w:b/>
        </w:rPr>
        <w:t xml:space="preserve"> </w:t>
      </w:r>
      <w:r w:rsidRPr="00DA4979">
        <w:rPr>
          <w:rStyle w:val="2115pt"/>
          <w:rFonts w:eastAsia="Courier New"/>
          <w:b/>
        </w:rPr>
        <w:t>ч</w:t>
      </w:r>
      <w:r w:rsidR="00755A43">
        <w:rPr>
          <w:rStyle w:val="2115pt"/>
          <w:rFonts w:eastAsia="Courier New"/>
          <w:b/>
        </w:rPr>
        <w:t>.</w:t>
      </w:r>
      <w:r w:rsidRPr="00DA4979">
        <w:rPr>
          <w:rStyle w:val="2115pt"/>
          <w:rFonts w:eastAsia="Courier New"/>
          <w:b/>
        </w:rPr>
        <w:t>).</w:t>
      </w:r>
    </w:p>
    <w:p w:rsidR="00941F87" w:rsidRDefault="00941F87" w:rsidP="00AD2DA9">
      <w:pPr>
        <w:pStyle w:val="a4"/>
        <w:spacing w:before="0" w:beforeAutospacing="0" w:after="0" w:afterAutospacing="0" w:line="360" w:lineRule="auto"/>
        <w:ind w:firstLine="708"/>
        <w:jc w:val="both"/>
        <w:rPr>
          <w:rStyle w:val="2115pt"/>
          <w:rFonts w:eastAsia="Courier New"/>
          <w:b/>
        </w:rPr>
      </w:pPr>
      <w:proofErr w:type="gramStart"/>
      <w:r>
        <w:rPr>
          <w:b/>
          <w:i/>
        </w:rPr>
        <w:t>Контрольная</w:t>
      </w:r>
      <w:proofErr w:type="gramEnd"/>
      <w:r>
        <w:rPr>
          <w:b/>
          <w:i/>
        </w:rPr>
        <w:t xml:space="preserve"> работа №3 по </w:t>
      </w:r>
      <w:r w:rsidR="0008334B">
        <w:rPr>
          <w:b/>
          <w:i/>
        </w:rPr>
        <w:t>главе</w:t>
      </w:r>
      <w:r>
        <w:rPr>
          <w:b/>
          <w:i/>
        </w:rPr>
        <w:t>: «Информационное моделирование»</w:t>
      </w:r>
      <w:r w:rsidR="00375E6A">
        <w:rPr>
          <w:b/>
          <w:i/>
        </w:rPr>
        <w:t>.</w:t>
      </w:r>
      <w:r w:rsidRPr="00DA4979">
        <w:rPr>
          <w:rStyle w:val="2115pt"/>
          <w:rFonts w:eastAsia="Courier New"/>
          <w:b/>
        </w:rPr>
        <w:t xml:space="preserve"> (1</w:t>
      </w:r>
      <w:r w:rsidR="00131269">
        <w:rPr>
          <w:rStyle w:val="2115pt"/>
          <w:rFonts w:eastAsia="Courier New"/>
          <w:b/>
        </w:rPr>
        <w:t xml:space="preserve"> </w:t>
      </w:r>
      <w:r w:rsidRPr="00DA4979">
        <w:rPr>
          <w:rStyle w:val="2115pt"/>
          <w:rFonts w:eastAsia="Courier New"/>
          <w:b/>
        </w:rPr>
        <w:t>ч</w:t>
      </w:r>
      <w:r w:rsidR="00755A43">
        <w:rPr>
          <w:rStyle w:val="2115pt"/>
          <w:rFonts w:eastAsia="Courier New"/>
          <w:b/>
        </w:rPr>
        <w:t>.</w:t>
      </w:r>
      <w:r w:rsidRPr="00DA4979">
        <w:rPr>
          <w:rStyle w:val="2115pt"/>
          <w:rFonts w:eastAsia="Courier New"/>
          <w:b/>
        </w:rPr>
        <w:t>).</w:t>
      </w:r>
    </w:p>
    <w:p w:rsidR="00941F87" w:rsidRDefault="00941F87" w:rsidP="00AD2DA9">
      <w:pPr>
        <w:pStyle w:val="a4"/>
        <w:spacing w:before="0" w:beforeAutospacing="0" w:after="0" w:afterAutospacing="0" w:line="360" w:lineRule="auto"/>
        <w:ind w:firstLine="708"/>
        <w:jc w:val="both"/>
        <w:rPr>
          <w:rStyle w:val="2115pt"/>
          <w:rFonts w:eastAsia="Courier New"/>
          <w:b/>
        </w:rPr>
      </w:pPr>
    </w:p>
    <w:p w:rsidR="00941F87" w:rsidRDefault="00EE7AD5" w:rsidP="001505D5">
      <w:pPr>
        <w:pStyle w:val="a4"/>
        <w:numPr>
          <w:ilvl w:val="1"/>
          <w:numId w:val="4"/>
        </w:numPr>
        <w:tabs>
          <w:tab w:val="clear" w:pos="1440"/>
        </w:tabs>
        <w:spacing w:before="0" w:beforeAutospacing="0" w:after="0" w:afterAutospacing="0" w:line="360" w:lineRule="auto"/>
        <w:ind w:hanging="306"/>
        <w:jc w:val="both"/>
        <w:rPr>
          <w:b/>
          <w:i/>
          <w:iCs/>
        </w:rPr>
      </w:pPr>
      <w:r>
        <w:rPr>
          <w:b/>
          <w:bCs/>
          <w:iCs/>
        </w:rPr>
        <w:t>Элементы алгоритмизации</w:t>
      </w:r>
      <w:r w:rsidR="001505D5">
        <w:rPr>
          <w:b/>
          <w:bCs/>
          <w:iCs/>
        </w:rPr>
        <w:t>.</w:t>
      </w:r>
      <w:r>
        <w:rPr>
          <w:b/>
          <w:bCs/>
          <w:iCs/>
        </w:rPr>
        <w:t xml:space="preserve"> (3</w:t>
      </w:r>
      <w:r w:rsidR="00941F87" w:rsidRPr="00CA711F">
        <w:rPr>
          <w:b/>
          <w:bCs/>
          <w:iCs/>
        </w:rPr>
        <w:t xml:space="preserve"> ч</w:t>
      </w:r>
      <w:r w:rsidR="00755A43">
        <w:rPr>
          <w:b/>
          <w:bCs/>
          <w:iCs/>
        </w:rPr>
        <w:t>.</w:t>
      </w:r>
      <w:r w:rsidR="00941F87" w:rsidRPr="00CA711F">
        <w:rPr>
          <w:b/>
          <w:bCs/>
          <w:iCs/>
        </w:rPr>
        <w:t>).</w:t>
      </w:r>
    </w:p>
    <w:p w:rsidR="00941F87" w:rsidRPr="00A53D16" w:rsidRDefault="00941F87" w:rsidP="00AD2DA9">
      <w:pPr>
        <w:pStyle w:val="a4"/>
        <w:spacing w:before="0" w:beforeAutospacing="0" w:after="0" w:afterAutospacing="0" w:line="360" w:lineRule="auto"/>
        <w:jc w:val="both"/>
        <w:rPr>
          <w:b/>
          <w:i/>
          <w:iCs/>
        </w:rPr>
      </w:pPr>
    </w:p>
    <w:p w:rsidR="00941F87" w:rsidRPr="00DA4979" w:rsidRDefault="00941F87" w:rsidP="00AD2DA9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highlight w:val="yellow"/>
        </w:rPr>
      </w:pPr>
      <w:r w:rsidRPr="00A53D16">
        <w:rPr>
          <w:b/>
          <w:bCs/>
          <w:i/>
        </w:rPr>
        <w:t xml:space="preserve">Преобразование информации по заданным правилам. Практическая работа №16: </w:t>
      </w:r>
      <w:proofErr w:type="gramStart"/>
      <w:r w:rsidRPr="00A53D16">
        <w:rPr>
          <w:b/>
          <w:bCs/>
          <w:i/>
        </w:rPr>
        <w:t>«Выполняем вычисления с помощью программы Калькулятор»</w:t>
      </w:r>
      <w:r w:rsidRPr="00A53D16">
        <w:rPr>
          <w:b/>
          <w:i/>
        </w:rPr>
        <w:t>:</w:t>
      </w:r>
      <w:r w:rsidR="00131269">
        <w:rPr>
          <w:b/>
          <w:i/>
        </w:rPr>
        <w:t xml:space="preserve"> </w:t>
      </w:r>
      <w:r>
        <w:t>преобразование информации по заданным правилам (решение задач, в которых осуществляется преобразование входной информации в выходную); преобразование информации путем рассуждений (решение задач, в которых осуществляется преобразование входной информации в выходную с помощью логических рассуждений); разработка плана действий и его запись (решение задач, в которых разрабатывается план действий, обеспечивающий нужный результат);</w:t>
      </w:r>
      <w:proofErr w:type="gramEnd"/>
      <w:r>
        <w:t xml:space="preserve"> создание движущихся изображений (анимация).</w:t>
      </w:r>
      <w:r w:rsidR="00F8104B">
        <w:t xml:space="preserve"> </w:t>
      </w:r>
      <w:r w:rsidRPr="00DA4979">
        <w:rPr>
          <w:rStyle w:val="2115pt"/>
          <w:rFonts w:eastAsia="Courier New"/>
          <w:b/>
        </w:rPr>
        <w:t>(1</w:t>
      </w:r>
      <w:r w:rsidR="00131269">
        <w:rPr>
          <w:rStyle w:val="2115pt"/>
          <w:rFonts w:eastAsia="Courier New"/>
          <w:b/>
        </w:rPr>
        <w:t xml:space="preserve"> </w:t>
      </w:r>
      <w:r w:rsidRPr="00DA4979">
        <w:rPr>
          <w:rStyle w:val="2115pt"/>
          <w:rFonts w:eastAsia="Courier New"/>
          <w:b/>
        </w:rPr>
        <w:t>ч</w:t>
      </w:r>
      <w:r w:rsidR="00755A43">
        <w:rPr>
          <w:rStyle w:val="2115pt"/>
          <w:rFonts w:eastAsia="Courier New"/>
          <w:b/>
        </w:rPr>
        <w:t>.</w:t>
      </w:r>
      <w:r w:rsidRPr="00DA4979">
        <w:rPr>
          <w:rStyle w:val="2115pt"/>
          <w:rFonts w:eastAsia="Courier New"/>
          <w:b/>
        </w:rPr>
        <w:t>).</w:t>
      </w:r>
    </w:p>
    <w:p w:rsidR="00941F87" w:rsidRPr="00DA4979" w:rsidRDefault="00941F87" w:rsidP="00941F87">
      <w:pPr>
        <w:pStyle w:val="a4"/>
        <w:spacing w:before="0" w:beforeAutospacing="0" w:after="0" w:afterAutospacing="0" w:line="360" w:lineRule="auto"/>
        <w:ind w:firstLine="708"/>
        <w:jc w:val="both"/>
        <w:rPr>
          <w:highlight w:val="yellow"/>
        </w:rPr>
      </w:pPr>
      <w:r w:rsidRPr="00A53D16">
        <w:rPr>
          <w:b/>
          <w:i/>
        </w:rPr>
        <w:t>Практическая работа №17: «Создаем анимацию»</w:t>
      </w:r>
      <w:r w:rsidR="00375E6A">
        <w:rPr>
          <w:b/>
          <w:i/>
        </w:rPr>
        <w:t xml:space="preserve">. </w:t>
      </w:r>
      <w:r w:rsidRPr="00DA4979">
        <w:rPr>
          <w:rStyle w:val="2115pt"/>
          <w:rFonts w:eastAsia="Courier New"/>
          <w:b/>
        </w:rPr>
        <w:t>(1</w:t>
      </w:r>
      <w:r w:rsidR="00131269">
        <w:rPr>
          <w:rStyle w:val="2115pt"/>
          <w:rFonts w:eastAsia="Courier New"/>
          <w:b/>
        </w:rPr>
        <w:t xml:space="preserve"> </w:t>
      </w:r>
      <w:r w:rsidRPr="00DA4979">
        <w:rPr>
          <w:rStyle w:val="2115pt"/>
          <w:rFonts w:eastAsia="Courier New"/>
          <w:b/>
        </w:rPr>
        <w:t>ч</w:t>
      </w:r>
      <w:r w:rsidR="00755A43">
        <w:rPr>
          <w:rStyle w:val="2115pt"/>
          <w:rFonts w:eastAsia="Courier New"/>
          <w:b/>
        </w:rPr>
        <w:t>.</w:t>
      </w:r>
      <w:r w:rsidRPr="00DA4979">
        <w:rPr>
          <w:rStyle w:val="2115pt"/>
          <w:rFonts w:eastAsia="Courier New"/>
          <w:b/>
        </w:rPr>
        <w:t>).</w:t>
      </w:r>
    </w:p>
    <w:p w:rsidR="00941F87" w:rsidRDefault="00941F87" w:rsidP="00941F87">
      <w:pPr>
        <w:pStyle w:val="a4"/>
        <w:spacing w:before="0" w:beforeAutospacing="0" w:after="0" w:afterAutospacing="0" w:line="360" w:lineRule="auto"/>
        <w:ind w:firstLine="708"/>
        <w:jc w:val="both"/>
        <w:rPr>
          <w:rStyle w:val="2115pt"/>
          <w:rFonts w:eastAsia="Courier New"/>
          <w:b/>
        </w:rPr>
      </w:pPr>
      <w:r w:rsidRPr="00A53D16">
        <w:rPr>
          <w:b/>
          <w:bCs/>
          <w:i/>
        </w:rPr>
        <w:t>Практическая работа №18:</w:t>
      </w:r>
      <w:r w:rsidRPr="00A53D16">
        <w:rPr>
          <w:b/>
          <w:i/>
        </w:rPr>
        <w:t xml:space="preserve"> «Создаем слайд-шоу»</w:t>
      </w:r>
      <w:r w:rsidR="00375E6A">
        <w:rPr>
          <w:b/>
          <w:i/>
        </w:rPr>
        <w:t xml:space="preserve">. </w:t>
      </w:r>
      <w:r w:rsidRPr="00DA4979">
        <w:rPr>
          <w:rStyle w:val="2115pt"/>
          <w:rFonts w:eastAsia="Courier New"/>
          <w:b/>
        </w:rPr>
        <w:t>(1</w:t>
      </w:r>
      <w:r w:rsidR="00131269">
        <w:rPr>
          <w:rStyle w:val="2115pt"/>
          <w:rFonts w:eastAsia="Courier New"/>
          <w:b/>
        </w:rPr>
        <w:t xml:space="preserve"> </w:t>
      </w:r>
      <w:r w:rsidRPr="00DA4979">
        <w:rPr>
          <w:rStyle w:val="2115pt"/>
          <w:rFonts w:eastAsia="Courier New"/>
          <w:b/>
        </w:rPr>
        <w:t>ч</w:t>
      </w:r>
      <w:r w:rsidR="00755A43">
        <w:rPr>
          <w:rStyle w:val="2115pt"/>
          <w:rFonts w:eastAsia="Courier New"/>
          <w:b/>
        </w:rPr>
        <w:t>.</w:t>
      </w:r>
      <w:r w:rsidRPr="00DA4979">
        <w:rPr>
          <w:rStyle w:val="2115pt"/>
          <w:rFonts w:eastAsia="Courier New"/>
          <w:b/>
        </w:rPr>
        <w:t>).</w:t>
      </w:r>
    </w:p>
    <w:p w:rsidR="0008334B" w:rsidRDefault="0008334B" w:rsidP="00FC6F27">
      <w:pPr>
        <w:pStyle w:val="a4"/>
        <w:spacing w:before="0" w:beforeAutospacing="0" w:after="0" w:afterAutospacing="0" w:line="360" w:lineRule="auto"/>
        <w:jc w:val="both"/>
        <w:rPr>
          <w:b/>
          <w:bCs/>
          <w:iCs/>
        </w:rPr>
      </w:pPr>
    </w:p>
    <w:p w:rsidR="00EE7AD5" w:rsidRDefault="002A001D" w:rsidP="001505D5">
      <w:pPr>
        <w:pStyle w:val="a4"/>
        <w:spacing w:before="0" w:beforeAutospacing="0" w:after="0" w:afterAutospacing="0" w:line="360" w:lineRule="auto"/>
        <w:ind w:left="1418" w:hanging="284"/>
        <w:jc w:val="both"/>
        <w:rPr>
          <w:b/>
          <w:i/>
          <w:iCs/>
        </w:rPr>
      </w:pPr>
      <w:r>
        <w:rPr>
          <w:b/>
          <w:bCs/>
          <w:iCs/>
        </w:rPr>
        <w:t>Итоговое повторение</w:t>
      </w:r>
      <w:r w:rsidR="001505D5">
        <w:rPr>
          <w:b/>
          <w:bCs/>
          <w:iCs/>
        </w:rPr>
        <w:t>.</w:t>
      </w:r>
      <w:r w:rsidR="00EE7AD5">
        <w:rPr>
          <w:b/>
          <w:bCs/>
          <w:iCs/>
        </w:rPr>
        <w:t xml:space="preserve"> (1</w:t>
      </w:r>
      <w:r w:rsidR="00EE7AD5" w:rsidRPr="00CA711F">
        <w:rPr>
          <w:b/>
          <w:bCs/>
          <w:iCs/>
        </w:rPr>
        <w:t xml:space="preserve"> ч</w:t>
      </w:r>
      <w:r w:rsidR="00755A43">
        <w:rPr>
          <w:b/>
          <w:bCs/>
          <w:iCs/>
        </w:rPr>
        <w:t>.</w:t>
      </w:r>
      <w:r w:rsidR="00EE7AD5" w:rsidRPr="00CA711F">
        <w:rPr>
          <w:b/>
          <w:bCs/>
          <w:iCs/>
        </w:rPr>
        <w:t>).</w:t>
      </w:r>
    </w:p>
    <w:p w:rsidR="00EE7AD5" w:rsidRPr="00DA4979" w:rsidRDefault="00EE7AD5" w:rsidP="00941F87">
      <w:pPr>
        <w:pStyle w:val="a4"/>
        <w:spacing w:before="0" w:beforeAutospacing="0" w:after="0" w:afterAutospacing="0" w:line="360" w:lineRule="auto"/>
        <w:ind w:firstLine="708"/>
        <w:jc w:val="both"/>
        <w:rPr>
          <w:highlight w:val="yellow"/>
        </w:rPr>
      </w:pPr>
    </w:p>
    <w:p w:rsidR="00AD5B00" w:rsidRPr="00DC2CD6" w:rsidRDefault="00EE7AD5" w:rsidP="00DC2CD6">
      <w:pPr>
        <w:pStyle w:val="a4"/>
        <w:spacing w:before="0" w:beforeAutospacing="0" w:after="0" w:afterAutospacing="0" w:line="360" w:lineRule="auto"/>
        <w:ind w:firstLine="708"/>
        <w:jc w:val="both"/>
        <w:rPr>
          <w:rFonts w:eastAsia="Courier New"/>
          <w:b/>
          <w:color w:val="000000"/>
          <w:sz w:val="23"/>
          <w:szCs w:val="23"/>
          <w:shd w:val="clear" w:color="auto" w:fill="FFFFFF"/>
        </w:rPr>
      </w:pPr>
      <w:r>
        <w:rPr>
          <w:b/>
          <w:i/>
          <w:color w:val="000000"/>
        </w:rPr>
        <w:t>Итоговое</w:t>
      </w:r>
      <w:r w:rsidR="0013126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повторение</w:t>
      </w:r>
      <w:r w:rsidR="00941F87" w:rsidRPr="00A53D16">
        <w:rPr>
          <w:b/>
          <w:i/>
          <w:color w:val="000000"/>
        </w:rPr>
        <w:t xml:space="preserve"> по всем изученным </w:t>
      </w:r>
      <w:r w:rsidR="000F64F9">
        <w:rPr>
          <w:b/>
          <w:i/>
          <w:color w:val="000000"/>
        </w:rPr>
        <w:t>главам</w:t>
      </w:r>
      <w:r w:rsidR="00941F87" w:rsidRPr="00A53D16">
        <w:rPr>
          <w:b/>
          <w:i/>
          <w:color w:val="000000"/>
        </w:rPr>
        <w:t xml:space="preserve"> </w:t>
      </w:r>
      <w:r w:rsidR="00701189">
        <w:rPr>
          <w:b/>
          <w:i/>
          <w:color w:val="000000"/>
        </w:rPr>
        <w:t xml:space="preserve">учебного </w:t>
      </w:r>
      <w:r w:rsidR="00941F87" w:rsidRPr="00A53D16">
        <w:rPr>
          <w:b/>
          <w:i/>
          <w:color w:val="000000"/>
        </w:rPr>
        <w:t>курса</w:t>
      </w:r>
      <w:r w:rsidR="00375E6A">
        <w:rPr>
          <w:b/>
          <w:i/>
          <w:color w:val="000000"/>
        </w:rPr>
        <w:t xml:space="preserve">. </w:t>
      </w:r>
      <w:r w:rsidR="00941F87" w:rsidRPr="00DA4979">
        <w:rPr>
          <w:rStyle w:val="2115pt"/>
          <w:rFonts w:eastAsia="Courier New"/>
          <w:b/>
        </w:rPr>
        <w:t>(1</w:t>
      </w:r>
      <w:r w:rsidR="00131269">
        <w:rPr>
          <w:rStyle w:val="2115pt"/>
          <w:rFonts w:eastAsia="Courier New"/>
          <w:b/>
        </w:rPr>
        <w:t xml:space="preserve"> </w:t>
      </w:r>
      <w:r w:rsidR="00941F87" w:rsidRPr="00DA4979">
        <w:rPr>
          <w:rStyle w:val="2115pt"/>
          <w:rFonts w:eastAsia="Courier New"/>
          <w:b/>
        </w:rPr>
        <w:t>ч</w:t>
      </w:r>
      <w:r w:rsidR="00755A43">
        <w:rPr>
          <w:rStyle w:val="2115pt"/>
          <w:rFonts w:eastAsia="Courier New"/>
          <w:b/>
        </w:rPr>
        <w:t>.</w:t>
      </w:r>
      <w:r w:rsidR="00941F87" w:rsidRPr="00DA4979">
        <w:rPr>
          <w:rStyle w:val="2115pt"/>
          <w:rFonts w:eastAsia="Courier New"/>
          <w:b/>
        </w:rPr>
        <w:t>).</w:t>
      </w:r>
    </w:p>
    <w:p w:rsidR="00EE0DBA" w:rsidRPr="00640C62" w:rsidRDefault="00EE0DBA" w:rsidP="00AD5B0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8"/>
          <w:szCs w:val="28"/>
          <w:lang w:eastAsia="ja-JP"/>
        </w:rPr>
      </w:pPr>
    </w:p>
    <w:p w:rsidR="00AD5B00" w:rsidRPr="00AD5B00" w:rsidRDefault="00AD5B00" w:rsidP="00AD5B0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8"/>
          <w:szCs w:val="28"/>
          <w:lang w:eastAsia="ja-JP"/>
        </w:rPr>
      </w:pPr>
      <w:r w:rsidRPr="00AD5B00">
        <w:rPr>
          <w:rFonts w:ascii="Times New Roman" w:hAnsi="Times New Roman" w:cs="Times New Roman"/>
          <w:b/>
          <w:bCs/>
          <w:iCs/>
          <w:sz w:val="28"/>
          <w:szCs w:val="28"/>
          <w:lang w:eastAsia="ja-JP"/>
        </w:rPr>
        <w:t>Место учебного курса в учебном плане</w:t>
      </w:r>
    </w:p>
    <w:p w:rsidR="00AD5B00" w:rsidRDefault="00AD5B00" w:rsidP="00AD5B00">
      <w:pPr>
        <w:pStyle w:val="a4"/>
        <w:spacing w:before="0" w:beforeAutospacing="0" w:after="0" w:afterAutospacing="0" w:line="360" w:lineRule="auto"/>
        <w:ind w:firstLine="708"/>
        <w:jc w:val="both"/>
        <w:rPr>
          <w:rStyle w:val="2115pt"/>
          <w:rFonts w:eastAsia="Courier New"/>
          <w:b/>
        </w:rPr>
      </w:pPr>
      <w:r w:rsidRPr="00414A22">
        <w:rPr>
          <w:rFonts w:eastAsiaTheme="minorEastAsia"/>
          <w:bCs/>
          <w:iCs/>
          <w:lang w:eastAsia="ja-JP"/>
        </w:rPr>
        <w:t>Программа рассчитана на</w:t>
      </w:r>
      <w:r w:rsidR="006E6921">
        <w:rPr>
          <w:rFonts w:eastAsiaTheme="minorEastAsia"/>
          <w:bCs/>
          <w:iCs/>
          <w:lang w:eastAsia="ja-JP"/>
        </w:rPr>
        <w:t xml:space="preserve"> </w:t>
      </w:r>
      <w:r w:rsidRPr="009704B2">
        <w:rPr>
          <w:rFonts w:eastAsiaTheme="minorEastAsia"/>
          <w:bCs/>
          <w:iCs/>
          <w:lang w:eastAsia="ja-JP"/>
        </w:rPr>
        <w:t xml:space="preserve">34 </w:t>
      </w:r>
      <w:proofErr w:type="gramStart"/>
      <w:r w:rsidRPr="00414A22">
        <w:rPr>
          <w:rFonts w:eastAsiaTheme="minorEastAsia"/>
          <w:bCs/>
          <w:iCs/>
          <w:lang w:eastAsia="ja-JP"/>
        </w:rPr>
        <w:t>учебных</w:t>
      </w:r>
      <w:proofErr w:type="gramEnd"/>
      <w:r w:rsidRPr="00414A22">
        <w:rPr>
          <w:rFonts w:eastAsiaTheme="minorEastAsia"/>
          <w:bCs/>
          <w:iCs/>
          <w:lang w:eastAsia="ja-JP"/>
        </w:rPr>
        <w:t xml:space="preserve"> часа из расчета 1 учебный </w:t>
      </w:r>
      <w:r>
        <w:rPr>
          <w:rFonts w:eastAsiaTheme="minorEastAsia"/>
          <w:bCs/>
          <w:iCs/>
          <w:lang w:eastAsia="ja-JP"/>
        </w:rPr>
        <w:t>час в неделю, в соответствии с у</w:t>
      </w:r>
      <w:r w:rsidRPr="00414A22">
        <w:rPr>
          <w:rFonts w:eastAsiaTheme="minorEastAsia"/>
          <w:bCs/>
          <w:iCs/>
          <w:lang w:eastAsia="ja-JP"/>
        </w:rPr>
        <w:t>чебным планом школы, предусматривающем</w:t>
      </w:r>
      <w:r w:rsidR="00131269">
        <w:rPr>
          <w:rFonts w:eastAsiaTheme="minorEastAsia"/>
          <w:bCs/>
          <w:iCs/>
          <w:lang w:eastAsia="ja-JP"/>
        </w:rPr>
        <w:t xml:space="preserve"> </w:t>
      </w:r>
      <w:r w:rsidRPr="009704B2">
        <w:rPr>
          <w:rFonts w:eastAsiaTheme="minorEastAsia"/>
          <w:bCs/>
          <w:iCs/>
          <w:lang w:eastAsia="ja-JP"/>
        </w:rPr>
        <w:t>34</w:t>
      </w:r>
      <w:r w:rsidR="00131269">
        <w:rPr>
          <w:rFonts w:eastAsiaTheme="minorEastAsia"/>
          <w:bCs/>
          <w:iCs/>
          <w:lang w:eastAsia="ja-JP"/>
        </w:rPr>
        <w:t xml:space="preserve"> </w:t>
      </w:r>
      <w:r w:rsidRPr="00414A22">
        <w:rPr>
          <w:rFonts w:eastAsiaTheme="minorEastAsia"/>
          <w:bCs/>
          <w:iCs/>
          <w:lang w:eastAsia="ja-JP"/>
        </w:rPr>
        <w:t>учебные недели.</w:t>
      </w:r>
    </w:p>
    <w:p w:rsidR="00375E6A" w:rsidRDefault="00375E6A" w:rsidP="00AD5B00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115" w:rsidRPr="007F0247" w:rsidRDefault="00557115" w:rsidP="00E935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44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pPr w:leftFromText="180" w:rightFromText="180" w:vertAnchor="text" w:tblpY="1"/>
        <w:tblOverlap w:val="never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693"/>
        <w:gridCol w:w="1418"/>
        <w:gridCol w:w="1417"/>
        <w:gridCol w:w="1560"/>
        <w:gridCol w:w="1559"/>
        <w:gridCol w:w="1417"/>
      </w:tblGrid>
      <w:tr w:rsidR="00557115" w:rsidRPr="00E54E44" w:rsidTr="00557115">
        <w:trPr>
          <w:trHeight w:val="287"/>
        </w:trPr>
        <w:tc>
          <w:tcPr>
            <w:tcW w:w="817" w:type="dxa"/>
            <w:vMerge w:val="restart"/>
            <w:shd w:val="clear" w:color="auto" w:fill="auto"/>
          </w:tcPr>
          <w:p w:rsidR="00557115" w:rsidRPr="00B024FF" w:rsidRDefault="00557115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№ главы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57115" w:rsidRPr="00B024FF" w:rsidRDefault="00557115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Название главы</w:t>
            </w:r>
          </w:p>
        </w:tc>
        <w:tc>
          <w:tcPr>
            <w:tcW w:w="7371" w:type="dxa"/>
            <w:gridSpan w:val="5"/>
          </w:tcPr>
          <w:p w:rsidR="00557115" w:rsidRPr="00B024FF" w:rsidRDefault="00557115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Примерные сроки</w:t>
            </w:r>
          </w:p>
        </w:tc>
      </w:tr>
      <w:tr w:rsidR="00557115" w:rsidRPr="00E54E44" w:rsidTr="00557115">
        <w:trPr>
          <w:trHeight w:val="153"/>
        </w:trPr>
        <w:tc>
          <w:tcPr>
            <w:tcW w:w="817" w:type="dxa"/>
            <w:vMerge/>
            <w:shd w:val="clear" w:color="auto" w:fill="auto"/>
          </w:tcPr>
          <w:p w:rsidR="00557115" w:rsidRPr="00B024FF" w:rsidRDefault="00557115" w:rsidP="0055711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57115" w:rsidRPr="00B024FF" w:rsidRDefault="00557115" w:rsidP="0055711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7115" w:rsidRPr="00B024FF" w:rsidRDefault="00557115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b/>
                <w:i/>
                <w:sz w:val="20"/>
                <w:szCs w:val="20"/>
              </w:rPr>
              <w:t>Место проведения</w:t>
            </w:r>
          </w:p>
        </w:tc>
        <w:tc>
          <w:tcPr>
            <w:tcW w:w="1417" w:type="dxa"/>
            <w:shd w:val="clear" w:color="auto" w:fill="auto"/>
          </w:tcPr>
          <w:p w:rsidR="00557115" w:rsidRPr="00B024FF" w:rsidRDefault="00557115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b/>
                <w:i/>
                <w:sz w:val="20"/>
                <w:szCs w:val="20"/>
              </w:rPr>
              <w:t>Количество часов</w:t>
            </w:r>
          </w:p>
        </w:tc>
        <w:tc>
          <w:tcPr>
            <w:tcW w:w="1560" w:type="dxa"/>
            <w:shd w:val="clear" w:color="auto" w:fill="auto"/>
          </w:tcPr>
          <w:p w:rsidR="00557115" w:rsidRPr="00B024FF" w:rsidRDefault="00557115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b/>
                <w:i/>
                <w:sz w:val="20"/>
                <w:szCs w:val="20"/>
              </w:rPr>
              <w:t>Практические работы</w:t>
            </w:r>
          </w:p>
        </w:tc>
        <w:tc>
          <w:tcPr>
            <w:tcW w:w="1559" w:type="dxa"/>
          </w:tcPr>
          <w:p w:rsidR="00557115" w:rsidRPr="00B024FF" w:rsidRDefault="00557115" w:rsidP="00557115">
            <w:pPr>
              <w:pStyle w:val="a6"/>
              <w:rPr>
                <w:rFonts w:ascii="Times New Roman" w:eastAsia="Courier New" w:hAnsi="Times New Roman" w:cs="Times New Roman"/>
                <w:i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i/>
                <w:sz w:val="20"/>
                <w:szCs w:val="20"/>
              </w:rPr>
              <w:t>Контрольные работы</w:t>
            </w:r>
          </w:p>
        </w:tc>
        <w:tc>
          <w:tcPr>
            <w:tcW w:w="1417" w:type="dxa"/>
            <w:shd w:val="clear" w:color="auto" w:fill="auto"/>
          </w:tcPr>
          <w:p w:rsidR="00557115" w:rsidRPr="00B024FF" w:rsidRDefault="00557115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b/>
                <w:i/>
                <w:sz w:val="20"/>
                <w:szCs w:val="20"/>
              </w:rPr>
              <w:t>Примерные сроки</w:t>
            </w:r>
          </w:p>
        </w:tc>
      </w:tr>
      <w:tr w:rsidR="00557115" w:rsidRPr="00E54E44" w:rsidTr="00557115">
        <w:trPr>
          <w:trHeight w:val="367"/>
        </w:trPr>
        <w:tc>
          <w:tcPr>
            <w:tcW w:w="817" w:type="dxa"/>
            <w:shd w:val="clear" w:color="auto" w:fill="auto"/>
          </w:tcPr>
          <w:p w:rsidR="00557115" w:rsidRPr="00B024FF" w:rsidRDefault="00557115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557115" w:rsidRPr="00B024FF" w:rsidRDefault="00557115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Информация вокруг нас</w:t>
            </w: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557115" w:rsidRPr="00B024FF" w:rsidRDefault="00557115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Центр «Точка роста»</w:t>
            </w:r>
          </w:p>
        </w:tc>
        <w:tc>
          <w:tcPr>
            <w:tcW w:w="1417" w:type="dxa"/>
            <w:shd w:val="clear" w:color="auto" w:fill="auto"/>
          </w:tcPr>
          <w:p w:rsidR="00557115" w:rsidRPr="00B024FF" w:rsidRDefault="00557115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557115" w:rsidRPr="00B024FF" w:rsidRDefault="00557115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557115" w:rsidRPr="00B024FF" w:rsidRDefault="00557115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57115" w:rsidRPr="00B024FF" w:rsidRDefault="00557115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1-11</w:t>
            </w: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неделя</w:t>
            </w:r>
          </w:p>
        </w:tc>
      </w:tr>
      <w:tr w:rsidR="00557115" w:rsidRPr="00E54E44" w:rsidTr="00557115">
        <w:trPr>
          <w:trHeight w:val="318"/>
        </w:trPr>
        <w:tc>
          <w:tcPr>
            <w:tcW w:w="817" w:type="dxa"/>
            <w:shd w:val="clear" w:color="auto" w:fill="auto"/>
          </w:tcPr>
          <w:p w:rsidR="00557115" w:rsidRPr="00B024FF" w:rsidRDefault="00557115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557115" w:rsidRPr="00B024FF" w:rsidRDefault="00557115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Информационные технологии</w:t>
            </w: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557115" w:rsidRPr="00B024FF" w:rsidRDefault="00557115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Центр «Точка роста»</w:t>
            </w:r>
          </w:p>
        </w:tc>
        <w:tc>
          <w:tcPr>
            <w:tcW w:w="1417" w:type="dxa"/>
            <w:shd w:val="clear" w:color="auto" w:fill="auto"/>
          </w:tcPr>
          <w:p w:rsidR="00557115" w:rsidRPr="00B024FF" w:rsidRDefault="00557115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557115" w:rsidRPr="00B024FF" w:rsidRDefault="00557115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557115" w:rsidRPr="00B024FF" w:rsidRDefault="00557115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57115" w:rsidRPr="00B024FF" w:rsidRDefault="00557115" w:rsidP="00557115">
            <w:pPr>
              <w:widowControl w:val="0"/>
              <w:spacing w:after="0" w:line="240" w:lineRule="auto"/>
              <w:ind w:right="-132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12-22</w:t>
            </w: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неделя</w:t>
            </w:r>
          </w:p>
        </w:tc>
      </w:tr>
      <w:tr w:rsidR="00557115" w:rsidRPr="00E54E44" w:rsidTr="00557115">
        <w:trPr>
          <w:trHeight w:val="303"/>
        </w:trPr>
        <w:tc>
          <w:tcPr>
            <w:tcW w:w="817" w:type="dxa"/>
            <w:shd w:val="clear" w:color="auto" w:fill="auto"/>
          </w:tcPr>
          <w:p w:rsidR="00557115" w:rsidRPr="00B024FF" w:rsidRDefault="00557115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3" w:type="dxa"/>
            <w:shd w:val="clear" w:color="auto" w:fill="auto"/>
          </w:tcPr>
          <w:p w:rsidR="00557115" w:rsidRPr="00B024FF" w:rsidRDefault="00557115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Информационное моделирование</w:t>
            </w: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557115" w:rsidRPr="00B024FF" w:rsidRDefault="00557115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Центр «Точка роста»</w:t>
            </w:r>
          </w:p>
        </w:tc>
        <w:tc>
          <w:tcPr>
            <w:tcW w:w="1417" w:type="dxa"/>
            <w:shd w:val="clear" w:color="auto" w:fill="auto"/>
          </w:tcPr>
          <w:p w:rsidR="00557115" w:rsidRPr="00B024FF" w:rsidRDefault="00557115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557115" w:rsidRPr="00B024FF" w:rsidRDefault="00557115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557115" w:rsidRPr="00B024FF" w:rsidRDefault="00557115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57115" w:rsidRPr="00B024FF" w:rsidRDefault="00557115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23-30</w:t>
            </w: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неделя</w:t>
            </w:r>
          </w:p>
        </w:tc>
      </w:tr>
      <w:tr w:rsidR="00557115" w:rsidRPr="00E54E44" w:rsidTr="00557115">
        <w:trPr>
          <w:trHeight w:val="303"/>
        </w:trPr>
        <w:tc>
          <w:tcPr>
            <w:tcW w:w="817" w:type="dxa"/>
            <w:shd w:val="clear" w:color="auto" w:fill="auto"/>
          </w:tcPr>
          <w:p w:rsidR="00557115" w:rsidRPr="00B024FF" w:rsidRDefault="00557115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93" w:type="dxa"/>
            <w:shd w:val="clear" w:color="auto" w:fill="auto"/>
          </w:tcPr>
          <w:p w:rsidR="00557115" w:rsidRPr="00B024FF" w:rsidRDefault="00557115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Элементы алгоритмизации</w:t>
            </w: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557115" w:rsidRPr="00B024FF" w:rsidRDefault="00557115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Центр «Точка роста»</w:t>
            </w:r>
          </w:p>
        </w:tc>
        <w:tc>
          <w:tcPr>
            <w:tcW w:w="1417" w:type="dxa"/>
            <w:shd w:val="clear" w:color="auto" w:fill="auto"/>
          </w:tcPr>
          <w:p w:rsidR="00557115" w:rsidRPr="00B024FF" w:rsidRDefault="00557115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557115" w:rsidRPr="00B024FF" w:rsidRDefault="00557115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557115" w:rsidRPr="00B024FF" w:rsidRDefault="00557115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57115" w:rsidRPr="00B024FF" w:rsidRDefault="00557115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31-33</w:t>
            </w: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неделя</w:t>
            </w:r>
          </w:p>
        </w:tc>
      </w:tr>
      <w:tr w:rsidR="00557115" w:rsidRPr="00E54E44" w:rsidTr="00557115">
        <w:trPr>
          <w:trHeight w:val="303"/>
        </w:trPr>
        <w:tc>
          <w:tcPr>
            <w:tcW w:w="3510" w:type="dxa"/>
            <w:gridSpan w:val="2"/>
            <w:shd w:val="clear" w:color="auto" w:fill="auto"/>
          </w:tcPr>
          <w:p w:rsidR="00557115" w:rsidRPr="00B024FF" w:rsidRDefault="00557115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Итоговое повторение</w:t>
            </w:r>
          </w:p>
        </w:tc>
        <w:tc>
          <w:tcPr>
            <w:tcW w:w="1418" w:type="dxa"/>
          </w:tcPr>
          <w:p w:rsidR="00557115" w:rsidRPr="00B024FF" w:rsidRDefault="00557115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Центр «Точка роста»</w:t>
            </w:r>
          </w:p>
        </w:tc>
        <w:tc>
          <w:tcPr>
            <w:tcW w:w="1417" w:type="dxa"/>
            <w:shd w:val="clear" w:color="auto" w:fill="auto"/>
          </w:tcPr>
          <w:p w:rsidR="00557115" w:rsidRPr="00B024FF" w:rsidRDefault="00557115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57115" w:rsidRPr="00B024FF" w:rsidRDefault="00557115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57115" w:rsidRPr="00B024FF" w:rsidRDefault="00557115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57115" w:rsidRPr="00B024FF" w:rsidRDefault="00557115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34 неделя</w:t>
            </w:r>
          </w:p>
        </w:tc>
      </w:tr>
    </w:tbl>
    <w:p w:rsidR="00375E6A" w:rsidRDefault="00375E6A" w:rsidP="00DF52FA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5E6A" w:rsidRPr="007F0247" w:rsidRDefault="00375E6A" w:rsidP="00DF52F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4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2126"/>
        <w:gridCol w:w="6237"/>
        <w:gridCol w:w="1559"/>
      </w:tblGrid>
      <w:tr w:rsidR="00375E6A" w:rsidRPr="00E54E44" w:rsidTr="00FC6F27">
        <w:tc>
          <w:tcPr>
            <w:tcW w:w="9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6237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375E6A" w:rsidRPr="00E54E44" w:rsidTr="00FC6F27">
        <w:tc>
          <w:tcPr>
            <w:tcW w:w="9322" w:type="dxa"/>
            <w:gridSpan w:val="3"/>
          </w:tcPr>
          <w:p w:rsidR="00375E6A" w:rsidRPr="00906B3D" w:rsidRDefault="00C37884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</w:t>
            </w:r>
            <w:r w:rsidR="00375E6A"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1: «Информация вокруг нас».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</w:tr>
      <w:tr w:rsidR="00375E6A" w:rsidRPr="00E54E44" w:rsidTr="00FC6F27">
        <w:trPr>
          <w:trHeight w:val="511"/>
        </w:trPr>
        <w:tc>
          <w:tcPr>
            <w:tcW w:w="9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5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906B3D" w:rsidRDefault="00375E6A" w:rsidP="00755A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Информация вокруг нас. ТБ и организация рабочего места.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FC6F27">
        <w:trPr>
          <w:trHeight w:val="406"/>
        </w:trPr>
        <w:tc>
          <w:tcPr>
            <w:tcW w:w="9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5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Компьютер – универсальная машина для работы с информацией.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EE0DBA">
        <w:trPr>
          <w:trHeight w:val="291"/>
        </w:trPr>
        <w:tc>
          <w:tcPr>
            <w:tcW w:w="9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5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Ввод информации в память компьютера. Клавиатура.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EE0DBA">
        <w:trPr>
          <w:trHeight w:val="298"/>
        </w:trPr>
        <w:tc>
          <w:tcPr>
            <w:tcW w:w="9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5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№1:</w:t>
            </w: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«Вспоминаем клавиатуру».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FC6F27">
        <w:trPr>
          <w:trHeight w:val="264"/>
        </w:trPr>
        <w:tc>
          <w:tcPr>
            <w:tcW w:w="9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5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Управление компьютером. Главное меню. 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FC6F27">
        <w:trPr>
          <w:trHeight w:val="406"/>
        </w:trPr>
        <w:tc>
          <w:tcPr>
            <w:tcW w:w="9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75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№2:</w:t>
            </w: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«Вспоминаем приёмы управления компьютером».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FC6F27">
        <w:trPr>
          <w:trHeight w:val="273"/>
        </w:trPr>
        <w:tc>
          <w:tcPr>
            <w:tcW w:w="9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75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Хранение информации. Файлы и папки.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FC6F27">
        <w:trPr>
          <w:trHeight w:val="406"/>
        </w:trPr>
        <w:tc>
          <w:tcPr>
            <w:tcW w:w="9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75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№3:</w:t>
            </w: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«Создаём и сохраняем файлы».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FC6F27">
        <w:trPr>
          <w:trHeight w:val="286"/>
        </w:trPr>
        <w:tc>
          <w:tcPr>
            <w:tcW w:w="9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75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906B3D" w:rsidRDefault="00375E6A" w:rsidP="00B6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Передача информации. Электронная почта.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FC6F27">
        <w:trPr>
          <w:trHeight w:val="406"/>
        </w:trPr>
        <w:tc>
          <w:tcPr>
            <w:tcW w:w="9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75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906B3D" w:rsidRDefault="00375E6A" w:rsidP="00B6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№4:</w:t>
            </w: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«Работаем с электронной почтой».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FC6F27">
        <w:trPr>
          <w:trHeight w:val="406"/>
        </w:trPr>
        <w:tc>
          <w:tcPr>
            <w:tcW w:w="9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75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906B3D" w:rsidRDefault="00375E6A" w:rsidP="00E471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06B3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Контрольная</w:t>
            </w:r>
            <w:proofErr w:type="gramEnd"/>
            <w:r w:rsidRPr="00906B3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работа №1</w:t>
            </w:r>
            <w:r w:rsidRPr="00906B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="00E471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главе</w:t>
            </w:r>
            <w:r w:rsidRPr="00906B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 «Информация вокруг нас».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FC6F27">
        <w:trPr>
          <w:trHeight w:val="138"/>
        </w:trPr>
        <w:tc>
          <w:tcPr>
            <w:tcW w:w="9322" w:type="dxa"/>
            <w:gridSpan w:val="3"/>
          </w:tcPr>
          <w:p w:rsidR="00375E6A" w:rsidRPr="00906B3D" w:rsidRDefault="00C37884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</w:t>
            </w:r>
            <w:r w:rsidR="00375E6A"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2: «Информационные технологии».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</w:tr>
      <w:tr w:rsidR="00375E6A" w:rsidRPr="00E54E44" w:rsidTr="00FC6F27">
        <w:trPr>
          <w:trHeight w:val="406"/>
        </w:trPr>
        <w:tc>
          <w:tcPr>
            <w:tcW w:w="9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75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906B3D" w:rsidRDefault="00375E6A" w:rsidP="00B6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Кодирование информации. Способы кодирования. Метод координат.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FC6F27">
        <w:trPr>
          <w:trHeight w:val="406"/>
        </w:trPr>
        <w:tc>
          <w:tcPr>
            <w:tcW w:w="9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75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Текстовая информация. Ввод текста. Редактирование и форматирование текста.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FC6F27">
        <w:trPr>
          <w:trHeight w:val="191"/>
        </w:trPr>
        <w:tc>
          <w:tcPr>
            <w:tcW w:w="9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75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906B3D" w:rsidRDefault="00375E6A" w:rsidP="00B6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№5:</w:t>
            </w: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«Вводим текст».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FC6F27">
        <w:trPr>
          <w:trHeight w:val="212"/>
        </w:trPr>
        <w:tc>
          <w:tcPr>
            <w:tcW w:w="9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75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906B3D" w:rsidRDefault="00375E6A" w:rsidP="00B6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Практическая работа №6: </w:t>
            </w: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«Редактируем текст».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FC6F27">
        <w:trPr>
          <w:trHeight w:val="406"/>
        </w:trPr>
        <w:tc>
          <w:tcPr>
            <w:tcW w:w="9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75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906B3D" w:rsidRDefault="00375E6A" w:rsidP="00B6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№7:</w:t>
            </w: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«Работаем с фрагментами текста»</w:t>
            </w:r>
            <w:r w:rsidRPr="00906B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FC6F27">
        <w:trPr>
          <w:trHeight w:val="212"/>
        </w:trPr>
        <w:tc>
          <w:tcPr>
            <w:tcW w:w="9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75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906B3D" w:rsidRDefault="00375E6A" w:rsidP="00B6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№8:</w:t>
            </w: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«Форматируем текст»</w:t>
            </w:r>
            <w:r w:rsidRPr="00906B3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FC6F27">
        <w:trPr>
          <w:trHeight w:val="531"/>
        </w:trPr>
        <w:tc>
          <w:tcPr>
            <w:tcW w:w="9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75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Представление информации в форме таблиц. Структура таблицы.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EE0DBA">
        <w:trPr>
          <w:trHeight w:val="136"/>
        </w:trPr>
        <w:tc>
          <w:tcPr>
            <w:tcW w:w="9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75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№9:</w:t>
            </w: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«Создаём простые таблицы».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FC6F27">
        <w:trPr>
          <w:trHeight w:val="233"/>
        </w:trPr>
        <w:tc>
          <w:tcPr>
            <w:tcW w:w="9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75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Наглядные формы представления информации.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FC6F27">
        <w:trPr>
          <w:trHeight w:val="239"/>
        </w:trPr>
        <w:tc>
          <w:tcPr>
            <w:tcW w:w="9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</w:t>
            </w:r>
            <w:r w:rsidR="0075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Практическая работа №10: </w:t>
            </w: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«Строим диаграммы».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FC6F27">
        <w:trPr>
          <w:trHeight w:val="406"/>
        </w:trPr>
        <w:tc>
          <w:tcPr>
            <w:tcW w:w="9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75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906B3D" w:rsidRDefault="00375E6A" w:rsidP="00E471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06B3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Контрольная</w:t>
            </w:r>
            <w:proofErr w:type="gramEnd"/>
            <w:r w:rsidRPr="00906B3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работа №2</w:t>
            </w:r>
            <w:r w:rsidRPr="00906B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="00E471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главе</w:t>
            </w:r>
            <w:r w:rsidRPr="00906B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 «Информационные технологии».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FC6F27">
        <w:trPr>
          <w:trHeight w:val="226"/>
        </w:trPr>
        <w:tc>
          <w:tcPr>
            <w:tcW w:w="9322" w:type="dxa"/>
            <w:gridSpan w:val="3"/>
          </w:tcPr>
          <w:p w:rsidR="00375E6A" w:rsidRPr="00906B3D" w:rsidRDefault="00C37884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</w:t>
            </w:r>
            <w:r w:rsidR="00375E6A"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3: «Информационное моделирование».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375E6A" w:rsidRPr="00E54E44" w:rsidTr="00EE0DBA">
        <w:trPr>
          <w:trHeight w:val="557"/>
        </w:trPr>
        <w:tc>
          <w:tcPr>
            <w:tcW w:w="9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75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EE0DBA" w:rsidRDefault="00375E6A" w:rsidP="00EE0D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Компьютерная графика. Графический редактор.</w:t>
            </w:r>
            <w:r w:rsidR="0055711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7115" w:rsidRPr="00EE0D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Промышленный дизайн</w:t>
            </w:r>
            <w:r w:rsidR="00EE0D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FC6F27">
        <w:trPr>
          <w:trHeight w:val="406"/>
        </w:trPr>
        <w:tc>
          <w:tcPr>
            <w:tcW w:w="9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75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Практическая работа №11:</w:t>
            </w: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«Изучаем инструменты графического редактора».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FC6F27">
        <w:trPr>
          <w:trHeight w:val="846"/>
        </w:trPr>
        <w:tc>
          <w:tcPr>
            <w:tcW w:w="9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75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№12:</w:t>
            </w: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«Работаем с графическими фрагментами</w:t>
            </w:r>
            <w:r w:rsidR="000B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0B004C" w:rsidRPr="00EE0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эскиза объемно-пространственной композиции</w:t>
            </w: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EE0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EE0DBA">
        <w:trPr>
          <w:trHeight w:val="571"/>
        </w:trPr>
        <w:tc>
          <w:tcPr>
            <w:tcW w:w="9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75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№13:</w:t>
            </w: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«Планируем работу в графическом редакторе</w:t>
            </w:r>
            <w:r w:rsidR="000B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0B004C" w:rsidRPr="00EE0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программе F</w:t>
            </w:r>
            <w:r w:rsidR="000B004C" w:rsidRPr="00EE0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usion</w:t>
            </w:r>
            <w:r w:rsidR="000B004C" w:rsidRPr="00EE0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360</w:t>
            </w:r>
            <w:r w:rsidRPr="00EE0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FC6F27">
        <w:trPr>
          <w:trHeight w:val="531"/>
        </w:trPr>
        <w:tc>
          <w:tcPr>
            <w:tcW w:w="9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75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906B3D" w:rsidRDefault="00375E6A" w:rsidP="00B6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Обработка информации. Изменение формы представления информации.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FC6F27">
        <w:trPr>
          <w:trHeight w:val="266"/>
        </w:trPr>
        <w:tc>
          <w:tcPr>
            <w:tcW w:w="9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75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906B3D" w:rsidRDefault="00375E6A" w:rsidP="00B6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№14:</w:t>
            </w: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«Создаём списки».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FC6F27">
        <w:trPr>
          <w:trHeight w:val="501"/>
        </w:trPr>
        <w:tc>
          <w:tcPr>
            <w:tcW w:w="9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75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906B3D" w:rsidRDefault="00375E6A" w:rsidP="00B6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№15:</w:t>
            </w: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«Ищем информацию в сети Интернет».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FC6F27">
        <w:trPr>
          <w:trHeight w:val="483"/>
        </w:trPr>
        <w:tc>
          <w:tcPr>
            <w:tcW w:w="9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75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906B3D" w:rsidRDefault="00375E6A" w:rsidP="00E471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906B3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Контрольная</w:t>
            </w:r>
            <w:proofErr w:type="gramEnd"/>
            <w:r w:rsidRPr="00906B3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работа №3</w:t>
            </w:r>
            <w:r w:rsidRPr="00906B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="00E471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главе</w:t>
            </w:r>
            <w:r w:rsidRPr="00906B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 «Информационное моделирование».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FC6F27">
        <w:trPr>
          <w:trHeight w:val="273"/>
        </w:trPr>
        <w:tc>
          <w:tcPr>
            <w:tcW w:w="9322" w:type="dxa"/>
            <w:gridSpan w:val="3"/>
          </w:tcPr>
          <w:p w:rsidR="00375E6A" w:rsidRPr="00906B3D" w:rsidRDefault="00C37884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</w:t>
            </w:r>
            <w:r w:rsidR="00375E6A"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4: «Элементы алгоритмизации».</w:t>
            </w:r>
          </w:p>
        </w:tc>
        <w:tc>
          <w:tcPr>
            <w:tcW w:w="1559" w:type="dxa"/>
          </w:tcPr>
          <w:p w:rsidR="00375E6A" w:rsidRPr="00906B3D" w:rsidRDefault="00EE7AD5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375E6A" w:rsidRPr="00E54E44" w:rsidTr="00FC6F27">
        <w:trPr>
          <w:trHeight w:val="724"/>
        </w:trPr>
        <w:tc>
          <w:tcPr>
            <w:tcW w:w="9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75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906B3D" w:rsidRDefault="00375E6A" w:rsidP="00B6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Преобразование информации по заданным правилам. </w:t>
            </w: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№16:</w:t>
            </w: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«Выполняем вычисления с помощью программы Калькулятор».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FC6F27">
        <w:trPr>
          <w:trHeight w:val="265"/>
        </w:trPr>
        <w:tc>
          <w:tcPr>
            <w:tcW w:w="9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  <w:r w:rsidR="0075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№17:</w:t>
            </w: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«Создаём анимацию».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FC6F27">
        <w:trPr>
          <w:trHeight w:val="270"/>
        </w:trPr>
        <w:tc>
          <w:tcPr>
            <w:tcW w:w="9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  <w:r w:rsidR="0075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906B3D" w:rsidRDefault="00375E6A" w:rsidP="00B6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№18:</w:t>
            </w: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«Создаем слайд-шоу».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EE7AD5" w:rsidRPr="00E54E44" w:rsidTr="00FC6F27">
        <w:trPr>
          <w:trHeight w:val="270"/>
        </w:trPr>
        <w:tc>
          <w:tcPr>
            <w:tcW w:w="9322" w:type="dxa"/>
            <w:gridSpan w:val="3"/>
          </w:tcPr>
          <w:p w:rsidR="00EE7AD5" w:rsidRPr="00906B3D" w:rsidRDefault="00701189" w:rsidP="00EE7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Итоговое повторение</w:t>
            </w:r>
            <w:r w:rsidR="00EE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E7AD5" w:rsidRPr="00906B3D" w:rsidRDefault="00EE7AD5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FC6F27">
        <w:trPr>
          <w:trHeight w:val="406"/>
        </w:trPr>
        <w:tc>
          <w:tcPr>
            <w:tcW w:w="9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="0075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906B3D" w:rsidRDefault="00375E6A" w:rsidP="00E471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Итогов</w:t>
            </w:r>
            <w:r w:rsidR="00EE7A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ое повторение </w:t>
            </w:r>
            <w:r w:rsidRPr="00906B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всем изученным </w:t>
            </w:r>
            <w:r w:rsidR="00E471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главам</w:t>
            </w:r>
            <w:r w:rsidRPr="00906B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011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учебного </w:t>
            </w:r>
            <w:r w:rsidRPr="00906B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курса.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2753F6" w:rsidRDefault="002753F6" w:rsidP="00D77134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505D5" w:rsidRPr="00FC6F27" w:rsidRDefault="00AD5B00" w:rsidP="00FC6F27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AD5B00">
        <w:rPr>
          <w:rFonts w:ascii="Times New Roman" w:hAnsi="Times New Roman" w:cs="Times New Roman"/>
          <w:b/>
          <w:sz w:val="28"/>
          <w:szCs w:val="28"/>
        </w:rPr>
        <w:t>Перечень средств ИКТ, необходимых для реализации программы</w:t>
      </w:r>
    </w:p>
    <w:p w:rsidR="00640C62" w:rsidRPr="00640C62" w:rsidRDefault="00640C62" w:rsidP="00AD5B00">
      <w:pPr>
        <w:pStyle w:val="a6"/>
        <w:spacing w:line="360" w:lineRule="auto"/>
        <w:jc w:val="left"/>
        <w:outlineLvl w:val="0"/>
        <w:rPr>
          <w:rFonts w:ascii="Times New Roman" w:hAnsi="Times New Roman"/>
          <w:i/>
          <w:sz w:val="24"/>
        </w:rPr>
      </w:pPr>
    </w:p>
    <w:p w:rsidR="00AD5B00" w:rsidRPr="00414A22" w:rsidRDefault="00AD5B00" w:rsidP="00AD5B00">
      <w:pPr>
        <w:pStyle w:val="a6"/>
        <w:spacing w:line="360" w:lineRule="auto"/>
        <w:jc w:val="left"/>
        <w:outlineLvl w:val="0"/>
        <w:rPr>
          <w:rFonts w:ascii="Times New Roman" w:hAnsi="Times New Roman"/>
          <w:i/>
          <w:sz w:val="24"/>
        </w:rPr>
      </w:pPr>
      <w:r w:rsidRPr="00414A22">
        <w:rPr>
          <w:rFonts w:ascii="Times New Roman" w:hAnsi="Times New Roman"/>
          <w:i/>
          <w:sz w:val="24"/>
        </w:rPr>
        <w:t>Аппаратные средства:</w:t>
      </w:r>
    </w:p>
    <w:p w:rsidR="00AD5B00" w:rsidRPr="00E77D10" w:rsidRDefault="00AD5B00" w:rsidP="0037018A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567" w:hanging="283"/>
      </w:pPr>
      <w:r w:rsidRPr="002C2C0F">
        <w:rPr>
          <w:b/>
        </w:rPr>
        <w:t>Компьютер</w:t>
      </w:r>
      <w:r>
        <w:rPr>
          <w:b/>
        </w:rPr>
        <w:t xml:space="preserve"> (ноутбук)</w:t>
      </w:r>
      <w:r w:rsidRPr="00E77D10"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мультимедиа-возможности: </w:t>
      </w:r>
      <w:r w:rsidR="005A5687" w:rsidRPr="00E77D10">
        <w:t>видеоизображение</w:t>
      </w:r>
      <w:r w:rsidRPr="00E77D10">
        <w:t>, качественный стереозвук в наушниках, речевой ввод с микрофона и др.</w:t>
      </w:r>
    </w:p>
    <w:p w:rsidR="00AD5B00" w:rsidRPr="00E77D10" w:rsidRDefault="00AD5B00" w:rsidP="0037018A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567" w:hanging="283"/>
      </w:pPr>
      <w:r w:rsidRPr="002C2C0F">
        <w:rPr>
          <w:b/>
        </w:rPr>
        <w:t xml:space="preserve">Проектор, </w:t>
      </w:r>
      <w:r w:rsidRPr="00E77D10">
        <w:t>подсоединяемый к компьютеру</w:t>
      </w:r>
      <w:r>
        <w:t xml:space="preserve"> (ноутбуку)</w:t>
      </w:r>
      <w:r w:rsidRPr="00E77D10">
        <w:t>, видеом</w:t>
      </w:r>
      <w:r w:rsidR="00EE0DBA">
        <w:t xml:space="preserve">агнитофону, микроскопу и т. п.; </w:t>
      </w:r>
      <w:r w:rsidRPr="00E77D10">
        <w:t>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DC2CD6" w:rsidRDefault="00AD5B00" w:rsidP="0037018A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567" w:hanging="283"/>
      </w:pPr>
      <w:r w:rsidRPr="002C2C0F">
        <w:rPr>
          <w:b/>
        </w:rPr>
        <w:t xml:space="preserve">Устройства для ручного ввода текстовой информации и манипулирования экранными объектами </w:t>
      </w:r>
      <w:r w:rsidR="005B793A">
        <w:rPr>
          <w:b/>
        </w:rPr>
        <w:t>(сканер, 3</w:t>
      </w:r>
      <w:r w:rsidR="005B793A">
        <w:rPr>
          <w:b/>
          <w:lang w:val="en-US"/>
        </w:rPr>
        <w:t>D</w:t>
      </w:r>
      <w:r w:rsidR="005B793A" w:rsidRPr="005B793A">
        <w:rPr>
          <w:b/>
        </w:rPr>
        <w:t>-</w:t>
      </w:r>
      <w:r w:rsidR="005B793A">
        <w:rPr>
          <w:b/>
        </w:rPr>
        <w:t xml:space="preserve">сканер) </w:t>
      </w:r>
      <w:r w:rsidRPr="002C2C0F">
        <w:rPr>
          <w:b/>
        </w:rPr>
        <w:t xml:space="preserve">– </w:t>
      </w:r>
      <w:r w:rsidRPr="00E77D10">
        <w:t xml:space="preserve">клавиатура и </w:t>
      </w:r>
      <w:r>
        <w:t xml:space="preserve"> компьютерная </w:t>
      </w:r>
      <w:r w:rsidR="00755A43">
        <w:t xml:space="preserve">мышь </w:t>
      </w:r>
      <w:r w:rsidR="00755A43">
        <w:lastRenderedPageBreak/>
        <w:t>(</w:t>
      </w:r>
      <w:r w:rsidRPr="00E77D10">
        <w:t xml:space="preserve">разнообразные устройства аналогичного назначения). </w:t>
      </w:r>
    </w:p>
    <w:p w:rsidR="00AD5B00" w:rsidRPr="00DC2CD6" w:rsidRDefault="00AD5B00" w:rsidP="0037018A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567" w:hanging="283"/>
      </w:pPr>
      <w:r w:rsidRPr="00DC2CD6">
        <w:rPr>
          <w:b/>
        </w:rPr>
        <w:t xml:space="preserve">Принтер </w:t>
      </w:r>
      <w:r w:rsidR="005B793A">
        <w:rPr>
          <w:b/>
        </w:rPr>
        <w:t>(МФУ, 3</w:t>
      </w:r>
      <w:r w:rsidR="005B793A">
        <w:rPr>
          <w:b/>
          <w:lang w:val="en-US"/>
        </w:rPr>
        <w:t>D</w:t>
      </w:r>
      <w:r w:rsidR="005B793A" w:rsidRPr="005B793A">
        <w:rPr>
          <w:b/>
        </w:rPr>
        <w:t>-</w:t>
      </w:r>
      <w:r w:rsidR="005B793A">
        <w:rPr>
          <w:b/>
        </w:rPr>
        <w:t xml:space="preserve">принтер) </w:t>
      </w:r>
      <w:r w:rsidRPr="00DC2CD6">
        <w:rPr>
          <w:b/>
        </w:rPr>
        <w:t>–</w:t>
      </w:r>
      <w:r w:rsidR="00131269">
        <w:rPr>
          <w:b/>
        </w:rPr>
        <w:t xml:space="preserve"> </w:t>
      </w:r>
      <w:r w:rsidR="00DC2CD6" w:rsidRPr="00DC2CD6">
        <w:rPr>
          <w:noProof/>
        </w:rPr>
        <w:t>позволяет фиксировать на бумаге информацию, найденную</w:t>
      </w:r>
      <w:r w:rsidR="00755A43">
        <w:rPr>
          <w:noProof/>
        </w:rPr>
        <w:t xml:space="preserve"> </w:t>
      </w:r>
      <w:r w:rsidR="00DC2CD6" w:rsidRPr="00DC2CD6">
        <w:rPr>
          <w:noProof/>
        </w:rPr>
        <w:t>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AD5B00" w:rsidRPr="005A5687" w:rsidRDefault="00AD5B00" w:rsidP="0037018A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567" w:hanging="283"/>
      </w:pPr>
      <w:r w:rsidRPr="00AD5B00">
        <w:rPr>
          <w:b/>
        </w:rPr>
        <w:t xml:space="preserve">Акустические колонки – </w:t>
      </w:r>
      <w:r w:rsidR="005A5687" w:rsidRPr="005A5687">
        <w:t>устройство для воспроизведения звука, состоит из акустического оформления и вмонтированных в него излучающих головок (обычно динамических).</w:t>
      </w:r>
    </w:p>
    <w:p w:rsidR="00AD5B00" w:rsidRDefault="00AD5B00" w:rsidP="00AD5B00">
      <w:pPr>
        <w:pStyle w:val="a6"/>
        <w:spacing w:line="360" w:lineRule="auto"/>
        <w:jc w:val="left"/>
        <w:outlineLvl w:val="0"/>
        <w:rPr>
          <w:rFonts w:ascii="Times New Roman" w:hAnsi="Times New Roman"/>
          <w:i/>
          <w:sz w:val="24"/>
          <w:szCs w:val="24"/>
        </w:rPr>
      </w:pPr>
    </w:p>
    <w:p w:rsidR="00AD5B00" w:rsidRPr="00414A22" w:rsidRDefault="00AD5B00" w:rsidP="00AD5B00">
      <w:pPr>
        <w:pStyle w:val="a6"/>
        <w:spacing w:line="360" w:lineRule="auto"/>
        <w:jc w:val="left"/>
        <w:outlineLvl w:val="0"/>
        <w:rPr>
          <w:rFonts w:ascii="Times New Roman" w:hAnsi="Times New Roman"/>
          <w:i/>
          <w:sz w:val="24"/>
        </w:rPr>
      </w:pPr>
      <w:r w:rsidRPr="00414A22">
        <w:rPr>
          <w:rFonts w:ascii="Times New Roman" w:hAnsi="Times New Roman"/>
          <w:i/>
          <w:sz w:val="24"/>
          <w:szCs w:val="24"/>
        </w:rPr>
        <w:t>Программные средства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AD5B00" w:rsidRPr="00AD5B00" w:rsidRDefault="00AD5B00" w:rsidP="0037018A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>Операционная система (</w:t>
      </w:r>
      <w:r w:rsidR="00CD3328">
        <w:rPr>
          <w:rFonts w:ascii="Times New Roman" w:hAnsi="Times New Roman" w:cs="Times New Roman"/>
          <w:sz w:val="24"/>
          <w:szCs w:val="24"/>
          <w:lang w:val="en-US"/>
        </w:rPr>
        <w:t xml:space="preserve">Widows </w:t>
      </w:r>
      <w:r w:rsidR="00CD3328">
        <w:rPr>
          <w:rFonts w:ascii="Times New Roman" w:hAnsi="Times New Roman" w:cs="Times New Roman"/>
          <w:sz w:val="24"/>
          <w:szCs w:val="24"/>
        </w:rPr>
        <w:t>10</w:t>
      </w:r>
      <w:r w:rsidRPr="00AD5B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D5B00">
        <w:rPr>
          <w:rFonts w:ascii="Times New Roman" w:hAnsi="Times New Roman" w:cs="Times New Roman"/>
          <w:sz w:val="24"/>
          <w:szCs w:val="24"/>
        </w:rPr>
        <w:t>.</w:t>
      </w:r>
    </w:p>
    <w:p w:rsidR="00AD5B00" w:rsidRPr="00AD5B00" w:rsidRDefault="00AD5B00" w:rsidP="0037018A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>Файловый менеджер (в составе операционной системы или др.).</w:t>
      </w:r>
    </w:p>
    <w:p w:rsidR="00AD5B00" w:rsidRPr="00AD5B00" w:rsidRDefault="00AD5B00" w:rsidP="0037018A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B00">
        <w:rPr>
          <w:rFonts w:ascii="Times New Roman" w:hAnsi="Times New Roman" w:cs="Times New Roman"/>
          <w:sz w:val="24"/>
          <w:szCs w:val="24"/>
        </w:rPr>
        <w:t>Антивирусная программа</w:t>
      </w:r>
      <w:r w:rsidRPr="00AD5B00">
        <w:rPr>
          <w:rFonts w:ascii="Times New Roman" w:hAnsi="Times New Roman" w:cs="Times New Roman"/>
          <w:sz w:val="24"/>
          <w:szCs w:val="24"/>
          <w:lang w:val="en-US"/>
        </w:rPr>
        <w:t xml:space="preserve"> (Dr.</w:t>
      </w:r>
      <w:proofErr w:type="gramEnd"/>
      <w:r w:rsidRPr="00AD5B00">
        <w:rPr>
          <w:rFonts w:ascii="Times New Roman" w:hAnsi="Times New Roman" w:cs="Times New Roman"/>
          <w:sz w:val="24"/>
          <w:szCs w:val="24"/>
          <w:lang w:val="en-US"/>
        </w:rPr>
        <w:t xml:space="preserve"> Web)</w:t>
      </w:r>
      <w:r w:rsidRPr="00AD5B00">
        <w:rPr>
          <w:rFonts w:ascii="Times New Roman" w:hAnsi="Times New Roman" w:cs="Times New Roman"/>
          <w:sz w:val="24"/>
          <w:szCs w:val="24"/>
        </w:rPr>
        <w:t>.</w:t>
      </w:r>
    </w:p>
    <w:p w:rsidR="00AD5B00" w:rsidRPr="00AD5B00" w:rsidRDefault="00AD5B00" w:rsidP="0037018A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>Клавиатурный тренажер</w:t>
      </w:r>
      <w:r w:rsidRPr="00AD5B00">
        <w:rPr>
          <w:rFonts w:ascii="Times New Roman" w:hAnsi="Times New Roman" w:cs="Times New Roman"/>
          <w:sz w:val="24"/>
          <w:szCs w:val="24"/>
          <w:lang w:val="en-US"/>
        </w:rPr>
        <w:t xml:space="preserve"> (Baby Type)</w:t>
      </w:r>
      <w:r w:rsidRPr="00AD5B00">
        <w:rPr>
          <w:rFonts w:ascii="Times New Roman" w:hAnsi="Times New Roman" w:cs="Times New Roman"/>
          <w:sz w:val="24"/>
          <w:szCs w:val="24"/>
        </w:rPr>
        <w:t>.</w:t>
      </w:r>
    </w:p>
    <w:p w:rsidR="00AD5B00" w:rsidRPr="00C3022E" w:rsidRDefault="00AD5B00" w:rsidP="0037018A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>Интегрированное офисное п</w:t>
      </w:r>
      <w:r w:rsidR="000B76B6">
        <w:rPr>
          <w:rFonts w:ascii="Times New Roman" w:hAnsi="Times New Roman" w:cs="Times New Roman"/>
          <w:sz w:val="24"/>
          <w:szCs w:val="24"/>
        </w:rPr>
        <w:t>риложение, включающее текстовый</w:t>
      </w:r>
      <w:r w:rsidR="000B76B6" w:rsidRPr="000B76B6">
        <w:rPr>
          <w:rFonts w:ascii="Times New Roman" w:hAnsi="Times New Roman" w:cs="Times New Roman"/>
          <w:sz w:val="24"/>
          <w:szCs w:val="24"/>
        </w:rPr>
        <w:t xml:space="preserve"> </w:t>
      </w:r>
      <w:r w:rsidR="000B76B6">
        <w:rPr>
          <w:rFonts w:ascii="Times New Roman" w:hAnsi="Times New Roman" w:cs="Times New Roman"/>
          <w:sz w:val="24"/>
          <w:szCs w:val="24"/>
        </w:rPr>
        <w:t>процессор</w:t>
      </w:r>
      <w:r w:rsidRPr="00AD5B00">
        <w:rPr>
          <w:rFonts w:ascii="Times New Roman" w:hAnsi="Times New Roman" w:cs="Times New Roman"/>
          <w:sz w:val="24"/>
          <w:szCs w:val="24"/>
        </w:rPr>
        <w:t>, растровый и векторный графические редакторы, про</w:t>
      </w:r>
      <w:r w:rsidR="000B76B6">
        <w:rPr>
          <w:rFonts w:ascii="Times New Roman" w:hAnsi="Times New Roman" w:cs="Times New Roman"/>
          <w:sz w:val="24"/>
          <w:szCs w:val="24"/>
        </w:rPr>
        <w:t xml:space="preserve">грамму разработки презентаций, </w:t>
      </w:r>
      <w:r w:rsidRPr="00AD5B00">
        <w:rPr>
          <w:rFonts w:ascii="Times New Roman" w:hAnsi="Times New Roman" w:cs="Times New Roman"/>
          <w:sz w:val="24"/>
          <w:szCs w:val="24"/>
        </w:rPr>
        <w:t>электронные таблицы</w:t>
      </w:r>
      <w:r w:rsidR="000B76B6">
        <w:rPr>
          <w:rFonts w:ascii="Times New Roman" w:hAnsi="Times New Roman" w:cs="Times New Roman"/>
          <w:sz w:val="24"/>
          <w:szCs w:val="24"/>
        </w:rPr>
        <w:t>, базы данных</w:t>
      </w:r>
      <w:r w:rsidRPr="00AD5B00">
        <w:rPr>
          <w:rFonts w:ascii="Times New Roman" w:hAnsi="Times New Roman" w:cs="Times New Roman"/>
          <w:sz w:val="24"/>
          <w:szCs w:val="24"/>
        </w:rPr>
        <w:t xml:space="preserve"> (</w:t>
      </w:r>
      <w:r w:rsidRPr="00AD5B00">
        <w:rPr>
          <w:rFonts w:ascii="Times New Roman" w:hAnsi="Times New Roman" w:cs="Times New Roman"/>
          <w:sz w:val="24"/>
          <w:szCs w:val="24"/>
          <w:lang w:val="en-US"/>
        </w:rPr>
        <w:t>LibreOffice</w:t>
      </w:r>
      <w:r w:rsidR="000B76B6">
        <w:rPr>
          <w:rFonts w:ascii="Times New Roman" w:hAnsi="Times New Roman" w:cs="Times New Roman"/>
          <w:sz w:val="24"/>
          <w:szCs w:val="24"/>
        </w:rPr>
        <w:t xml:space="preserve">, </w:t>
      </w:r>
      <w:r w:rsidR="000B76B6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0B76B6" w:rsidRPr="000B76B6">
        <w:rPr>
          <w:rFonts w:ascii="Times New Roman" w:hAnsi="Times New Roman" w:cs="Times New Roman"/>
          <w:sz w:val="24"/>
          <w:szCs w:val="24"/>
        </w:rPr>
        <w:t xml:space="preserve"> </w:t>
      </w:r>
      <w:r w:rsidR="000B76B6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AD5B00">
        <w:rPr>
          <w:rFonts w:ascii="Times New Roman" w:hAnsi="Times New Roman" w:cs="Times New Roman"/>
          <w:sz w:val="24"/>
          <w:szCs w:val="24"/>
        </w:rPr>
        <w:t>).</w:t>
      </w:r>
    </w:p>
    <w:p w:rsidR="00C3022E" w:rsidRPr="005A5687" w:rsidRDefault="00C3022E" w:rsidP="0037018A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63BC">
        <w:rPr>
          <w:rFonts w:ascii="Times New Roman" w:hAnsi="Times New Roman" w:cs="Times New Roman"/>
          <w:sz w:val="24"/>
          <w:szCs w:val="24"/>
        </w:rPr>
        <w:t>Браузеры</w:t>
      </w:r>
      <w:r w:rsidRPr="005A568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A63BC">
        <w:rPr>
          <w:rFonts w:ascii="Times New Roman" w:hAnsi="Times New Roman" w:cs="Times New Roman"/>
          <w:sz w:val="24"/>
          <w:szCs w:val="24"/>
          <w:lang w:val="en-US"/>
        </w:rPr>
        <w:t>Google Chrome, Mozilla Firefox</w:t>
      </w:r>
      <w:r w:rsidR="000B76B6" w:rsidRPr="000B76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B76B6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DA63BC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DC2CD6" w:rsidRPr="00DC2CD6" w:rsidRDefault="00DC2CD6" w:rsidP="0037018A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для распознавания текстов (</w:t>
      </w:r>
      <w:r w:rsidR="00F8104B">
        <w:rPr>
          <w:rFonts w:ascii="Times New Roman" w:hAnsi="Times New Roman" w:cs="Times New Roman"/>
          <w:sz w:val="24"/>
          <w:szCs w:val="24"/>
          <w:lang w:val="en-US"/>
        </w:rPr>
        <w:t>ABBYY</w:t>
      </w:r>
      <w:r w:rsidR="00F8104B" w:rsidRPr="00792CC8">
        <w:rPr>
          <w:rFonts w:ascii="Times New Roman" w:hAnsi="Times New Roman" w:cs="Times New Roman"/>
          <w:sz w:val="24"/>
          <w:szCs w:val="24"/>
        </w:rPr>
        <w:t xml:space="preserve"> </w:t>
      </w:r>
      <w:r w:rsidR="00F8104B">
        <w:rPr>
          <w:rFonts w:ascii="Times New Roman" w:hAnsi="Times New Roman" w:cs="Times New Roman"/>
          <w:sz w:val="24"/>
          <w:szCs w:val="24"/>
          <w:lang w:val="en-US"/>
        </w:rPr>
        <w:t>FineReader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D5B00" w:rsidRDefault="00AD5B00" w:rsidP="0037018A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>Мультимедиа проигрыватель (входит в состав операционных систем или др.).</w:t>
      </w:r>
    </w:p>
    <w:p w:rsidR="007254D3" w:rsidRPr="00AD5B00" w:rsidRDefault="007254D3" w:rsidP="0037018A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промышленного дизайна и проектирования (</w:t>
      </w:r>
      <w:r>
        <w:rPr>
          <w:rFonts w:ascii="Times New Roman" w:hAnsi="Times New Roman" w:cs="Times New Roman"/>
          <w:sz w:val="24"/>
          <w:szCs w:val="24"/>
          <w:lang w:val="en-US"/>
        </w:rPr>
        <w:t>Fusion</w:t>
      </w:r>
      <w:r w:rsidRPr="007254D3">
        <w:rPr>
          <w:rFonts w:ascii="Times New Roman" w:hAnsi="Times New Roman" w:cs="Times New Roman"/>
          <w:sz w:val="24"/>
          <w:szCs w:val="24"/>
        </w:rPr>
        <w:t xml:space="preserve"> 360)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018A" w:rsidRDefault="0037018A" w:rsidP="00AD5B00">
      <w:pPr>
        <w:spacing w:after="0" w:line="36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AD5B00" w:rsidRPr="00AD5B00" w:rsidRDefault="00AD5B00" w:rsidP="00AD5B00">
      <w:pPr>
        <w:spacing w:after="0" w:line="36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AD5B00">
        <w:rPr>
          <w:rFonts w:ascii="Times New Roman" w:hAnsi="Times New Roman" w:cs="Times New Roman"/>
          <w:b/>
          <w:i/>
          <w:sz w:val="24"/>
          <w:szCs w:val="24"/>
        </w:rPr>
        <w:t>Учебно-методическое обеспечение:</w:t>
      </w:r>
    </w:p>
    <w:p w:rsidR="00AD5B00" w:rsidRDefault="00AD5B00" w:rsidP="0037018A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lang w:eastAsia="ja-JP"/>
        </w:rPr>
      </w:pPr>
      <w:r w:rsidRPr="002C2C0F">
        <w:rPr>
          <w:rFonts w:eastAsiaTheme="minorEastAsia"/>
          <w:iCs/>
          <w:lang w:eastAsia="ja-JP"/>
        </w:rPr>
        <w:t>Босова Л.Л., Босова А.Ю. Информатика. П</w:t>
      </w:r>
      <w:r w:rsidR="0064674F">
        <w:rPr>
          <w:rFonts w:eastAsiaTheme="minorEastAsia"/>
          <w:iCs/>
          <w:lang w:eastAsia="ja-JP"/>
        </w:rPr>
        <w:t xml:space="preserve">рограмма для </w:t>
      </w:r>
      <w:proofErr w:type="gramStart"/>
      <w:r w:rsidR="0064674F">
        <w:rPr>
          <w:rFonts w:eastAsiaTheme="minorEastAsia"/>
          <w:iCs/>
          <w:lang w:eastAsia="ja-JP"/>
        </w:rPr>
        <w:t>основной</w:t>
      </w:r>
      <w:proofErr w:type="gramEnd"/>
      <w:r w:rsidR="0064674F">
        <w:rPr>
          <w:rFonts w:eastAsiaTheme="minorEastAsia"/>
          <w:iCs/>
          <w:lang w:eastAsia="ja-JP"/>
        </w:rPr>
        <w:t xml:space="preserve"> школы</w:t>
      </w:r>
      <w:r>
        <w:rPr>
          <w:rFonts w:eastAsiaTheme="minorEastAsia"/>
          <w:iCs/>
          <w:lang w:eastAsia="ja-JP"/>
        </w:rPr>
        <w:t>: 5-</w:t>
      </w:r>
      <w:r w:rsidRPr="002C2C0F">
        <w:rPr>
          <w:rFonts w:eastAsiaTheme="minorEastAsia"/>
          <w:iCs/>
          <w:lang w:eastAsia="ja-JP"/>
        </w:rPr>
        <w:t>6</w:t>
      </w:r>
      <w:r>
        <w:rPr>
          <w:rFonts w:eastAsiaTheme="minorEastAsia"/>
          <w:iCs/>
          <w:lang w:eastAsia="ja-JP"/>
        </w:rPr>
        <w:t xml:space="preserve"> классы. 7-</w:t>
      </w:r>
      <w:r w:rsidRPr="002C2C0F">
        <w:rPr>
          <w:rFonts w:eastAsiaTheme="minorEastAsia"/>
          <w:iCs/>
          <w:lang w:eastAsia="ja-JP"/>
        </w:rPr>
        <w:t>9 классы. – М.: БИНОМ. Лаборатория знаний, 201</w:t>
      </w:r>
      <w:r w:rsidR="00CB5254">
        <w:rPr>
          <w:rFonts w:eastAsiaTheme="minorEastAsia"/>
          <w:iCs/>
          <w:lang w:eastAsia="ja-JP"/>
        </w:rPr>
        <w:t>9</w:t>
      </w:r>
      <w:r w:rsidR="00936D20">
        <w:rPr>
          <w:rFonts w:eastAsiaTheme="minorEastAsia"/>
          <w:iCs/>
          <w:lang w:eastAsia="ja-JP"/>
        </w:rPr>
        <w:t xml:space="preserve"> г</w:t>
      </w:r>
      <w:r w:rsidRPr="002C2C0F">
        <w:rPr>
          <w:rFonts w:eastAsiaTheme="minorEastAsia"/>
          <w:iCs/>
          <w:lang w:eastAsia="ja-JP"/>
        </w:rPr>
        <w:t>.</w:t>
      </w:r>
    </w:p>
    <w:p w:rsidR="00AD5B00" w:rsidRPr="002C2C0F" w:rsidRDefault="00AD5B00" w:rsidP="0037018A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lang w:eastAsia="ja-JP"/>
        </w:rPr>
      </w:pPr>
      <w:r w:rsidRPr="002C2C0F">
        <w:rPr>
          <w:rFonts w:eastAsiaTheme="minorEastAsia"/>
          <w:iCs/>
          <w:lang w:eastAsia="ja-JP"/>
        </w:rPr>
        <w:t>Босова Л</w:t>
      </w:r>
      <w:r>
        <w:rPr>
          <w:rFonts w:eastAsiaTheme="minorEastAsia"/>
          <w:iCs/>
          <w:lang w:eastAsia="ja-JP"/>
        </w:rPr>
        <w:t>.Л., Босова А.Ю. Информатика. 5-</w:t>
      </w:r>
      <w:r w:rsidR="0064674F">
        <w:rPr>
          <w:rFonts w:eastAsiaTheme="minorEastAsia"/>
          <w:iCs/>
          <w:lang w:eastAsia="ja-JP"/>
        </w:rPr>
        <w:t>6 классы</w:t>
      </w:r>
      <w:r w:rsidRPr="002C2C0F">
        <w:rPr>
          <w:rFonts w:eastAsiaTheme="minorEastAsia"/>
          <w:iCs/>
          <w:lang w:eastAsia="ja-JP"/>
        </w:rPr>
        <w:t>: методическое пособие. – М</w:t>
      </w:r>
      <w:r w:rsidR="00131269">
        <w:rPr>
          <w:rFonts w:eastAsiaTheme="minorEastAsia"/>
          <w:iCs/>
          <w:lang w:eastAsia="ja-JP"/>
        </w:rPr>
        <w:t>.:БИНОМ. Лаборатория знаний, 20</w:t>
      </w:r>
      <w:r w:rsidRPr="002C2C0F">
        <w:rPr>
          <w:rFonts w:eastAsiaTheme="minorEastAsia"/>
          <w:iCs/>
          <w:lang w:eastAsia="ja-JP"/>
        </w:rPr>
        <w:t>1</w:t>
      </w:r>
      <w:r w:rsidR="00CB5254">
        <w:rPr>
          <w:rFonts w:eastAsiaTheme="minorEastAsia"/>
          <w:iCs/>
          <w:lang w:eastAsia="ja-JP"/>
        </w:rPr>
        <w:t>9</w:t>
      </w:r>
      <w:r w:rsidR="00936D20">
        <w:rPr>
          <w:rFonts w:eastAsiaTheme="minorEastAsia"/>
          <w:iCs/>
          <w:lang w:eastAsia="ja-JP"/>
        </w:rPr>
        <w:t xml:space="preserve"> г</w:t>
      </w:r>
      <w:r w:rsidRPr="002C2C0F">
        <w:rPr>
          <w:rFonts w:eastAsiaTheme="minorEastAsia"/>
          <w:iCs/>
          <w:lang w:eastAsia="ja-JP"/>
        </w:rPr>
        <w:t>.</w:t>
      </w:r>
    </w:p>
    <w:p w:rsidR="00AD5B00" w:rsidRPr="002C2C0F" w:rsidRDefault="00AD5B00" w:rsidP="0037018A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lang w:eastAsia="ja-JP"/>
        </w:rPr>
      </w:pPr>
      <w:r w:rsidRPr="002C2C0F">
        <w:rPr>
          <w:rFonts w:eastAsiaTheme="minorEastAsia"/>
          <w:iCs/>
          <w:lang w:eastAsia="ja-JP"/>
        </w:rPr>
        <w:t>Босова Л.Л., Босова А.Ю. Информатика: Учебник для 5 класса. – М.: БИНОМ.</w:t>
      </w:r>
      <w:r w:rsidR="006E6921">
        <w:rPr>
          <w:rFonts w:eastAsiaTheme="minorEastAsia"/>
          <w:iCs/>
          <w:lang w:eastAsia="ja-JP"/>
        </w:rPr>
        <w:t xml:space="preserve"> </w:t>
      </w:r>
      <w:r w:rsidR="00CB5254">
        <w:rPr>
          <w:rFonts w:eastAsiaTheme="minorEastAsia"/>
          <w:iCs/>
          <w:lang w:eastAsia="ja-JP"/>
        </w:rPr>
        <w:t>Лаборатория знаний, 2019</w:t>
      </w:r>
      <w:r w:rsidR="00936D20">
        <w:rPr>
          <w:rFonts w:eastAsiaTheme="minorEastAsia"/>
          <w:iCs/>
          <w:lang w:eastAsia="ja-JP"/>
        </w:rPr>
        <w:t xml:space="preserve"> г</w:t>
      </w:r>
      <w:r w:rsidRPr="002C2C0F">
        <w:rPr>
          <w:rFonts w:eastAsiaTheme="minorEastAsia"/>
          <w:iCs/>
          <w:lang w:eastAsia="ja-JP"/>
        </w:rPr>
        <w:t>.</w:t>
      </w:r>
    </w:p>
    <w:p w:rsidR="00E51AFF" w:rsidRPr="00FC6F27" w:rsidRDefault="00AD5B00" w:rsidP="00D77134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lang w:eastAsia="ja-JP"/>
        </w:rPr>
      </w:pPr>
      <w:r w:rsidRPr="002C2C0F">
        <w:rPr>
          <w:rFonts w:eastAsiaTheme="minorEastAsia"/>
          <w:iCs/>
          <w:lang w:eastAsia="ja-JP"/>
        </w:rPr>
        <w:t>Босова Л.Л., Босова А.Б. Информатика: рабочая тетрадь для 5 класса. – М.: БИНОМ.</w:t>
      </w:r>
      <w:r w:rsidR="006E6921">
        <w:rPr>
          <w:rFonts w:eastAsiaTheme="minorEastAsia"/>
          <w:iCs/>
          <w:lang w:eastAsia="ja-JP"/>
        </w:rPr>
        <w:t xml:space="preserve"> </w:t>
      </w:r>
      <w:r w:rsidRPr="00D77134">
        <w:rPr>
          <w:rFonts w:eastAsiaTheme="minorEastAsia"/>
          <w:iCs/>
          <w:lang w:eastAsia="ja-JP"/>
        </w:rPr>
        <w:t>Лаборатория знаний, 201</w:t>
      </w:r>
      <w:r w:rsidR="00CB5254">
        <w:rPr>
          <w:rFonts w:eastAsiaTheme="minorEastAsia"/>
          <w:iCs/>
          <w:lang w:eastAsia="ja-JP"/>
        </w:rPr>
        <w:t>9</w:t>
      </w:r>
      <w:r w:rsidR="00936D20" w:rsidRPr="00D77134">
        <w:rPr>
          <w:rFonts w:eastAsiaTheme="minorEastAsia"/>
          <w:iCs/>
          <w:lang w:eastAsia="ja-JP"/>
        </w:rPr>
        <w:t xml:space="preserve"> г</w:t>
      </w:r>
      <w:r w:rsidRPr="00D77134">
        <w:rPr>
          <w:rFonts w:eastAsiaTheme="minorEastAsia"/>
          <w:iCs/>
          <w:lang w:eastAsia="ja-JP"/>
        </w:rPr>
        <w:t>.</w:t>
      </w:r>
    </w:p>
    <w:p w:rsidR="00EE0DBA" w:rsidRDefault="00EE0DBA" w:rsidP="00D7713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B793A" w:rsidRDefault="005B793A" w:rsidP="00D7713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B793A" w:rsidRDefault="005B793A" w:rsidP="00D7713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B793A" w:rsidRDefault="005B793A" w:rsidP="00D7713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77134" w:rsidRPr="00D77134" w:rsidRDefault="00D77134" w:rsidP="00D7713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7134">
        <w:rPr>
          <w:rFonts w:ascii="Times New Roman" w:hAnsi="Times New Roman" w:cs="Times New Roman"/>
          <w:b/>
          <w:i/>
          <w:sz w:val="24"/>
          <w:szCs w:val="24"/>
        </w:rPr>
        <w:lastRenderedPageBreak/>
        <w:t>Цифровые образовательные ресурсы:</w:t>
      </w:r>
    </w:p>
    <w:p w:rsidR="00D77134" w:rsidRPr="00D77134" w:rsidRDefault="00D77134" w:rsidP="00D77134">
      <w:pPr>
        <w:pStyle w:val="a5"/>
        <w:numPr>
          <w:ilvl w:val="0"/>
          <w:numId w:val="14"/>
        </w:numPr>
        <w:spacing w:line="360" w:lineRule="auto"/>
      </w:pPr>
      <w:r w:rsidRPr="00D77134">
        <w:t xml:space="preserve">Электронное приложение к учебнику «Информатика» для 5 класса </w:t>
      </w:r>
      <w:r>
        <w:t>(УМК Босова Л.Л. и др. 5-9 кл.)</w:t>
      </w:r>
      <w:r w:rsidRPr="00D77134">
        <w:t xml:space="preserve">: </w:t>
      </w:r>
      <w:hyperlink r:id="rId9" w:history="1">
        <w:r w:rsidRPr="00D77134">
          <w:rPr>
            <w:rStyle w:val="ae"/>
          </w:rPr>
          <w:t>https://lbz.ru/metodist/authors/informatika/3/eor5.php</w:t>
        </w:r>
      </w:hyperlink>
      <w:r w:rsidRPr="00D77134">
        <w:t xml:space="preserve"> </w:t>
      </w:r>
    </w:p>
    <w:p w:rsidR="00D77134" w:rsidRPr="00D77134" w:rsidRDefault="00D77134" w:rsidP="00D77134">
      <w:pPr>
        <w:pStyle w:val="c1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Style w:val="c9"/>
        </w:rPr>
      </w:pPr>
      <w:r w:rsidRPr="00D77134">
        <w:rPr>
          <w:rStyle w:val="c16"/>
        </w:rPr>
        <w:t xml:space="preserve">Единая коллекция цифровых образовательных ресурсов: </w:t>
      </w:r>
      <w:hyperlink r:id="rId10" w:history="1">
        <w:r w:rsidRPr="00D77134">
          <w:rPr>
            <w:rStyle w:val="ae"/>
          </w:rPr>
          <w:t>http://school-collection.edu.ru</w:t>
        </w:r>
      </w:hyperlink>
    </w:p>
    <w:p w:rsidR="00D77134" w:rsidRPr="00D77134" w:rsidRDefault="00D77134" w:rsidP="00D77134">
      <w:pPr>
        <w:pStyle w:val="c1"/>
        <w:numPr>
          <w:ilvl w:val="0"/>
          <w:numId w:val="14"/>
        </w:numPr>
        <w:spacing w:before="0" w:beforeAutospacing="0" w:after="0" w:afterAutospacing="0" w:line="360" w:lineRule="auto"/>
        <w:jc w:val="both"/>
      </w:pPr>
      <w:r w:rsidRPr="00D77134">
        <w:rPr>
          <w:rStyle w:val="c10"/>
        </w:rPr>
        <w:t xml:space="preserve">Сетевые компьютерные практикумы по курсу «Информатика»: </w:t>
      </w:r>
      <w:hyperlink r:id="rId11" w:history="1">
        <w:r w:rsidRPr="00D77134">
          <w:rPr>
            <w:rStyle w:val="ae"/>
          </w:rPr>
          <w:t>http://window.edu.ru/</w:t>
        </w:r>
      </w:hyperlink>
      <w:r w:rsidRPr="00D77134">
        <w:rPr>
          <w:rStyle w:val="c10"/>
        </w:rPr>
        <w:t xml:space="preserve"> </w:t>
      </w:r>
    </w:p>
    <w:p w:rsidR="00D77134" w:rsidRPr="00D77134" w:rsidRDefault="00D77134" w:rsidP="00D77134">
      <w:pPr>
        <w:pStyle w:val="c1"/>
        <w:numPr>
          <w:ilvl w:val="0"/>
          <w:numId w:val="14"/>
        </w:numPr>
        <w:spacing w:before="0" w:beforeAutospacing="0" w:after="0" w:afterAutospacing="0" w:line="360" w:lineRule="auto"/>
        <w:jc w:val="both"/>
      </w:pPr>
      <w:r w:rsidRPr="00D77134">
        <w:rPr>
          <w:rStyle w:val="c10"/>
        </w:rPr>
        <w:t xml:space="preserve">Сайт Константина Полякова: </w:t>
      </w:r>
      <w:hyperlink r:id="rId12" w:history="1">
        <w:r w:rsidRPr="00D77134">
          <w:rPr>
            <w:rStyle w:val="ae"/>
          </w:rPr>
          <w:t>http://kpolyakov.narod.ru</w:t>
        </w:r>
      </w:hyperlink>
    </w:p>
    <w:p w:rsidR="00D77134" w:rsidRDefault="00D77134" w:rsidP="00D77134">
      <w:pPr>
        <w:pStyle w:val="a5"/>
        <w:numPr>
          <w:ilvl w:val="0"/>
          <w:numId w:val="14"/>
        </w:numPr>
        <w:spacing w:line="360" w:lineRule="auto"/>
      </w:pPr>
      <w:r w:rsidRPr="00D77134">
        <w:t xml:space="preserve"> Клякс@.net: Информатика в школе. Компьютер на </w:t>
      </w:r>
      <w:proofErr w:type="gramStart"/>
      <w:r w:rsidRPr="00D77134">
        <w:t>уроках</w:t>
      </w:r>
      <w:proofErr w:type="gramEnd"/>
      <w:r w:rsidRPr="00D77134">
        <w:t xml:space="preserve">: </w:t>
      </w:r>
      <w:hyperlink r:id="rId13" w:history="1">
        <w:r w:rsidRPr="00D77134">
          <w:rPr>
            <w:rStyle w:val="ae"/>
          </w:rPr>
          <w:t>http://www.klyaksa.net/</w:t>
        </w:r>
      </w:hyperlink>
      <w:r>
        <w:t xml:space="preserve"> </w:t>
      </w:r>
    </w:p>
    <w:p w:rsidR="00483075" w:rsidRDefault="00483075" w:rsidP="00D77134">
      <w:pPr>
        <w:pStyle w:val="a5"/>
        <w:numPr>
          <w:ilvl w:val="0"/>
          <w:numId w:val="14"/>
        </w:numPr>
        <w:spacing w:line="360" w:lineRule="auto"/>
      </w:pPr>
      <w:r>
        <w:t xml:space="preserve">Российская электронная школа: </w:t>
      </w:r>
      <w:hyperlink r:id="rId14" w:history="1">
        <w:r w:rsidRPr="00D36067">
          <w:rPr>
            <w:rStyle w:val="ae"/>
          </w:rPr>
          <w:t>https://resh.edu.ru/subject/19/</w:t>
        </w:r>
      </w:hyperlink>
    </w:p>
    <w:p w:rsidR="00483075" w:rsidRDefault="00483075" w:rsidP="00483075">
      <w:pPr>
        <w:spacing w:line="360" w:lineRule="auto"/>
      </w:pPr>
    </w:p>
    <w:p w:rsidR="00D77134" w:rsidRPr="00D77134" w:rsidRDefault="00D77134" w:rsidP="00D77134">
      <w:pPr>
        <w:autoSpaceDE w:val="0"/>
        <w:autoSpaceDN w:val="0"/>
        <w:adjustRightInd w:val="0"/>
        <w:spacing w:line="360" w:lineRule="auto"/>
        <w:rPr>
          <w:iCs/>
          <w:lang w:eastAsia="ja-JP"/>
        </w:rPr>
      </w:pPr>
    </w:p>
    <w:sectPr w:rsidR="00D77134" w:rsidRPr="00D77134" w:rsidSect="00375E6A">
      <w:footerReference w:type="default" r:id="rId15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486" w:rsidRDefault="002B2486" w:rsidP="00375E6A">
      <w:pPr>
        <w:spacing w:after="0" w:line="240" w:lineRule="auto"/>
      </w:pPr>
      <w:r>
        <w:separator/>
      </w:r>
    </w:p>
  </w:endnote>
  <w:endnote w:type="continuationSeparator" w:id="0">
    <w:p w:rsidR="002B2486" w:rsidRDefault="002B2486" w:rsidP="0037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239219"/>
    </w:sdtPr>
    <w:sdtContent>
      <w:p w:rsidR="00557115" w:rsidRDefault="009F1667">
        <w:pPr>
          <w:pStyle w:val="aa"/>
          <w:jc w:val="center"/>
        </w:pPr>
        <w:r>
          <w:fldChar w:fldCharType="begin"/>
        </w:r>
        <w:r w:rsidR="00BD7508">
          <w:instrText xml:space="preserve"> PAGE   \* MERGEFORMAT </w:instrText>
        </w:r>
        <w:r>
          <w:fldChar w:fldCharType="separate"/>
        </w:r>
        <w:r w:rsidR="00E935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7115" w:rsidRDefault="0055711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486" w:rsidRDefault="002B2486" w:rsidP="00375E6A">
      <w:pPr>
        <w:spacing w:after="0" w:line="240" w:lineRule="auto"/>
      </w:pPr>
      <w:r>
        <w:separator/>
      </w:r>
    </w:p>
  </w:footnote>
  <w:footnote w:type="continuationSeparator" w:id="0">
    <w:p w:rsidR="002B2486" w:rsidRDefault="002B2486" w:rsidP="00375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C9F"/>
    <w:multiLevelType w:val="hybridMultilevel"/>
    <w:tmpl w:val="0FB00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0568A"/>
    <w:multiLevelType w:val="hybridMultilevel"/>
    <w:tmpl w:val="8DBE5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73ED1"/>
    <w:multiLevelType w:val="hybridMultilevel"/>
    <w:tmpl w:val="23CEE20A"/>
    <w:lvl w:ilvl="0" w:tplc="BFD28C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97A4D"/>
    <w:multiLevelType w:val="hybridMultilevel"/>
    <w:tmpl w:val="6362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E724D"/>
    <w:multiLevelType w:val="hybridMultilevel"/>
    <w:tmpl w:val="9082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016A4"/>
    <w:multiLevelType w:val="hybridMultilevel"/>
    <w:tmpl w:val="85B28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252D4"/>
    <w:multiLevelType w:val="hybridMultilevel"/>
    <w:tmpl w:val="8F08D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50D53"/>
    <w:multiLevelType w:val="hybridMultilevel"/>
    <w:tmpl w:val="A344D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07BCD"/>
    <w:multiLevelType w:val="hybridMultilevel"/>
    <w:tmpl w:val="51883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D1A66"/>
    <w:multiLevelType w:val="hybridMultilevel"/>
    <w:tmpl w:val="BCD847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AF47C3"/>
    <w:multiLevelType w:val="multilevel"/>
    <w:tmpl w:val="2F84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E972FF"/>
    <w:multiLevelType w:val="hybridMultilevel"/>
    <w:tmpl w:val="F1EA4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53B8A"/>
    <w:multiLevelType w:val="hybridMultilevel"/>
    <w:tmpl w:val="D14E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566814"/>
    <w:multiLevelType w:val="hybridMultilevel"/>
    <w:tmpl w:val="161A4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D28C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D342B1"/>
    <w:multiLevelType w:val="multilevel"/>
    <w:tmpl w:val="A210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557775"/>
    <w:multiLevelType w:val="hybridMultilevel"/>
    <w:tmpl w:val="14A42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CD6004"/>
    <w:multiLevelType w:val="hybridMultilevel"/>
    <w:tmpl w:val="90628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77339DF"/>
    <w:multiLevelType w:val="hybridMultilevel"/>
    <w:tmpl w:val="FA52DC5A"/>
    <w:lvl w:ilvl="0" w:tplc="E84659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9DE1F92"/>
    <w:multiLevelType w:val="hybridMultilevel"/>
    <w:tmpl w:val="DAAA5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D30637"/>
    <w:multiLevelType w:val="multilevel"/>
    <w:tmpl w:val="1662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4"/>
  </w:num>
  <w:num w:numId="7">
    <w:abstractNumId w:val="10"/>
  </w:num>
  <w:num w:numId="8">
    <w:abstractNumId w:val="3"/>
  </w:num>
  <w:num w:numId="9">
    <w:abstractNumId w:val="0"/>
  </w:num>
  <w:num w:numId="10">
    <w:abstractNumId w:val="9"/>
  </w:num>
  <w:num w:numId="11">
    <w:abstractNumId w:val="13"/>
  </w:num>
  <w:num w:numId="12">
    <w:abstractNumId w:val="2"/>
  </w:num>
  <w:num w:numId="13">
    <w:abstractNumId w:val="17"/>
  </w:num>
  <w:num w:numId="14">
    <w:abstractNumId w:val="8"/>
  </w:num>
  <w:num w:numId="15">
    <w:abstractNumId w:val="16"/>
  </w:num>
  <w:num w:numId="16">
    <w:abstractNumId w:val="11"/>
  </w:num>
  <w:num w:numId="17">
    <w:abstractNumId w:val="19"/>
  </w:num>
  <w:num w:numId="18">
    <w:abstractNumId w:val="12"/>
  </w:num>
  <w:num w:numId="19">
    <w:abstractNumId w:val="1"/>
  </w:num>
  <w:num w:numId="20">
    <w:abstractNumId w:val="7"/>
  </w:num>
  <w:num w:numId="21">
    <w:abstractNumId w:val="5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1F87"/>
    <w:rsid w:val="0002281A"/>
    <w:rsid w:val="000341D2"/>
    <w:rsid w:val="00053BD5"/>
    <w:rsid w:val="0008334B"/>
    <w:rsid w:val="000B004C"/>
    <w:rsid w:val="000B3065"/>
    <w:rsid w:val="000B76B6"/>
    <w:rsid w:val="000D10D8"/>
    <w:rsid w:val="000D328D"/>
    <w:rsid w:val="000F64F9"/>
    <w:rsid w:val="001001C7"/>
    <w:rsid w:val="00131269"/>
    <w:rsid w:val="00131C97"/>
    <w:rsid w:val="001505D5"/>
    <w:rsid w:val="00182618"/>
    <w:rsid w:val="001B1305"/>
    <w:rsid w:val="001B26C4"/>
    <w:rsid w:val="00233058"/>
    <w:rsid w:val="002675F2"/>
    <w:rsid w:val="002753F6"/>
    <w:rsid w:val="00283D88"/>
    <w:rsid w:val="002A001D"/>
    <w:rsid w:val="002B2486"/>
    <w:rsid w:val="002C7EFF"/>
    <w:rsid w:val="002D5D64"/>
    <w:rsid w:val="002F217A"/>
    <w:rsid w:val="00300C22"/>
    <w:rsid w:val="003073B8"/>
    <w:rsid w:val="0033522D"/>
    <w:rsid w:val="0037018A"/>
    <w:rsid w:val="00375E6A"/>
    <w:rsid w:val="003B04BE"/>
    <w:rsid w:val="003E2FE0"/>
    <w:rsid w:val="00407D2A"/>
    <w:rsid w:val="00456E78"/>
    <w:rsid w:val="00470105"/>
    <w:rsid w:val="00476E3A"/>
    <w:rsid w:val="00483075"/>
    <w:rsid w:val="004A6ACB"/>
    <w:rsid w:val="004B04F6"/>
    <w:rsid w:val="004F2B94"/>
    <w:rsid w:val="00517137"/>
    <w:rsid w:val="005217F0"/>
    <w:rsid w:val="00557115"/>
    <w:rsid w:val="00576845"/>
    <w:rsid w:val="005A5687"/>
    <w:rsid w:val="005B2A61"/>
    <w:rsid w:val="005B793A"/>
    <w:rsid w:val="005E2FA1"/>
    <w:rsid w:val="00600DC6"/>
    <w:rsid w:val="00603D7C"/>
    <w:rsid w:val="00604CFD"/>
    <w:rsid w:val="00620947"/>
    <w:rsid w:val="00640C62"/>
    <w:rsid w:val="0064674F"/>
    <w:rsid w:val="006E1F1F"/>
    <w:rsid w:val="006E6921"/>
    <w:rsid w:val="00701189"/>
    <w:rsid w:val="00705038"/>
    <w:rsid w:val="00711A41"/>
    <w:rsid w:val="007254D3"/>
    <w:rsid w:val="00755A43"/>
    <w:rsid w:val="007565F3"/>
    <w:rsid w:val="00792CC8"/>
    <w:rsid w:val="007939AB"/>
    <w:rsid w:val="007E5566"/>
    <w:rsid w:val="007E6D1E"/>
    <w:rsid w:val="00821514"/>
    <w:rsid w:val="008F0782"/>
    <w:rsid w:val="008F4860"/>
    <w:rsid w:val="00930109"/>
    <w:rsid w:val="00936D20"/>
    <w:rsid w:val="00941F87"/>
    <w:rsid w:val="00985087"/>
    <w:rsid w:val="009F1667"/>
    <w:rsid w:val="009F30E5"/>
    <w:rsid w:val="00A14440"/>
    <w:rsid w:val="00A16A13"/>
    <w:rsid w:val="00A47F5D"/>
    <w:rsid w:val="00A56AE0"/>
    <w:rsid w:val="00A66036"/>
    <w:rsid w:val="00AC2A69"/>
    <w:rsid w:val="00AD2DA9"/>
    <w:rsid w:val="00AD5B00"/>
    <w:rsid w:val="00B1339A"/>
    <w:rsid w:val="00B34E3F"/>
    <w:rsid w:val="00B469D0"/>
    <w:rsid w:val="00B57ECF"/>
    <w:rsid w:val="00B66997"/>
    <w:rsid w:val="00B811B5"/>
    <w:rsid w:val="00B9358C"/>
    <w:rsid w:val="00B97BFB"/>
    <w:rsid w:val="00BC13C8"/>
    <w:rsid w:val="00BD7508"/>
    <w:rsid w:val="00BE1209"/>
    <w:rsid w:val="00C3022E"/>
    <w:rsid w:val="00C367FD"/>
    <w:rsid w:val="00C37884"/>
    <w:rsid w:val="00C57906"/>
    <w:rsid w:val="00CB5254"/>
    <w:rsid w:val="00CD3328"/>
    <w:rsid w:val="00D046EE"/>
    <w:rsid w:val="00D1041C"/>
    <w:rsid w:val="00D260F3"/>
    <w:rsid w:val="00D4521E"/>
    <w:rsid w:val="00D50264"/>
    <w:rsid w:val="00D7511F"/>
    <w:rsid w:val="00D77134"/>
    <w:rsid w:val="00D9027F"/>
    <w:rsid w:val="00D9571F"/>
    <w:rsid w:val="00DB5753"/>
    <w:rsid w:val="00DC2CD6"/>
    <w:rsid w:val="00DC6EC9"/>
    <w:rsid w:val="00DE740D"/>
    <w:rsid w:val="00DF52FA"/>
    <w:rsid w:val="00E33FF2"/>
    <w:rsid w:val="00E354EE"/>
    <w:rsid w:val="00E47184"/>
    <w:rsid w:val="00E51AFF"/>
    <w:rsid w:val="00E52D9A"/>
    <w:rsid w:val="00E56D07"/>
    <w:rsid w:val="00E77DF5"/>
    <w:rsid w:val="00E82DE0"/>
    <w:rsid w:val="00E935F6"/>
    <w:rsid w:val="00EE0DBA"/>
    <w:rsid w:val="00EE7AD5"/>
    <w:rsid w:val="00F16BAE"/>
    <w:rsid w:val="00F214FA"/>
    <w:rsid w:val="00F513C6"/>
    <w:rsid w:val="00F8104B"/>
    <w:rsid w:val="00F937F6"/>
    <w:rsid w:val="00F97FF2"/>
    <w:rsid w:val="00FA169C"/>
    <w:rsid w:val="00FC6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F0"/>
  </w:style>
  <w:style w:type="paragraph" w:styleId="2">
    <w:name w:val="heading 2"/>
    <w:basedOn w:val="a"/>
    <w:next w:val="a"/>
    <w:link w:val="20"/>
    <w:qFormat/>
    <w:rsid w:val="00941F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qFormat/>
    <w:rsid w:val="00941F8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3">
    <w:name w:val="Заголовок №3_"/>
    <w:link w:val="30"/>
    <w:rsid w:val="00941F87"/>
    <w:rPr>
      <w:b/>
      <w:bCs/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rsid w:val="00941F87"/>
    <w:rPr>
      <w:shd w:val="clear" w:color="auto" w:fill="FFFFFF"/>
    </w:rPr>
  </w:style>
  <w:style w:type="character" w:customStyle="1" w:styleId="2115pt">
    <w:name w:val="Основной текст (2) + 11;5 pt"/>
    <w:rsid w:val="00941F8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941F87"/>
    <w:pPr>
      <w:widowControl w:val="0"/>
      <w:shd w:val="clear" w:color="auto" w:fill="FFFFFF"/>
      <w:spacing w:after="900" w:line="317" w:lineRule="exact"/>
      <w:jc w:val="center"/>
      <w:outlineLvl w:val="2"/>
    </w:pPr>
    <w:rPr>
      <w:b/>
      <w:bCs/>
      <w:sz w:val="27"/>
      <w:szCs w:val="27"/>
    </w:rPr>
  </w:style>
  <w:style w:type="paragraph" w:customStyle="1" w:styleId="22">
    <w:name w:val="Основной текст (2)"/>
    <w:basedOn w:val="a"/>
    <w:link w:val="21"/>
    <w:rsid w:val="00941F87"/>
    <w:pPr>
      <w:widowControl w:val="0"/>
      <w:shd w:val="clear" w:color="auto" w:fill="FFFFFF"/>
      <w:spacing w:before="240" w:after="0" w:line="317" w:lineRule="exact"/>
      <w:ind w:hanging="360"/>
      <w:jc w:val="both"/>
    </w:pPr>
  </w:style>
  <w:style w:type="character" w:customStyle="1" w:styleId="20">
    <w:name w:val="Заголовок 2 Знак"/>
    <w:basedOn w:val="a0"/>
    <w:link w:val="2"/>
    <w:rsid w:val="00941F87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Normal (Web)"/>
    <w:basedOn w:val="a"/>
    <w:uiPriority w:val="99"/>
    <w:rsid w:val="0094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941F87"/>
    <w:pPr>
      <w:spacing w:after="0" w:line="240" w:lineRule="atLeast"/>
      <w:ind w:left="708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375E6A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</w:rPr>
  </w:style>
  <w:style w:type="character" w:customStyle="1" w:styleId="a7">
    <w:name w:val="Название Знак"/>
    <w:basedOn w:val="a0"/>
    <w:link w:val="a6"/>
    <w:rsid w:val="00375E6A"/>
    <w:rPr>
      <w:rFonts w:ascii="Arial" w:eastAsia="Times New Roman" w:hAnsi="Arial" w:cs="Arial"/>
      <w:b/>
      <w:bCs/>
      <w:sz w:val="28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375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75E6A"/>
  </w:style>
  <w:style w:type="paragraph" w:styleId="aa">
    <w:name w:val="footer"/>
    <w:basedOn w:val="a"/>
    <w:link w:val="ab"/>
    <w:uiPriority w:val="99"/>
    <w:unhideWhenUsed/>
    <w:rsid w:val="00375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5E6A"/>
  </w:style>
  <w:style w:type="paragraph" w:styleId="ac">
    <w:name w:val="Balloon Text"/>
    <w:basedOn w:val="a"/>
    <w:link w:val="ad"/>
    <w:uiPriority w:val="99"/>
    <w:semiHidden/>
    <w:unhideWhenUsed/>
    <w:rsid w:val="00D0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46EE"/>
    <w:rPr>
      <w:rFonts w:ascii="Tahoma" w:hAnsi="Tahoma" w:cs="Tahoma"/>
      <w:sz w:val="16"/>
      <w:szCs w:val="16"/>
    </w:rPr>
  </w:style>
  <w:style w:type="character" w:styleId="ae">
    <w:name w:val="Hyperlink"/>
    <w:rsid w:val="00D77134"/>
    <w:rPr>
      <w:color w:val="0000FF"/>
      <w:u w:val="single"/>
    </w:rPr>
  </w:style>
  <w:style w:type="paragraph" w:customStyle="1" w:styleId="c1">
    <w:name w:val="c1"/>
    <w:basedOn w:val="a"/>
    <w:rsid w:val="00D7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D77134"/>
  </w:style>
  <w:style w:type="character" w:customStyle="1" w:styleId="c9">
    <w:name w:val="c9"/>
    <w:basedOn w:val="a0"/>
    <w:rsid w:val="00D77134"/>
  </w:style>
  <w:style w:type="character" w:customStyle="1" w:styleId="c10">
    <w:name w:val="c10"/>
    <w:basedOn w:val="a0"/>
    <w:rsid w:val="00D77134"/>
  </w:style>
  <w:style w:type="paragraph" w:styleId="af">
    <w:name w:val="No Spacing"/>
    <w:basedOn w:val="a"/>
    <w:uiPriority w:val="1"/>
    <w:qFormat/>
    <w:rsid w:val="00D7713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  <w:lang w:eastAsia="en-US" w:bidi="en-US"/>
    </w:rPr>
  </w:style>
  <w:style w:type="character" w:customStyle="1" w:styleId="c4">
    <w:name w:val="c4"/>
    <w:basedOn w:val="a0"/>
    <w:rsid w:val="00CD33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4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pu.edu.ru/files/contentfile/155/prikaz-345-ot-28.12.2018-fpu.pdf" TargetMode="External"/><Relationship Id="rId13" Type="http://schemas.openxmlformats.org/officeDocument/2006/relationships/hyperlink" Target="http://www.klyaksa.n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ogle.com/url?q=http://kpolyakov.narod.ru&amp;sa=D&amp;ust=15530093846510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ow.edu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google.com/url?q=http://school-collection.edu.ru/&amp;sa=D&amp;ust=1553009384643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bz.ru/metodist/authors/informatika/3/eor5.php" TargetMode="External"/><Relationship Id="rId14" Type="http://schemas.openxmlformats.org/officeDocument/2006/relationships/hyperlink" Target="https://resh.edu.ru/subject/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3654</Words>
  <Characters>20828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63</cp:revision>
  <cp:lastPrinted>2019-10-28T18:01:00Z</cp:lastPrinted>
  <dcterms:created xsi:type="dcterms:W3CDTF">2017-03-22T17:29:00Z</dcterms:created>
  <dcterms:modified xsi:type="dcterms:W3CDTF">2021-11-01T13:30:00Z</dcterms:modified>
</cp:coreProperties>
</file>