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A2" w:rsidRDefault="00E83346">
      <w:pPr>
        <w:spacing w:after="7" w:line="259" w:lineRule="auto"/>
        <w:ind w:left="10" w:right="72"/>
        <w:jc w:val="center"/>
      </w:pPr>
      <w:r>
        <w:rPr>
          <w:sz w:val="22"/>
        </w:rPr>
        <w:t>МУНИЦИПАЛЬНОЕ ОБЩЕОБРАЗОВАТЕЛЬНОЕ УЧРЕЖДЕНИЕ</w:t>
      </w:r>
    </w:p>
    <w:p w:rsidR="009F33A2" w:rsidRDefault="00054DF6" w:rsidP="00054DF6">
      <w:pPr>
        <w:spacing w:after="7" w:line="259" w:lineRule="auto"/>
        <w:ind w:left="10" w:right="67"/>
        <w:jc w:val="center"/>
      </w:pPr>
      <w:r>
        <w:rPr>
          <w:sz w:val="22"/>
        </w:rPr>
        <w:t>ХМЕЛЬНИКОВСКАЯ</w:t>
      </w:r>
      <w:r w:rsidR="00E83346">
        <w:rPr>
          <w:sz w:val="22"/>
        </w:rPr>
        <w:t xml:space="preserve"> СРЕДНЯЯ ОБЩЕОБРАЗОВАТЕЛЬНАЯ ШКОЛА</w:t>
      </w:r>
    </w:p>
    <w:p w:rsidR="009F33A2" w:rsidRDefault="00E83346">
      <w:pPr>
        <w:spacing w:after="528" w:line="259" w:lineRule="auto"/>
        <w:ind w:left="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5154" cy="21342"/>
                <wp:effectExtent l="0" t="0" r="0" b="0"/>
                <wp:docPr id="17957" name="Group 1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54" cy="21342"/>
                          <a:chOff x="0" y="0"/>
                          <a:chExt cx="6155154" cy="21342"/>
                        </a:xfrm>
                      </wpg:grpSpPr>
                      <wps:wsp>
                        <wps:cNvPr id="17956" name="Shape 17956"/>
                        <wps:cNvSpPr/>
                        <wps:spPr>
                          <a:xfrm>
                            <a:off x="0" y="0"/>
                            <a:ext cx="6155154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54" h="21342">
                                <a:moveTo>
                                  <a:pt x="0" y="10671"/>
                                </a:moveTo>
                                <a:lnTo>
                                  <a:pt x="6155154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42EE9" id="Group 17957" o:spid="_x0000_s1026" style="width:484.65pt;height:1.7pt;mso-position-horizontal-relative:char;mso-position-vertical-relative:line" coordsize="6155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">
                <v:shape id="Shape 17956" o:spid="_x0000_s1027" style="position:absolute;width:61551;height:213;visibility:visible;mso-wrap-style:square;v-text-anchor:top" coordsize="6155154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" path="m,10671r6155154,e" filled="f" strokeweight=".59283mm">
                  <v:stroke miterlimit="1" joinstyle="miter"/>
                  <v:path arrowok="t" textboxrect="0,0,6155154,21342"/>
                </v:shape>
                <w10:anchorlock/>
              </v:group>
            </w:pict>
          </mc:Fallback>
        </mc:AlternateContent>
      </w:r>
    </w:p>
    <w:p w:rsidR="009F33A2" w:rsidRDefault="00E83346">
      <w:pPr>
        <w:spacing w:after="383" w:line="260" w:lineRule="auto"/>
        <w:ind w:left="2199" w:right="2256" w:firstLine="0"/>
        <w:jc w:val="center"/>
      </w:pPr>
      <w:r>
        <w:rPr>
          <w:sz w:val="30"/>
        </w:rPr>
        <w:t>Протокол заседания Штаба воспитательной работы</w:t>
      </w:r>
    </w:p>
    <w:p w:rsidR="009F33A2" w:rsidRDefault="008B3D25">
      <w:pPr>
        <w:spacing w:after="744" w:line="265" w:lineRule="auto"/>
        <w:ind w:left="687" w:firstLine="0"/>
        <w:jc w:val="left"/>
      </w:pPr>
      <w:r>
        <w:t>26</w:t>
      </w:r>
      <w:r w:rsidR="00054DF6">
        <w:t>.</w:t>
      </w:r>
      <w:r>
        <w:t>01</w:t>
      </w:r>
      <w:r w:rsidR="00E83346">
        <w:t>.202</w:t>
      </w:r>
      <w:r>
        <w:t>4</w:t>
      </w:r>
      <w:r w:rsidR="00E83346">
        <w:t xml:space="preserve"> г.</w:t>
      </w:r>
    </w:p>
    <w:p w:rsidR="005F5E30" w:rsidRDefault="00E83346" w:rsidP="005F5E30">
      <w:pPr>
        <w:spacing w:after="0" w:line="265" w:lineRule="auto"/>
        <w:ind w:left="57" w:firstLine="0"/>
        <w:jc w:val="left"/>
      </w:pPr>
      <w:r>
        <w:t xml:space="preserve">Председатель — </w:t>
      </w:r>
      <w:r w:rsidR="00054DF6">
        <w:t>Мироненко Т.В.</w:t>
      </w:r>
      <w:r>
        <w:t xml:space="preserve">, </w:t>
      </w:r>
      <w:r w:rsidR="00054DF6">
        <w:t>МОУ Хмельниковская СОШ</w:t>
      </w:r>
      <w:r>
        <w:t xml:space="preserve">. </w:t>
      </w:r>
    </w:p>
    <w:p w:rsidR="009F33A2" w:rsidRDefault="00E83346" w:rsidP="005F5E30">
      <w:pPr>
        <w:spacing w:after="0" w:line="265" w:lineRule="auto"/>
        <w:ind w:left="57" w:firstLine="0"/>
        <w:jc w:val="left"/>
      </w:pPr>
      <w:r>
        <w:t xml:space="preserve">Секретарь — </w:t>
      </w:r>
      <w:r w:rsidR="00054DF6">
        <w:t>Маркова М.С</w:t>
      </w:r>
      <w:r>
        <w:t>., советник директора по воспитанию и взаимодействию с детскими общественными объединениями.</w:t>
      </w:r>
    </w:p>
    <w:p w:rsidR="009F33A2" w:rsidRDefault="00E83346">
      <w:pPr>
        <w:spacing w:after="0" w:line="259" w:lineRule="auto"/>
        <w:ind w:left="62"/>
        <w:jc w:val="left"/>
      </w:pPr>
      <w:r>
        <w:rPr>
          <w:sz w:val="30"/>
        </w:rPr>
        <w:t>Присутствовали:</w:t>
      </w:r>
    </w:p>
    <w:p w:rsidR="009F33A2" w:rsidRDefault="00054DF6">
      <w:pPr>
        <w:numPr>
          <w:ilvl w:val="0"/>
          <w:numId w:val="1"/>
        </w:numPr>
        <w:spacing w:after="0" w:line="265" w:lineRule="auto"/>
        <w:ind w:hanging="696"/>
        <w:jc w:val="left"/>
      </w:pPr>
      <w:r>
        <w:t>Мироненко Т.В</w:t>
      </w:r>
      <w:r w:rsidR="00E83346">
        <w:t xml:space="preserve">. — директор </w:t>
      </w:r>
      <w:r>
        <w:t>МОУ Хмельниковская СОШ.</w:t>
      </w:r>
    </w:p>
    <w:p w:rsidR="009F33A2" w:rsidRDefault="00054DF6">
      <w:pPr>
        <w:numPr>
          <w:ilvl w:val="0"/>
          <w:numId w:val="1"/>
        </w:numPr>
        <w:spacing w:after="40" w:line="265" w:lineRule="auto"/>
        <w:ind w:hanging="696"/>
        <w:jc w:val="left"/>
      </w:pPr>
      <w:r>
        <w:t>Зеткина Г.Н</w:t>
      </w:r>
      <w:r w:rsidR="00E83346">
        <w:t>. — заместитель директора по УВР.</w:t>
      </w:r>
    </w:p>
    <w:p w:rsidR="009F33A2" w:rsidRDefault="00E83346" w:rsidP="00054DF6">
      <w:pPr>
        <w:spacing w:after="40" w:line="265" w:lineRule="auto"/>
        <w:ind w:left="851" w:hanging="851"/>
        <w:jc w:val="left"/>
      </w:pPr>
      <w:r>
        <w:t xml:space="preserve">З. </w:t>
      </w:r>
      <w:r w:rsidR="00054DF6">
        <w:t xml:space="preserve">       Строителев С.Н.</w:t>
      </w:r>
      <w:r>
        <w:t xml:space="preserve"> — заместитель директора по ВР, руководитель Ш</w:t>
      </w:r>
      <w:r w:rsidR="00054DF6">
        <w:t>ВР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>
        <w:t>Маркова М.С</w:t>
      </w:r>
      <w:r w:rsidR="00E83346">
        <w:t>. — советник директора по воспитанию и взаимодействию с детскими общественными объединениями.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Надточий Е.А. – педагог-психолог.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Харичкова И.А. -  социальный педагог.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Ковалева Е.Н.  – учитель физической культуры.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Смирнова Т.С. – председатель классных руководителей.</w:t>
      </w:r>
    </w:p>
    <w:p w:rsidR="00054DF6" w:rsidRPr="008B3D25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Малькова Н.В. - руководитель волонтерского движения</w:t>
      </w:r>
    </w:p>
    <w:p w:rsidR="008B3D25" w:rsidRPr="00054DF6" w:rsidRDefault="008B3D25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>
        <w:rPr>
          <w:szCs w:val="28"/>
        </w:rPr>
        <w:t>Классные руководители 1-11 классов</w:t>
      </w:r>
    </w:p>
    <w:p w:rsidR="00054DF6" w:rsidRDefault="00054DF6" w:rsidP="00054DF6">
      <w:pPr>
        <w:spacing w:after="0" w:line="265" w:lineRule="auto"/>
        <w:ind w:left="753" w:firstLine="0"/>
        <w:jc w:val="left"/>
      </w:pPr>
    </w:p>
    <w:p w:rsidR="009F33A2" w:rsidRDefault="00E83346">
      <w:pPr>
        <w:spacing w:after="0" w:line="259" w:lineRule="auto"/>
        <w:ind w:left="62"/>
        <w:jc w:val="left"/>
        <w:rPr>
          <w:b/>
          <w:sz w:val="30"/>
        </w:rPr>
      </w:pPr>
      <w:r w:rsidRPr="00831A60">
        <w:rPr>
          <w:b/>
          <w:sz w:val="30"/>
        </w:rPr>
        <w:t>Повестка дня</w:t>
      </w:r>
    </w:p>
    <w:p w:rsidR="008B3D25" w:rsidRPr="008B3D25" w:rsidRDefault="008B3D25" w:rsidP="008B3D25">
      <w:pPr>
        <w:pStyle w:val="a3"/>
        <w:numPr>
          <w:ilvl w:val="0"/>
          <w:numId w:val="11"/>
        </w:numPr>
        <w:spacing w:line="290" w:lineRule="auto"/>
        <w:ind w:right="58"/>
      </w:pPr>
      <w:r w:rsidRPr="008B3D25">
        <w:t xml:space="preserve">Организация работы с родителями по вопросам выполнения обязанностей по воспитанию детей, обеспечению их безопасности, защиты жизни и здоровья.  Отчет о выполнении плана работы в период зимних каникул. </w:t>
      </w:r>
    </w:p>
    <w:p w:rsidR="008B3D25" w:rsidRPr="008B3D25" w:rsidRDefault="008B3D25" w:rsidP="008B3D25">
      <w:pPr>
        <w:pStyle w:val="a3"/>
        <w:numPr>
          <w:ilvl w:val="0"/>
          <w:numId w:val="11"/>
        </w:numPr>
        <w:spacing w:line="301" w:lineRule="auto"/>
        <w:ind w:right="61"/>
      </w:pPr>
      <w:r w:rsidRPr="008B3D25">
        <w:t xml:space="preserve">Анализ воспитательной и профилактической работы во 2 четверти. </w:t>
      </w:r>
    </w:p>
    <w:p w:rsidR="008B3D25" w:rsidRPr="008B3D25" w:rsidRDefault="008B3D25" w:rsidP="008B3D25">
      <w:pPr>
        <w:pStyle w:val="a3"/>
        <w:numPr>
          <w:ilvl w:val="0"/>
          <w:numId w:val="11"/>
        </w:numPr>
        <w:spacing w:line="301" w:lineRule="auto"/>
        <w:ind w:right="61"/>
      </w:pPr>
      <w:r w:rsidRPr="008B3D25">
        <w:t xml:space="preserve">Отчет классных руководителей о работе с детьми, состоящими на учете. </w:t>
      </w:r>
    </w:p>
    <w:p w:rsidR="008B3D25" w:rsidRPr="008B3D25" w:rsidRDefault="008B3D25" w:rsidP="008B3D25">
      <w:pPr>
        <w:pStyle w:val="a3"/>
        <w:numPr>
          <w:ilvl w:val="0"/>
          <w:numId w:val="11"/>
        </w:numPr>
        <w:spacing w:line="301" w:lineRule="auto"/>
        <w:ind w:right="61"/>
      </w:pPr>
      <w:r w:rsidRPr="008B3D25">
        <w:t>Выполнение решений заседаний ШВР в 1-м полугодии.</w:t>
      </w:r>
    </w:p>
    <w:p w:rsidR="008B3D25" w:rsidRPr="00831A60" w:rsidRDefault="008B3D25">
      <w:pPr>
        <w:spacing w:after="0" w:line="259" w:lineRule="auto"/>
        <w:ind w:left="62"/>
        <w:jc w:val="left"/>
        <w:rPr>
          <w:b/>
        </w:rPr>
      </w:pPr>
    </w:p>
    <w:p w:rsidR="008B3D25" w:rsidRPr="008B3D25" w:rsidRDefault="00E83346" w:rsidP="008B3D25">
      <w:pPr>
        <w:spacing w:line="290" w:lineRule="auto"/>
        <w:ind w:right="58"/>
        <w:rPr>
          <w:sz w:val="24"/>
        </w:rPr>
      </w:pPr>
      <w:r w:rsidRPr="008B3D25">
        <w:rPr>
          <w:b/>
          <w:sz w:val="30"/>
        </w:rPr>
        <w:t>По</w:t>
      </w:r>
      <w:r w:rsidR="00054DF6" w:rsidRPr="008B3D25">
        <w:rPr>
          <w:b/>
          <w:sz w:val="30"/>
        </w:rPr>
        <w:t xml:space="preserve"> п</w:t>
      </w:r>
      <w:r w:rsidR="00BC23DB" w:rsidRPr="008B3D25">
        <w:rPr>
          <w:b/>
          <w:sz w:val="30"/>
        </w:rPr>
        <w:t xml:space="preserve">ервому вопросу слушали, </w:t>
      </w:r>
      <w:r w:rsidR="00BC23DB" w:rsidRPr="005F5E30">
        <w:t xml:space="preserve">Маркову М.С., советника </w:t>
      </w:r>
      <w:r w:rsidR="00BC23DB">
        <w:t>директора по воспитанию</w:t>
      </w:r>
      <w:r w:rsidR="00BC23DB" w:rsidRPr="005F5E30">
        <w:t>,</w:t>
      </w:r>
      <w:r w:rsidR="00BC23DB" w:rsidRPr="008B3D25">
        <w:rPr>
          <w:spacing w:val="1"/>
        </w:rPr>
        <w:t xml:space="preserve"> </w:t>
      </w:r>
      <w:r w:rsidR="00BC23DB" w:rsidRPr="005F5E30">
        <w:t>которая</w:t>
      </w:r>
      <w:r w:rsidR="00BC23DB" w:rsidRPr="008B3D25">
        <w:rPr>
          <w:spacing w:val="1"/>
        </w:rPr>
        <w:t xml:space="preserve"> </w:t>
      </w:r>
      <w:r w:rsidR="00BC23DB">
        <w:t>рассказала о</w:t>
      </w:r>
      <w:r w:rsidR="008B3D25">
        <w:t>б</w:t>
      </w:r>
      <w:r w:rsidR="00BC23DB">
        <w:t xml:space="preserve"> </w:t>
      </w:r>
      <w:r w:rsidR="008B3D25" w:rsidRPr="008B3D25">
        <w:t>организации</w:t>
      </w:r>
      <w:r w:rsidR="008B3D25" w:rsidRPr="008B3D25">
        <w:t xml:space="preserve"> работы с родителями по вопросам выполнения обязанностей по воспитанию детей, обеспечению их </w:t>
      </w:r>
      <w:r w:rsidR="008B3D25" w:rsidRPr="008B3D25">
        <w:lastRenderedPageBreak/>
        <w:t xml:space="preserve">безопасности, защиты жизни и здоровья.  </w:t>
      </w:r>
      <w:r w:rsidR="008B3D25">
        <w:t>Классные руководители 1-11 классов довели о</w:t>
      </w:r>
      <w:r w:rsidR="008B3D25" w:rsidRPr="008B3D25">
        <w:t xml:space="preserve">тчет о выполнении плана работы в период зимних каникул. </w:t>
      </w:r>
    </w:p>
    <w:p w:rsidR="00BC23DB" w:rsidRPr="00BC23DB" w:rsidRDefault="00BC23DB" w:rsidP="008B3D25">
      <w:pPr>
        <w:spacing w:after="16"/>
        <w:rPr>
          <w:b/>
        </w:rPr>
      </w:pPr>
    </w:p>
    <w:p w:rsidR="008B3D25" w:rsidRPr="008B3D25" w:rsidRDefault="005F5E30" w:rsidP="008B3D25">
      <w:pPr>
        <w:pStyle w:val="a3"/>
        <w:spacing w:line="290" w:lineRule="auto"/>
        <w:ind w:left="398" w:right="58" w:firstLine="0"/>
      </w:pPr>
      <w:r w:rsidRPr="005F5E30">
        <w:rPr>
          <w:b/>
        </w:rPr>
        <w:t xml:space="preserve">Решили: </w:t>
      </w:r>
      <w:r w:rsidR="008B3D25">
        <w:t>Организацию</w:t>
      </w:r>
      <w:r w:rsidR="008B3D25" w:rsidRPr="008B3D25">
        <w:t xml:space="preserve"> работы с родителями по вопросам выполнения обязанностей по воспитанию детей, обеспечению их безопасности, защиты жизни и здоровья</w:t>
      </w:r>
      <w:r w:rsidR="008B3D25">
        <w:t xml:space="preserve"> считать удовлетворительной</w:t>
      </w:r>
      <w:r w:rsidR="008B3D25" w:rsidRPr="008B3D25">
        <w:t xml:space="preserve">.  Отчет о выполнении плана </w:t>
      </w:r>
      <w:r w:rsidR="008B3D25">
        <w:t>работы в период зимних каникул принять к сведению.</w:t>
      </w:r>
    </w:p>
    <w:p w:rsidR="005F5E30" w:rsidRPr="005F5E30" w:rsidRDefault="005F5E30" w:rsidP="008B3D25">
      <w:pPr>
        <w:pStyle w:val="a4"/>
        <w:ind w:right="125"/>
        <w:rPr>
          <w:rFonts w:hint="eastAsia"/>
          <w:sz w:val="26"/>
        </w:rPr>
      </w:pPr>
    </w:p>
    <w:p w:rsidR="005F5E30" w:rsidRPr="008B3D25" w:rsidRDefault="005F5E30" w:rsidP="008B3D25">
      <w:pPr>
        <w:spacing w:line="301" w:lineRule="auto"/>
        <w:ind w:right="61" w:firstLine="660"/>
      </w:pPr>
      <w:r w:rsidRPr="008B3D25">
        <w:rPr>
          <w:b/>
        </w:rPr>
        <w:t xml:space="preserve">По второму вопросу слушали </w:t>
      </w:r>
      <w:r w:rsidR="00BC23DB" w:rsidRPr="008B3D25">
        <w:rPr>
          <w:szCs w:val="28"/>
        </w:rPr>
        <w:t>Строителева С.Н.  — зам. директора по</w:t>
      </w:r>
      <w:r w:rsidR="00BC23DB" w:rsidRPr="008B3D25">
        <w:rPr>
          <w:spacing w:val="1"/>
          <w:szCs w:val="28"/>
        </w:rPr>
        <w:t xml:space="preserve"> </w:t>
      </w:r>
      <w:r w:rsidR="00BC23DB" w:rsidRPr="008B3D25">
        <w:rPr>
          <w:szCs w:val="28"/>
        </w:rPr>
        <w:t>ВР, который представил</w:t>
      </w:r>
      <w:r w:rsidR="00BC23DB">
        <w:t xml:space="preserve"> </w:t>
      </w:r>
      <w:r w:rsidR="008B3D25">
        <w:t>а</w:t>
      </w:r>
      <w:r w:rsidR="008B3D25" w:rsidRPr="008B3D25">
        <w:t xml:space="preserve">нализ воспитательной и профилактической работы во 2 четверти. </w:t>
      </w:r>
      <w:bookmarkStart w:id="0" w:name="_GoBack"/>
      <w:bookmarkEnd w:id="0"/>
    </w:p>
    <w:p w:rsidR="005F5E30" w:rsidRPr="00D32677" w:rsidRDefault="005F5E30" w:rsidP="00D32677">
      <w:pPr>
        <w:spacing w:line="301" w:lineRule="auto"/>
        <w:ind w:right="61" w:firstLine="660"/>
        <w:rPr>
          <w:rFonts w:hint="eastAsia"/>
        </w:rPr>
      </w:pPr>
      <w:r w:rsidRPr="005F5E30">
        <w:rPr>
          <w:b/>
        </w:rPr>
        <w:t>Решили:</w:t>
      </w:r>
      <w:r w:rsidRPr="005F5E30">
        <w:rPr>
          <w:b/>
          <w:spacing w:val="1"/>
        </w:rPr>
        <w:t xml:space="preserve"> </w:t>
      </w:r>
      <w:r w:rsidR="00136F5D">
        <w:t>воспитательную и профилактическую</w:t>
      </w:r>
      <w:r w:rsidR="00136F5D" w:rsidRPr="008B3D25">
        <w:t xml:space="preserve"> работы во 2 четверти</w:t>
      </w:r>
      <w:r w:rsidR="00136F5D">
        <w:t xml:space="preserve"> считать </w:t>
      </w:r>
      <w:r w:rsidR="00D32677">
        <w:t>удовлетворительной</w:t>
      </w:r>
      <w:r w:rsidR="00136F5D" w:rsidRPr="008B3D25">
        <w:t xml:space="preserve">. </w:t>
      </w:r>
      <w:r w:rsidR="00062641" w:rsidRPr="00831A60">
        <w:t>Ответственным</w:t>
      </w:r>
      <w:r w:rsidR="00062641" w:rsidRPr="00831A60">
        <w:rPr>
          <w:spacing w:val="1"/>
        </w:rPr>
        <w:t xml:space="preserve"> </w:t>
      </w:r>
      <w:r w:rsidR="00062641" w:rsidRPr="00831A60">
        <w:t>лицам</w:t>
      </w:r>
      <w:r w:rsidR="00062641" w:rsidRPr="00831A60">
        <w:rPr>
          <w:spacing w:val="1"/>
        </w:rPr>
        <w:t xml:space="preserve"> </w:t>
      </w:r>
      <w:r w:rsidR="00062641" w:rsidRPr="00831A60">
        <w:t>неукоснительно</w:t>
      </w:r>
      <w:r w:rsidR="00062641" w:rsidRPr="00831A60">
        <w:rPr>
          <w:spacing w:val="1"/>
        </w:rPr>
        <w:t xml:space="preserve"> </w:t>
      </w:r>
      <w:r w:rsidR="00062641" w:rsidRPr="00831A60">
        <w:t>выполнять</w:t>
      </w:r>
      <w:r w:rsidR="00062641" w:rsidRPr="00831A60">
        <w:rPr>
          <w:spacing w:val="-5"/>
        </w:rPr>
        <w:t xml:space="preserve"> </w:t>
      </w:r>
      <w:r w:rsidR="00D32677">
        <w:t>план работы</w:t>
      </w:r>
      <w:r w:rsidR="00062641" w:rsidRPr="00831A60">
        <w:t>.</w:t>
      </w:r>
    </w:p>
    <w:p w:rsidR="00D32677" w:rsidRDefault="005F5E30" w:rsidP="00D32677">
      <w:pPr>
        <w:pStyle w:val="a4"/>
        <w:ind w:right="121" w:firstLine="707"/>
        <w:rPr>
          <w:sz w:val="28"/>
        </w:rPr>
      </w:pPr>
      <w:r>
        <w:rPr>
          <w:rFonts w:ascii="Times New Roman" w:hAnsi="Times New Roman"/>
          <w:b/>
        </w:rPr>
        <w:t xml:space="preserve">           </w:t>
      </w:r>
      <w:r w:rsidRPr="005F5E30">
        <w:rPr>
          <w:rFonts w:ascii="Times New Roman" w:hAnsi="Times New Roman"/>
          <w:b/>
          <w:sz w:val="28"/>
        </w:rPr>
        <w:t xml:space="preserve">По </w:t>
      </w:r>
      <w:r w:rsidR="00BC23DB">
        <w:rPr>
          <w:rFonts w:ascii="Times New Roman" w:hAnsi="Times New Roman"/>
          <w:b/>
          <w:sz w:val="28"/>
        </w:rPr>
        <w:t>третьему</w:t>
      </w:r>
      <w:r w:rsidRPr="005F5E30">
        <w:rPr>
          <w:rFonts w:ascii="Times New Roman" w:hAnsi="Times New Roman"/>
          <w:b/>
          <w:sz w:val="28"/>
        </w:rPr>
        <w:t xml:space="preserve"> вопросу слушали </w:t>
      </w:r>
      <w:r w:rsidR="00D32677">
        <w:rPr>
          <w:rFonts w:ascii="Times New Roman" w:hAnsi="Times New Roman" w:cs="Times New Roman"/>
          <w:sz w:val="28"/>
          <w:szCs w:val="28"/>
        </w:rPr>
        <w:t>Надточий Е.А. и Малькову Н.В.</w:t>
      </w:r>
      <w:r w:rsidR="00BC23DB" w:rsidRPr="00D80F49">
        <w:rPr>
          <w:rFonts w:ascii="Times New Roman" w:hAnsi="Times New Roman" w:cs="Times New Roman"/>
          <w:sz w:val="28"/>
          <w:szCs w:val="28"/>
        </w:rPr>
        <w:t xml:space="preserve">  —</w:t>
      </w:r>
      <w:r w:rsidR="00BC23DB">
        <w:rPr>
          <w:rFonts w:ascii="Times New Roman" w:hAnsi="Times New Roman"/>
          <w:sz w:val="28"/>
        </w:rPr>
        <w:t xml:space="preserve">классных руководителей </w:t>
      </w:r>
      <w:r w:rsidR="00D32677">
        <w:rPr>
          <w:rFonts w:ascii="Times New Roman" w:hAnsi="Times New Roman"/>
          <w:sz w:val="28"/>
        </w:rPr>
        <w:t>9 и 6</w:t>
      </w:r>
      <w:r w:rsidR="00BC23DB">
        <w:rPr>
          <w:rFonts w:ascii="Times New Roman" w:hAnsi="Times New Roman"/>
          <w:sz w:val="28"/>
        </w:rPr>
        <w:t xml:space="preserve"> классов, по </w:t>
      </w:r>
      <w:r w:rsidRPr="005F5E30">
        <w:rPr>
          <w:rFonts w:ascii="Times New Roman" w:hAnsi="Times New Roman"/>
          <w:sz w:val="28"/>
        </w:rPr>
        <w:t>организаци</w:t>
      </w:r>
      <w:r w:rsidR="00D32677">
        <w:rPr>
          <w:rFonts w:ascii="Times New Roman" w:hAnsi="Times New Roman"/>
          <w:sz w:val="28"/>
        </w:rPr>
        <w:t>и</w:t>
      </w:r>
      <w:r w:rsidR="00D32677">
        <w:rPr>
          <w:sz w:val="28"/>
        </w:rPr>
        <w:t xml:space="preserve"> работы</w:t>
      </w:r>
      <w:r w:rsidR="00D32677" w:rsidRPr="008B3D25">
        <w:rPr>
          <w:sz w:val="28"/>
        </w:rPr>
        <w:t xml:space="preserve"> с детьми, состоящими на учете. </w:t>
      </w:r>
    </w:p>
    <w:p w:rsidR="00062641" w:rsidRPr="00062641" w:rsidRDefault="00062641" w:rsidP="00D32677">
      <w:pPr>
        <w:pStyle w:val="a4"/>
        <w:ind w:right="121" w:firstLine="707"/>
        <w:rPr>
          <w:rFonts w:hint="eastAsia"/>
          <w:sz w:val="26"/>
        </w:rPr>
      </w:pPr>
      <w:r w:rsidRPr="0006264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6264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32677">
        <w:rPr>
          <w:rFonts w:ascii="Times New Roman" w:hAnsi="Times New Roman" w:cs="Times New Roman"/>
          <w:sz w:val="28"/>
          <w:szCs w:val="28"/>
        </w:rPr>
        <w:t>считать проведенную работу удовлетворительной. Продолжить работу в данном направлении</w:t>
      </w:r>
    </w:p>
    <w:p w:rsidR="00B946C2" w:rsidRDefault="00B946C2">
      <w:pPr>
        <w:sectPr w:rsidR="00B946C2">
          <w:headerReference w:type="even" r:id="rId7"/>
          <w:headerReference w:type="default" r:id="rId8"/>
          <w:headerReference w:type="first" r:id="rId9"/>
          <w:pgSz w:w="11902" w:h="16834"/>
          <w:pgMar w:top="1161" w:right="831" w:bottom="1094" w:left="1301" w:header="720" w:footer="720" w:gutter="0"/>
          <w:cols w:space="720"/>
        </w:sectPr>
      </w:pPr>
    </w:p>
    <w:p w:rsidR="00D32677" w:rsidRPr="00D32677" w:rsidRDefault="00D32677" w:rsidP="00D32677">
      <w:pPr>
        <w:pStyle w:val="a4"/>
        <w:ind w:right="121" w:firstLine="707"/>
        <w:rPr>
          <w:rFonts w:ascii="Times New Roman" w:hAnsi="Times New Roman" w:cs="Times New Roman"/>
          <w:sz w:val="26"/>
        </w:rPr>
      </w:pPr>
      <w:r w:rsidRPr="005F5E30">
        <w:rPr>
          <w:rFonts w:ascii="Times New Roman" w:hAnsi="Times New Roman"/>
          <w:b/>
          <w:sz w:val="28"/>
        </w:rPr>
        <w:lastRenderedPageBreak/>
        <w:t xml:space="preserve">По </w:t>
      </w:r>
      <w:r>
        <w:rPr>
          <w:rFonts w:ascii="Times New Roman" w:hAnsi="Times New Roman"/>
          <w:b/>
          <w:sz w:val="28"/>
        </w:rPr>
        <w:t>третьему</w:t>
      </w:r>
      <w:r w:rsidRPr="005F5E30">
        <w:rPr>
          <w:rFonts w:ascii="Times New Roman" w:hAnsi="Times New Roman"/>
          <w:b/>
          <w:sz w:val="28"/>
        </w:rPr>
        <w:t xml:space="preserve"> вопросу</w:t>
      </w:r>
      <w:r>
        <w:rPr>
          <w:b/>
        </w:rPr>
        <w:t xml:space="preserve"> </w:t>
      </w:r>
      <w:r w:rsidRPr="005F5E30">
        <w:rPr>
          <w:rFonts w:ascii="Times New Roman" w:hAnsi="Times New Roman"/>
          <w:b/>
          <w:sz w:val="28"/>
        </w:rPr>
        <w:t xml:space="preserve">слушали </w:t>
      </w:r>
      <w:r w:rsidRPr="00D32677">
        <w:rPr>
          <w:rFonts w:ascii="Times New Roman" w:hAnsi="Times New Roman" w:cs="Times New Roman"/>
          <w:sz w:val="26"/>
        </w:rPr>
        <w:t xml:space="preserve">Маркову М.С., советника директора по воспитанию, </w:t>
      </w:r>
      <w:r w:rsidRPr="00D32677">
        <w:rPr>
          <w:rFonts w:ascii="Times New Roman" w:hAnsi="Times New Roman" w:cs="Times New Roman"/>
          <w:sz w:val="26"/>
        </w:rPr>
        <w:t>которая выступила с результатами выполнения решений заседания</w:t>
      </w:r>
      <w:r w:rsidRPr="00D32677">
        <w:rPr>
          <w:rFonts w:ascii="Times New Roman" w:hAnsi="Times New Roman" w:cs="Times New Roman"/>
          <w:spacing w:val="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ШВР</w:t>
      </w:r>
      <w:r w:rsidRPr="00D32677">
        <w:rPr>
          <w:rFonts w:ascii="Times New Roman" w:hAnsi="Times New Roman" w:cs="Times New Roman"/>
          <w:sz w:val="26"/>
        </w:rPr>
        <w:t xml:space="preserve"> за 1 полугодие 2023-2024 учебного года</w:t>
      </w:r>
      <w:r w:rsidRPr="00D32677">
        <w:rPr>
          <w:rFonts w:ascii="Times New Roman" w:hAnsi="Times New Roman" w:cs="Times New Roman"/>
          <w:sz w:val="26"/>
        </w:rPr>
        <w:t>.</w:t>
      </w:r>
    </w:p>
    <w:p w:rsidR="00D32677" w:rsidRPr="00D32677" w:rsidRDefault="00D32677" w:rsidP="00D32677">
      <w:pPr>
        <w:pStyle w:val="a4"/>
        <w:ind w:right="123" w:firstLine="707"/>
        <w:rPr>
          <w:rFonts w:ascii="Times New Roman" w:hAnsi="Times New Roman" w:cs="Times New Roman"/>
          <w:sz w:val="26"/>
        </w:rPr>
      </w:pPr>
      <w:r w:rsidRPr="00D32677">
        <w:rPr>
          <w:rFonts w:ascii="Times New Roman" w:hAnsi="Times New Roman" w:cs="Times New Roman"/>
          <w:b/>
          <w:sz w:val="26"/>
        </w:rPr>
        <w:t>Решили:</w:t>
      </w:r>
      <w:r w:rsidRPr="00D32677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результаты</w:t>
      </w:r>
      <w:r w:rsidRPr="00D32677">
        <w:rPr>
          <w:rFonts w:ascii="Times New Roman" w:hAnsi="Times New Roman" w:cs="Times New Roman"/>
          <w:spacing w:val="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работы</w:t>
      </w:r>
      <w:r w:rsidRPr="00D32677">
        <w:rPr>
          <w:rFonts w:ascii="Times New Roman" w:hAnsi="Times New Roman" w:cs="Times New Roman"/>
          <w:spacing w:val="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по</w:t>
      </w:r>
      <w:r w:rsidRPr="00D32677">
        <w:rPr>
          <w:rFonts w:ascii="Times New Roman" w:hAnsi="Times New Roman" w:cs="Times New Roman"/>
          <w:spacing w:val="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выполнению</w:t>
      </w:r>
      <w:r w:rsidRPr="00D32677">
        <w:rPr>
          <w:rFonts w:ascii="Times New Roman" w:hAnsi="Times New Roman" w:cs="Times New Roman"/>
          <w:spacing w:val="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решений</w:t>
      </w:r>
      <w:r w:rsidRPr="00D32677">
        <w:rPr>
          <w:rFonts w:ascii="Times New Roman" w:hAnsi="Times New Roman" w:cs="Times New Roman"/>
          <w:spacing w:val="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протокола</w:t>
      </w:r>
      <w:r w:rsidRPr="00D32677">
        <w:rPr>
          <w:rFonts w:ascii="Times New Roman" w:hAnsi="Times New Roman" w:cs="Times New Roman"/>
          <w:spacing w:val="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заседания</w:t>
      </w:r>
      <w:r w:rsidRPr="00D32677">
        <w:rPr>
          <w:rFonts w:ascii="Times New Roman" w:hAnsi="Times New Roman" w:cs="Times New Roman"/>
          <w:spacing w:val="-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ШВР</w:t>
      </w:r>
      <w:r w:rsidRPr="00D32677">
        <w:rPr>
          <w:rFonts w:ascii="Times New Roman" w:hAnsi="Times New Roman" w:cs="Times New Roman"/>
          <w:spacing w:val="-1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считать</w:t>
      </w:r>
      <w:r w:rsidRPr="00D32677">
        <w:rPr>
          <w:rFonts w:ascii="Times New Roman" w:hAnsi="Times New Roman" w:cs="Times New Roman"/>
          <w:spacing w:val="-2"/>
          <w:sz w:val="26"/>
        </w:rPr>
        <w:t xml:space="preserve"> </w:t>
      </w:r>
      <w:r w:rsidRPr="00D32677">
        <w:rPr>
          <w:rFonts w:ascii="Times New Roman" w:hAnsi="Times New Roman" w:cs="Times New Roman"/>
          <w:sz w:val="26"/>
        </w:rPr>
        <w:t>удовлетворительными.</w:t>
      </w:r>
    </w:p>
    <w:p w:rsidR="005E102A" w:rsidRDefault="005E102A" w:rsidP="00062641">
      <w:pPr>
        <w:spacing w:after="328"/>
        <w:ind w:left="0" w:right="14" w:firstLine="0"/>
        <w:rPr>
          <w:b/>
        </w:rPr>
      </w:pPr>
    </w:p>
    <w:p w:rsidR="009F33A2" w:rsidRDefault="00E83346">
      <w:pPr>
        <w:spacing w:after="328"/>
        <w:ind w:left="9" w:right="14"/>
      </w:pPr>
      <w:r>
        <w:t>Председатель:</w:t>
      </w:r>
      <w:r>
        <w:tab/>
      </w:r>
      <w:r>
        <w:tab/>
      </w:r>
      <w:r>
        <w:tab/>
      </w:r>
      <w:r>
        <w:tab/>
        <w:t>Мироненко Т.В.</w:t>
      </w:r>
    </w:p>
    <w:p w:rsidR="00E83346" w:rsidRDefault="00E83346">
      <w:pPr>
        <w:spacing w:after="328"/>
        <w:ind w:left="9" w:right="14"/>
      </w:pPr>
      <w:r>
        <w:t>Руководитель ШВР:</w:t>
      </w:r>
      <w:r>
        <w:tab/>
      </w:r>
      <w:r>
        <w:tab/>
      </w:r>
      <w:r>
        <w:tab/>
        <w:t>Строителев С.Н.</w:t>
      </w:r>
    </w:p>
    <w:p w:rsidR="009F33A2" w:rsidRDefault="00E83346">
      <w:pPr>
        <w:ind w:left="9" w:right="14"/>
      </w:pPr>
      <w:r>
        <w:t>Секретарь:</w:t>
      </w:r>
      <w:r>
        <w:tab/>
      </w:r>
      <w:r>
        <w:tab/>
      </w:r>
      <w:r>
        <w:tab/>
      </w:r>
      <w:r>
        <w:tab/>
      </w:r>
      <w:r>
        <w:tab/>
        <w:t>Маркова М.С.</w:t>
      </w:r>
    </w:p>
    <w:sectPr w:rsidR="009F33A2" w:rsidSect="00D32677">
      <w:headerReference w:type="even" r:id="rId10"/>
      <w:headerReference w:type="default" r:id="rId11"/>
      <w:headerReference w:type="first" r:id="rId12"/>
      <w:type w:val="continuous"/>
      <w:pgSz w:w="11902" w:h="16834"/>
      <w:pgMar w:top="1319" w:right="987" w:bottom="4846" w:left="1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C7" w:rsidRDefault="00E83346">
      <w:pPr>
        <w:spacing w:after="0" w:line="240" w:lineRule="auto"/>
      </w:pPr>
      <w:r>
        <w:separator/>
      </w:r>
    </w:p>
  </w:endnote>
  <w:endnote w:type="continuationSeparator" w:id="0">
    <w:p w:rsidR="00B03EC7" w:rsidRDefault="00E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C7" w:rsidRDefault="00E83346">
      <w:pPr>
        <w:spacing w:after="0" w:line="240" w:lineRule="auto"/>
      </w:pPr>
      <w:r>
        <w:separator/>
      </w:r>
    </w:p>
  </w:footnote>
  <w:footnote w:type="continuationSeparator" w:id="0">
    <w:p w:rsidR="00B03EC7" w:rsidRDefault="00E8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677" w:rsidRPr="00D32677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9F33A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9F33A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A60" w:rsidRPr="00831A60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F5D" w:rsidRPr="00136F5D">
      <w:rPr>
        <w:noProof/>
        <w:sz w:val="24"/>
      </w:rPr>
      <w:t>3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AF5"/>
    <w:multiLevelType w:val="hybridMultilevel"/>
    <w:tmpl w:val="DC36BBCC"/>
    <w:lvl w:ilvl="0" w:tplc="D292E3B2">
      <w:start w:val="1"/>
      <w:numFmt w:val="decimal"/>
      <w:lvlText w:val="%1."/>
      <w:lvlJc w:val="left"/>
      <w:pPr>
        <w:ind w:left="1185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AF67AF6"/>
    <w:multiLevelType w:val="hybridMultilevel"/>
    <w:tmpl w:val="28606A24"/>
    <w:lvl w:ilvl="0" w:tplc="3D6E2344">
      <w:start w:val="4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2616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CE4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E2AB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6FFF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14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0AC9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AB0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A761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21732"/>
    <w:multiLevelType w:val="hybridMultilevel"/>
    <w:tmpl w:val="22E2AC3E"/>
    <w:lvl w:ilvl="0" w:tplc="3B8CFB84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276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C5F0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067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8AA0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859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E8F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CD51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69B9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24797"/>
    <w:multiLevelType w:val="hybridMultilevel"/>
    <w:tmpl w:val="7318F150"/>
    <w:lvl w:ilvl="0" w:tplc="501C9E22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66B51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7C0FC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9037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EE7D3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406C6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6CDA5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E0487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360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47237"/>
    <w:multiLevelType w:val="hybridMultilevel"/>
    <w:tmpl w:val="2EE8ED30"/>
    <w:lvl w:ilvl="0" w:tplc="F9140F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64E06A3"/>
    <w:multiLevelType w:val="hybridMultilevel"/>
    <w:tmpl w:val="1CE276BC"/>
    <w:lvl w:ilvl="0" w:tplc="47B8D69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428E1623"/>
    <w:multiLevelType w:val="hybridMultilevel"/>
    <w:tmpl w:val="F22AC866"/>
    <w:lvl w:ilvl="0" w:tplc="6ABACE82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454B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A6BC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25E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CF7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AC08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283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AC26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C9EA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796C29"/>
    <w:multiLevelType w:val="hybridMultilevel"/>
    <w:tmpl w:val="61A8EDA6"/>
    <w:lvl w:ilvl="0" w:tplc="8CF4FD7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6BBE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21BD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6CF3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0EA5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C4024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26F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2C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C81B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475B1"/>
    <w:multiLevelType w:val="hybridMultilevel"/>
    <w:tmpl w:val="370AEDBA"/>
    <w:lvl w:ilvl="0" w:tplc="53766ED4">
      <w:start w:val="1"/>
      <w:numFmt w:val="decimal"/>
      <w:lvlText w:val="%1."/>
      <w:lvlJc w:val="left"/>
      <w:pPr>
        <w:ind w:left="3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6D8E3C2C"/>
    <w:multiLevelType w:val="hybridMultilevel"/>
    <w:tmpl w:val="F67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8277C"/>
    <w:multiLevelType w:val="hybridMultilevel"/>
    <w:tmpl w:val="5A0265EC"/>
    <w:lvl w:ilvl="0" w:tplc="8C0AC768">
      <w:start w:val="1"/>
      <w:numFmt w:val="decimal"/>
      <w:lvlText w:val="%1."/>
      <w:lvlJc w:val="left"/>
      <w:pPr>
        <w:ind w:left="1809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A2"/>
    <w:rsid w:val="0000081F"/>
    <w:rsid w:val="00054DF6"/>
    <w:rsid w:val="00062641"/>
    <w:rsid w:val="00136F5D"/>
    <w:rsid w:val="001440CE"/>
    <w:rsid w:val="00422B90"/>
    <w:rsid w:val="005E102A"/>
    <w:rsid w:val="005F5E30"/>
    <w:rsid w:val="00831A60"/>
    <w:rsid w:val="008B3D25"/>
    <w:rsid w:val="009C0EDE"/>
    <w:rsid w:val="009F33A2"/>
    <w:rsid w:val="00B03EC7"/>
    <w:rsid w:val="00B946C2"/>
    <w:rsid w:val="00BC23DB"/>
    <w:rsid w:val="00CB3397"/>
    <w:rsid w:val="00CD4F3C"/>
    <w:rsid w:val="00D32677"/>
    <w:rsid w:val="00D80F49"/>
    <w:rsid w:val="00E83346"/>
    <w:rsid w:val="00E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9110"/>
  <w15:docId w15:val="{5320C7A3-363F-4491-96DA-C8E06584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4DF6"/>
    <w:pPr>
      <w:ind w:left="720"/>
      <w:contextualSpacing/>
    </w:pPr>
  </w:style>
  <w:style w:type="paragraph" w:styleId="a4">
    <w:name w:val="Body Text"/>
    <w:basedOn w:val="a"/>
    <w:link w:val="a5"/>
    <w:unhideWhenUsed/>
    <w:rsid w:val="00D80F49"/>
    <w:pPr>
      <w:suppressAutoHyphens/>
      <w:spacing w:after="140" w:line="276" w:lineRule="auto"/>
      <w:ind w:left="0" w:firstLine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80F4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3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60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8B3D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2023-12-14T12:43:00Z</cp:lastPrinted>
  <dcterms:created xsi:type="dcterms:W3CDTF">2024-02-08T07:32:00Z</dcterms:created>
  <dcterms:modified xsi:type="dcterms:W3CDTF">2024-02-08T07:32:00Z</dcterms:modified>
</cp:coreProperties>
</file>